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2" w:rsidRDefault="00467EEC" w:rsidP="00984FC2">
      <w:pPr>
        <w:jc w:val="center"/>
        <w:rPr>
          <w:i/>
          <w:iCs/>
          <w:sz w:val="18"/>
        </w:rPr>
      </w:pPr>
      <w:r w:rsidRPr="00A83E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3pt;margin-top:-1.2pt;width:71.5pt;height:55pt;z-index:251660288">
            <v:textbox>
              <w:txbxContent>
                <w:p w:rsidR="00467EEC" w:rsidRDefault="00467EEC" w:rsidP="00984FC2"/>
              </w:txbxContent>
            </v:textbox>
          </v:shape>
        </w:pict>
      </w:r>
    </w:p>
    <w:p w:rsidR="00984FC2" w:rsidRDefault="005F58AE" w:rsidP="00984FC2">
      <w:pPr>
        <w:jc w:val="center"/>
        <w:rPr>
          <w:b/>
          <w:iCs/>
          <w:sz w:val="48"/>
          <w:szCs w:val="48"/>
        </w:rPr>
      </w:pPr>
      <w:r>
        <w:rPr>
          <w:iCs/>
          <w:sz w:val="40"/>
          <w:szCs w:val="40"/>
        </w:rPr>
        <w:t xml:space="preserve">         Ч</w:t>
      </w:r>
      <w:r w:rsidR="00984FC2">
        <w:rPr>
          <w:iCs/>
          <w:sz w:val="40"/>
          <w:szCs w:val="40"/>
        </w:rPr>
        <w:t>УДО</w:t>
      </w:r>
      <w:r w:rsidR="00984FC2">
        <w:rPr>
          <w:b/>
          <w:iCs/>
          <w:sz w:val="48"/>
          <w:szCs w:val="48"/>
        </w:rPr>
        <w:t xml:space="preserve">    «ЗВЁЗДОЧКА»</w:t>
      </w:r>
    </w:p>
    <w:p w:rsidR="00984FC2" w:rsidRDefault="00984FC2" w:rsidP="00984FC2">
      <w:pPr>
        <w:jc w:val="center"/>
        <w:rPr>
          <w:i/>
          <w:iCs/>
          <w:sz w:val="16"/>
          <w:szCs w:val="16"/>
        </w:rPr>
      </w:pPr>
    </w:p>
    <w:p w:rsidR="00984FC2" w:rsidRDefault="00984FC2" w:rsidP="00984FC2">
      <w:pPr>
        <w:jc w:val="center"/>
        <w:rPr>
          <w:i/>
          <w:iCs/>
        </w:rPr>
      </w:pPr>
      <w:r>
        <w:rPr>
          <w:i/>
          <w:iCs/>
        </w:rPr>
        <w:t xml:space="preserve">         </w:t>
      </w:r>
      <w:r w:rsidR="005F58AE">
        <w:rPr>
          <w:i/>
          <w:iCs/>
        </w:rPr>
        <w:t xml:space="preserve">Частное </w:t>
      </w:r>
      <w:r>
        <w:rPr>
          <w:i/>
          <w:iCs/>
        </w:rPr>
        <w:t xml:space="preserve"> учреждение </w:t>
      </w:r>
    </w:p>
    <w:p w:rsidR="00984FC2" w:rsidRDefault="00984FC2" w:rsidP="00984FC2">
      <w:pPr>
        <w:jc w:val="center"/>
        <w:rPr>
          <w:i/>
          <w:iCs/>
        </w:rPr>
      </w:pPr>
      <w:r>
        <w:rPr>
          <w:i/>
          <w:iCs/>
        </w:rPr>
        <w:t xml:space="preserve">       дошкольного образования </w:t>
      </w:r>
      <w:r w:rsidR="005F58AE">
        <w:rPr>
          <w:i/>
          <w:iCs/>
        </w:rPr>
        <w:t>детский сад</w:t>
      </w:r>
      <w:r>
        <w:rPr>
          <w:i/>
          <w:iCs/>
        </w:rPr>
        <w:t>«Звёздочка»</w:t>
      </w:r>
    </w:p>
    <w:p w:rsidR="00984FC2" w:rsidRDefault="00984FC2" w:rsidP="00984FC2">
      <w:pPr>
        <w:rPr>
          <w:i/>
          <w:iCs/>
          <w:sz w:val="18"/>
        </w:rPr>
      </w:pPr>
    </w:p>
    <w:p w:rsidR="00984FC2" w:rsidRPr="006D7A1F" w:rsidRDefault="00984FC2" w:rsidP="00984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197341, Россия, Санкт-Петербург, аллея Поликарпова, д.2         тел. +7-962-686-92-21</w:t>
      </w:r>
    </w:p>
    <w:p w:rsidR="00984FC2" w:rsidRDefault="00A83E22" w:rsidP="00984FC2">
      <w:r>
        <w:pict>
          <v:line id="_x0000_s1027" style="position:absolute;z-index:251661312" from="-27pt,5pt" to="468pt,5pt"/>
        </w:pic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>
      <w:r>
        <w:t>«ПРИНЯТО»                                                                              «УТВЕРЖДЕНО»</w:t>
      </w:r>
    </w:p>
    <w:p w:rsidR="00984FC2" w:rsidRDefault="00984FC2" w:rsidP="00984FC2">
      <w:r>
        <w:t xml:space="preserve">Учебно-Методический совет                       </w:t>
      </w:r>
      <w:r w:rsidR="005F58AE">
        <w:t xml:space="preserve">                     Директор Ч</w:t>
      </w:r>
      <w:r>
        <w:t xml:space="preserve">УДО «Звёздочка»                       </w:t>
      </w:r>
    </w:p>
    <w:p w:rsidR="00984FC2" w:rsidRDefault="005F58AE" w:rsidP="00984FC2">
      <w:r>
        <w:t>Ч</w:t>
      </w:r>
      <w:r w:rsidR="00984FC2">
        <w:t xml:space="preserve">УДО «Звёздочка»                                                          ___________ </w:t>
      </w:r>
      <w:proofErr w:type="spellStart"/>
      <w:r>
        <w:t>Габрук</w:t>
      </w:r>
      <w:proofErr w:type="spellEnd"/>
      <w:r>
        <w:t xml:space="preserve"> Т.В.</w:t>
      </w:r>
      <w:r w:rsidR="00984FC2">
        <w:t xml:space="preserve"> </w:t>
      </w:r>
    </w:p>
    <w:p w:rsidR="00984FC2" w:rsidRDefault="005F58AE" w:rsidP="00984FC2">
      <w:r>
        <w:t>Протокол № 2 от 27.08.2017</w:t>
      </w:r>
      <w:r w:rsidR="00984FC2">
        <w:t xml:space="preserve">г.                       </w:t>
      </w:r>
      <w:r>
        <w:t xml:space="preserve">                      Приказ № 32 от 27. 08. 2017</w:t>
      </w:r>
      <w:r w:rsidR="00984FC2">
        <w:t>г.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>
      <w:pPr>
        <w:jc w:val="center"/>
      </w:pPr>
      <w:r>
        <w:t>Рабочая  программа по реализации</w:t>
      </w:r>
    </w:p>
    <w:p w:rsidR="00984FC2" w:rsidRDefault="00984FC2" w:rsidP="00984FC2">
      <w:pPr>
        <w:jc w:val="center"/>
      </w:pPr>
      <w:r>
        <w:t>общеобразовательной программы дополнительного образования</w:t>
      </w:r>
    </w:p>
    <w:p w:rsidR="00984FC2" w:rsidRDefault="00984FC2" w:rsidP="00984FC2">
      <w:pPr>
        <w:jc w:val="center"/>
      </w:pPr>
      <w:r>
        <w:t>для детей дошкольного возраста социально-педагогической направленности</w:t>
      </w:r>
    </w:p>
    <w:p w:rsidR="00984FC2" w:rsidRDefault="00984FC2" w:rsidP="00984FC2">
      <w:pPr>
        <w:jc w:val="center"/>
      </w:pPr>
      <w:r>
        <w:t>«ШКОЛА  РАЗВИТИЯ»</w:t>
      </w:r>
    </w:p>
    <w:p w:rsidR="00984FC2" w:rsidRDefault="00984FC2" w:rsidP="00984FC2">
      <w:pPr>
        <w:jc w:val="center"/>
      </w:pPr>
      <w:r>
        <w:t>(2 год освоения, средняя группа )</w:t>
      </w:r>
    </w:p>
    <w:p w:rsidR="00984FC2" w:rsidRDefault="00984FC2" w:rsidP="00984FC2">
      <w:pPr>
        <w:jc w:val="center"/>
      </w:pPr>
    </w:p>
    <w:p w:rsidR="00984FC2" w:rsidRDefault="005F58AE" w:rsidP="00984FC2">
      <w:pPr>
        <w:jc w:val="center"/>
      </w:pPr>
      <w:r>
        <w:t>на 2017-2018</w:t>
      </w:r>
      <w:r w:rsidR="00984FC2">
        <w:t xml:space="preserve"> учебный год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>
      <w:r>
        <w:t xml:space="preserve">                                                       Санкт-Петербург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Pr="004121B4" w:rsidRDefault="00984FC2" w:rsidP="00984FC2">
      <w:r w:rsidRPr="004121B4">
        <w:t>Оглавление</w:t>
      </w:r>
    </w:p>
    <w:p w:rsidR="00984FC2" w:rsidRPr="004121B4" w:rsidRDefault="00984FC2" w:rsidP="00984FC2">
      <w:pPr>
        <w:rPr>
          <w:b/>
        </w:rPr>
      </w:pPr>
      <w:r w:rsidRPr="004121B4">
        <w:rPr>
          <w:b/>
        </w:rPr>
        <w:t xml:space="preserve">                            1. Цели и задачи Рабочей программы средней группы</w:t>
      </w:r>
    </w:p>
    <w:p w:rsidR="00984FC2" w:rsidRPr="004121B4" w:rsidRDefault="00984FC2" w:rsidP="00984FC2">
      <w:pPr>
        <w:autoSpaceDE w:val="0"/>
        <w:autoSpaceDN w:val="0"/>
        <w:adjustRightInd w:val="0"/>
      </w:pPr>
    </w:p>
    <w:p w:rsidR="00984FC2" w:rsidRPr="004121B4" w:rsidRDefault="00984FC2" w:rsidP="00984FC2">
      <w:pPr>
        <w:numPr>
          <w:ilvl w:val="1"/>
          <w:numId w:val="6"/>
        </w:numPr>
        <w:autoSpaceDE w:val="0"/>
        <w:autoSpaceDN w:val="0"/>
        <w:adjustRightInd w:val="0"/>
      </w:pPr>
      <w:r w:rsidRPr="004121B4">
        <w:t>Пояснительная записка</w:t>
      </w:r>
    </w:p>
    <w:p w:rsidR="00984FC2" w:rsidRDefault="00984FC2" w:rsidP="00984FC2">
      <w:pPr>
        <w:rPr>
          <w:bCs/>
        </w:rPr>
      </w:pPr>
      <w:r w:rsidRPr="004121B4">
        <w:rPr>
          <w:bCs/>
        </w:rPr>
        <w:t xml:space="preserve">1.2.      </w:t>
      </w:r>
      <w:r>
        <w:rPr>
          <w:bCs/>
        </w:rPr>
        <w:t>Возрастные особенности детей средней группы 4-5 лет</w:t>
      </w:r>
    </w:p>
    <w:p w:rsidR="00984FC2" w:rsidRPr="004121B4" w:rsidRDefault="00984FC2" w:rsidP="00984FC2">
      <w:r w:rsidRPr="004121B4">
        <w:rPr>
          <w:bCs/>
        </w:rPr>
        <w:t>1.3.      Особенности игровой деятельности у детей средней группы.</w:t>
      </w:r>
    </w:p>
    <w:p w:rsidR="00984FC2" w:rsidRPr="004121B4" w:rsidRDefault="00984FC2" w:rsidP="00984FC2">
      <w:pPr>
        <w:autoSpaceDE w:val="0"/>
        <w:autoSpaceDN w:val="0"/>
        <w:adjustRightInd w:val="0"/>
      </w:pPr>
    </w:p>
    <w:p w:rsidR="00984FC2" w:rsidRPr="005F25D7" w:rsidRDefault="00984FC2" w:rsidP="00984FC2">
      <w:pPr>
        <w:autoSpaceDE w:val="0"/>
        <w:autoSpaceDN w:val="0"/>
        <w:adjustRightInd w:val="0"/>
        <w:rPr>
          <w:b/>
        </w:rPr>
      </w:pPr>
      <w:r w:rsidRPr="005F25D7">
        <w:rPr>
          <w:b/>
        </w:rPr>
        <w:t xml:space="preserve">                            2. Содержание Рабочей программы средней группы</w:t>
      </w:r>
    </w:p>
    <w:p w:rsidR="00984FC2" w:rsidRPr="004121B4" w:rsidRDefault="00984FC2" w:rsidP="00984FC2">
      <w:pPr>
        <w:autoSpaceDE w:val="0"/>
        <w:autoSpaceDN w:val="0"/>
        <w:adjustRightInd w:val="0"/>
      </w:pPr>
    </w:p>
    <w:p w:rsidR="00984FC2" w:rsidRPr="004121B4" w:rsidRDefault="00984FC2" w:rsidP="00984FC2">
      <w:pPr>
        <w:autoSpaceDE w:val="0"/>
        <w:autoSpaceDN w:val="0"/>
        <w:adjustRightInd w:val="0"/>
      </w:pPr>
      <w:r w:rsidRPr="004121B4">
        <w:t>2.1. Структура воспитательно-развивающего процесса</w:t>
      </w:r>
    </w:p>
    <w:p w:rsidR="00984FC2" w:rsidRPr="004121B4" w:rsidRDefault="00984FC2" w:rsidP="00984FC2">
      <w:pPr>
        <w:autoSpaceDE w:val="0"/>
        <w:autoSpaceDN w:val="0"/>
        <w:adjustRightInd w:val="0"/>
      </w:pPr>
      <w:r w:rsidRPr="004121B4">
        <w:t xml:space="preserve">        в средней группе детского сада «Звёздочка»</w:t>
      </w:r>
    </w:p>
    <w:p w:rsidR="00984FC2" w:rsidRPr="004121B4" w:rsidRDefault="00984FC2" w:rsidP="00984FC2">
      <w:pPr>
        <w:autoSpaceDE w:val="0"/>
        <w:autoSpaceDN w:val="0"/>
        <w:adjustRightInd w:val="0"/>
      </w:pPr>
      <w:r w:rsidRPr="004121B4">
        <w:t>2.2.  Содержание воспитательно-развивающего процесса</w:t>
      </w:r>
    </w:p>
    <w:p w:rsidR="00984FC2" w:rsidRPr="004121B4" w:rsidRDefault="00984FC2" w:rsidP="00984FC2">
      <w:pPr>
        <w:autoSpaceDE w:val="0"/>
        <w:autoSpaceDN w:val="0"/>
        <w:adjustRightInd w:val="0"/>
      </w:pPr>
      <w:r w:rsidRPr="004121B4">
        <w:t xml:space="preserve">         2.2.1. </w:t>
      </w:r>
      <w:r>
        <w:t xml:space="preserve"> </w:t>
      </w:r>
      <w:r w:rsidRPr="004121B4">
        <w:t>Физическое развитие</w:t>
      </w:r>
    </w:p>
    <w:p w:rsidR="00984FC2" w:rsidRPr="004121B4" w:rsidRDefault="00984FC2" w:rsidP="00984FC2">
      <w:r w:rsidRPr="004121B4">
        <w:t xml:space="preserve">         2.2.2. </w:t>
      </w:r>
      <w:r>
        <w:t xml:space="preserve"> </w:t>
      </w:r>
      <w:r w:rsidRPr="004121B4">
        <w:t>Социально-коммуникативное развитие</w:t>
      </w:r>
    </w:p>
    <w:p w:rsidR="00984FC2" w:rsidRDefault="00984FC2" w:rsidP="00984FC2">
      <w:r w:rsidRPr="004121B4">
        <w:t xml:space="preserve">         2.2.3.  Познавательное развитие</w:t>
      </w:r>
    </w:p>
    <w:p w:rsidR="00984FC2" w:rsidRPr="005F25D7" w:rsidRDefault="00984FC2" w:rsidP="00984FC2">
      <w:r w:rsidRPr="005F25D7">
        <w:t xml:space="preserve">         2.2.4.  Речевое развитие</w:t>
      </w:r>
    </w:p>
    <w:p w:rsidR="00984FC2" w:rsidRPr="005F25D7" w:rsidRDefault="00984FC2" w:rsidP="00984FC2">
      <w:r w:rsidRPr="005F25D7">
        <w:t xml:space="preserve">         2.2.5. </w:t>
      </w:r>
      <w:r>
        <w:t xml:space="preserve"> </w:t>
      </w:r>
      <w:r w:rsidRPr="005F25D7">
        <w:t xml:space="preserve">Художественно-эстетическое развитие </w:t>
      </w:r>
    </w:p>
    <w:p w:rsidR="00984FC2" w:rsidRDefault="00984FC2" w:rsidP="00984FC2">
      <w:pPr>
        <w:autoSpaceDE w:val="0"/>
        <w:autoSpaceDN w:val="0"/>
        <w:adjustRightInd w:val="0"/>
      </w:pPr>
      <w:r>
        <w:t>2.3.  Комплексно-тематический принцип построения программы</w:t>
      </w:r>
      <w:r w:rsidRPr="004121B4">
        <w:t xml:space="preserve">  </w:t>
      </w:r>
    </w:p>
    <w:p w:rsidR="00984FC2" w:rsidRPr="00244143" w:rsidRDefault="00984FC2" w:rsidP="00984FC2">
      <w:pPr>
        <w:rPr>
          <w:bCs/>
        </w:rPr>
      </w:pPr>
      <w:r w:rsidRPr="00244143">
        <w:rPr>
          <w:bCs/>
        </w:rPr>
        <w:t>2.4.  Результаты освоения программы в средней группе</w:t>
      </w:r>
    </w:p>
    <w:p w:rsidR="00984FC2" w:rsidRPr="00BD587C" w:rsidRDefault="00984FC2" w:rsidP="00984FC2">
      <w:pPr>
        <w:rPr>
          <w:bCs/>
        </w:rPr>
      </w:pPr>
      <w:r w:rsidRPr="00BD587C">
        <w:rPr>
          <w:bCs/>
        </w:rPr>
        <w:t>2.</w:t>
      </w:r>
      <w:r>
        <w:rPr>
          <w:bCs/>
        </w:rPr>
        <w:t>5</w:t>
      </w:r>
      <w:r w:rsidRPr="00BD587C">
        <w:rPr>
          <w:bCs/>
        </w:rPr>
        <w:t>.</w:t>
      </w:r>
      <w:r>
        <w:rPr>
          <w:bCs/>
        </w:rPr>
        <w:t xml:space="preserve"> </w:t>
      </w:r>
      <w:r w:rsidRPr="00BD587C">
        <w:rPr>
          <w:bCs/>
        </w:rPr>
        <w:t xml:space="preserve"> Взаимодействие педагогического коллектива с родителями. </w:t>
      </w:r>
    </w:p>
    <w:p w:rsidR="00984FC2" w:rsidRDefault="00984FC2" w:rsidP="00984FC2">
      <w:pPr>
        <w:autoSpaceDE w:val="0"/>
        <w:autoSpaceDN w:val="0"/>
        <w:adjustRightInd w:val="0"/>
      </w:pPr>
    </w:p>
    <w:p w:rsidR="00984FC2" w:rsidRPr="00AE5286" w:rsidRDefault="00984FC2" w:rsidP="00984FC2">
      <w:pPr>
        <w:rPr>
          <w:b/>
        </w:rPr>
      </w:pPr>
      <w:r w:rsidRPr="00AE5286">
        <w:rPr>
          <w:b/>
        </w:rPr>
        <w:t xml:space="preserve">                        3. Организация воспитательно-развивающего процесса</w:t>
      </w:r>
    </w:p>
    <w:p w:rsidR="00984FC2" w:rsidRDefault="00984FC2" w:rsidP="00984FC2">
      <w:pPr>
        <w:autoSpaceDE w:val="0"/>
        <w:autoSpaceDN w:val="0"/>
        <w:adjustRightInd w:val="0"/>
      </w:pPr>
    </w:p>
    <w:p w:rsidR="00984FC2" w:rsidRDefault="00984FC2" w:rsidP="00984FC2">
      <w:pPr>
        <w:numPr>
          <w:ilvl w:val="1"/>
          <w:numId w:val="5"/>
        </w:numPr>
      </w:pPr>
      <w:r w:rsidRPr="00AE5286">
        <w:t>Обеспеченность методическими материалами</w:t>
      </w:r>
    </w:p>
    <w:p w:rsidR="00984FC2" w:rsidRDefault="00984FC2" w:rsidP="00984FC2">
      <w:pPr>
        <w:numPr>
          <w:ilvl w:val="1"/>
          <w:numId w:val="5"/>
        </w:numPr>
      </w:pPr>
      <w:r>
        <w:t>Организация жизни и воспитания детей средней группы</w:t>
      </w:r>
    </w:p>
    <w:p w:rsidR="00984FC2" w:rsidRPr="008F257F" w:rsidRDefault="00984FC2" w:rsidP="00984FC2">
      <w:pPr>
        <w:rPr>
          <w:bCs/>
        </w:rPr>
      </w:pPr>
      <w:r>
        <w:rPr>
          <w:bCs/>
        </w:rPr>
        <w:t>3.3</w:t>
      </w:r>
      <w:r w:rsidRPr="008F257F">
        <w:rPr>
          <w:bCs/>
        </w:rPr>
        <w:t>.  Режим дня НОУДО «Звёздоч</w:t>
      </w:r>
      <w:r>
        <w:rPr>
          <w:bCs/>
        </w:rPr>
        <w:t xml:space="preserve">ка» для детей  4-5 лет (средняя </w:t>
      </w:r>
      <w:r w:rsidRPr="008F257F">
        <w:rPr>
          <w:bCs/>
        </w:rPr>
        <w:t xml:space="preserve"> группа)</w:t>
      </w:r>
    </w:p>
    <w:p w:rsidR="00984FC2" w:rsidRDefault="00984FC2" w:rsidP="00984FC2">
      <w:pPr>
        <w:rPr>
          <w:bCs/>
        </w:rPr>
      </w:pPr>
      <w:r w:rsidRPr="00A55EF8">
        <w:rPr>
          <w:bCs/>
        </w:rPr>
        <w:t>3.</w:t>
      </w:r>
      <w:r>
        <w:rPr>
          <w:bCs/>
        </w:rPr>
        <w:t>4</w:t>
      </w:r>
      <w:r w:rsidRPr="00A55EF8">
        <w:rPr>
          <w:bCs/>
        </w:rPr>
        <w:t>.</w:t>
      </w:r>
      <w:r>
        <w:rPr>
          <w:bCs/>
        </w:rPr>
        <w:t xml:space="preserve"> </w:t>
      </w:r>
      <w:r w:rsidRPr="00A55EF8">
        <w:rPr>
          <w:bCs/>
        </w:rPr>
        <w:t xml:space="preserve"> Проведение  педагогической диагностики  (мониторинга)  </w:t>
      </w:r>
    </w:p>
    <w:p w:rsidR="00984FC2" w:rsidRPr="00602C72" w:rsidRDefault="00984FC2" w:rsidP="00984FC2">
      <w:r w:rsidRPr="00602C72">
        <w:t>3</w:t>
      </w:r>
      <w:r>
        <w:t>.5</w:t>
      </w:r>
      <w:r w:rsidRPr="00602C72">
        <w:t>.  Краткая презентация Рабочей прогр</w:t>
      </w:r>
      <w:r>
        <w:t>аммы (средняя группа детей 4-5</w:t>
      </w:r>
      <w:r w:rsidRPr="00602C72">
        <w:t xml:space="preserve"> лет)</w:t>
      </w:r>
    </w:p>
    <w:p w:rsidR="00984FC2" w:rsidRDefault="00984FC2" w:rsidP="00984FC2">
      <w:pPr>
        <w:autoSpaceDE w:val="0"/>
        <w:autoSpaceDN w:val="0"/>
        <w:adjustRightInd w:val="0"/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Pr="00A544F5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Pr="003B7E91" w:rsidRDefault="00984FC2" w:rsidP="00984FC2">
      <w:pPr>
        <w:rPr>
          <w:b/>
        </w:rPr>
      </w:pPr>
      <w:r w:rsidRPr="003B7E91">
        <w:rPr>
          <w:b/>
        </w:rPr>
        <w:t xml:space="preserve">                      1.    Цели и задачи Рабочей программы средней группы</w:t>
      </w:r>
    </w:p>
    <w:p w:rsidR="00984FC2" w:rsidRDefault="00984FC2" w:rsidP="00984FC2"/>
    <w:p w:rsidR="00984FC2" w:rsidRPr="003B7E91" w:rsidRDefault="00984FC2" w:rsidP="00984FC2">
      <w:pPr>
        <w:rPr>
          <w:b/>
        </w:rPr>
      </w:pPr>
      <w:r w:rsidRPr="003B7E91">
        <w:rPr>
          <w:b/>
        </w:rPr>
        <w:t>1.1. Пояснительная записка</w:t>
      </w:r>
    </w:p>
    <w:p w:rsidR="00984FC2" w:rsidRDefault="00984FC2" w:rsidP="00984FC2">
      <w:pPr>
        <w:rPr>
          <w:sz w:val="21"/>
          <w:szCs w:val="21"/>
        </w:rPr>
      </w:pPr>
    </w:p>
    <w:p w:rsidR="00984FC2" w:rsidRDefault="00984FC2" w:rsidP="00984FC2">
      <w:r>
        <w:t xml:space="preserve">       </w:t>
      </w:r>
      <w:r w:rsidRPr="0044423B">
        <w:t xml:space="preserve">Настоящая </w:t>
      </w:r>
      <w:r>
        <w:t>Р</w:t>
      </w:r>
      <w:r w:rsidRPr="0044423B">
        <w:t xml:space="preserve">абочая </w:t>
      </w:r>
      <w:r>
        <w:t>программа средней группы детского сада «Звездочка» разработана для детей 4-5 лет на принципе присмотра и ухода за детьми, с использованием в развивающем процессе Примерной общеобразовательной программы дошкольного образования «От рождения до школы», разработанной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</w:t>
      </w:r>
      <w:r w:rsidR="005F58AE">
        <w:t xml:space="preserve"> 1155 от 17.10.2013г., Устава Ч</w:t>
      </w:r>
      <w:r>
        <w:t xml:space="preserve">УДО «Звёздочка». 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Pr="00440D8F" w:rsidRDefault="00984FC2" w:rsidP="00984FC2"/>
    <w:p w:rsidR="00984FC2" w:rsidRDefault="00984FC2" w:rsidP="00984FC2">
      <w:r>
        <w:t xml:space="preserve">       В основе Рабочей программы  средней группы стратегический принцип современной российской системы образования - непрерывность, которая на этапах дошкольного и школьного детства обеспечивается координацией действий трех социальных институтов - семьи, детского сада и школы. Программа комплексная, реализует идею объединения</w:t>
      </w:r>
    </w:p>
    <w:p w:rsidR="00984FC2" w:rsidRDefault="00984FC2" w:rsidP="00984FC2">
      <w:r>
        <w:t>усилий родителей и педагогов для успешного решения оздоровительных и воспитательно-развивающих задач по основным направлениям развития ребенка. Она соответствует Закону РФ «Об образовании», «Типовому положению о дошкольном образовательном учреждени</w:t>
      </w:r>
      <w:r w:rsidR="005F58AE">
        <w:t>й», Образовательной программе Ч</w:t>
      </w:r>
      <w:r>
        <w:t xml:space="preserve">УДО «Звёздочка», а так же </w:t>
      </w:r>
      <w:proofErr w:type="spellStart"/>
      <w:r>
        <w:t>ФГОСам</w:t>
      </w:r>
      <w:proofErr w:type="spellEnd"/>
      <w:r>
        <w:t xml:space="preserve"> к структуре образовательных программ дошкольного образования и условиям реализации. 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</w:t>
      </w:r>
    </w:p>
    <w:p w:rsidR="00984FC2" w:rsidRDefault="00984FC2" w:rsidP="00984FC2">
      <w:r>
        <w:t xml:space="preserve">      Рабочая программа обеспечивает единство воспитательных и развивающих</w:t>
      </w:r>
    </w:p>
    <w:p w:rsidR="00984FC2" w:rsidRDefault="00984FC2" w:rsidP="00984FC2">
      <w:r>
        <w:t>целей и задач процесса развития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Работа в  средней группе детского сада «Звёздочка» строится на основе игровой и  познавательно-речевой деятельности, что позволяет гармонизировать воспитательно-развивающий процесс и гибко его планировать в соответствии с возрастными возможностями воспитанников, основывается на комплексно-тематическом принципе построения развивающего процесса; предполагает построение развивающего процесса на адекватных возрасту формах работы с детьми.</w:t>
      </w:r>
    </w:p>
    <w:p w:rsidR="00984FC2" w:rsidRDefault="00984FC2" w:rsidP="00984FC2">
      <w:r>
        <w:t xml:space="preserve">      Основой игровой деятельности является использование методических пособий </w:t>
      </w:r>
      <w:proofErr w:type="spellStart"/>
      <w:r>
        <w:t>II.И.Ганошенко</w:t>
      </w:r>
      <w:proofErr w:type="spellEnd"/>
      <w:r>
        <w:t xml:space="preserve">, С.Ю.Мещеряковой «Приобщение детей к художественно эстетической деятельности». Основой игр является использование методических пособий: </w:t>
      </w:r>
      <w:proofErr w:type="spellStart"/>
      <w:r>
        <w:t>Л.Г.Галигузова</w:t>
      </w:r>
      <w:proofErr w:type="spellEnd"/>
      <w:r>
        <w:t xml:space="preserve"> «Развитие игровой деятельности».</w:t>
      </w:r>
    </w:p>
    <w:p w:rsidR="00984FC2" w:rsidRDefault="00984FC2" w:rsidP="00984FC2">
      <w:r>
        <w:t>Система работы с родителями воспитанников  средней группы строится через наглядные формы предъявления информации и консультации  родителей. Основная задача - обеспечение преемственности между воспитанием ребенка в детском учреждении и в семье, установление партнерских взаимоотношений.</w:t>
      </w:r>
    </w:p>
    <w:p w:rsidR="00984FC2" w:rsidRDefault="00984FC2" w:rsidP="00984FC2"/>
    <w:p w:rsidR="00984FC2" w:rsidRPr="0036387A" w:rsidRDefault="00984FC2" w:rsidP="00984FC2">
      <w:pPr>
        <w:rPr>
          <w:b/>
          <w:bCs/>
        </w:rPr>
      </w:pPr>
      <w:r w:rsidRPr="0036387A">
        <w:rPr>
          <w:b/>
          <w:bCs/>
        </w:rPr>
        <w:t>1.2.      Возрастные особенности детей средней группы 4-5 лет</w:t>
      </w:r>
    </w:p>
    <w:p w:rsidR="00984FC2" w:rsidRPr="00D77C4A" w:rsidRDefault="00984FC2" w:rsidP="00984FC2">
      <w:r>
        <w:t xml:space="preserve">            К пятому 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 формы произвольного поведения, игры, наглядно- действенное мышление.</w:t>
      </w:r>
    </w:p>
    <w:p w:rsidR="00984FC2" w:rsidRDefault="00984FC2" w:rsidP="00984FC2">
      <w:r>
        <w:t xml:space="preserve">    Развитие предметной деятельности связано с усвоением культурных способов действия с различными предметами. Развивается произвольность действий,  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984FC2" w:rsidRPr="00D2705D" w:rsidRDefault="00984FC2" w:rsidP="00984FC2">
      <w:r>
        <w:t xml:space="preserve">      </w:t>
      </w:r>
      <w:r w:rsidRPr="00D2705D">
        <w:t xml:space="preserve">У детей средней группы </w:t>
      </w:r>
      <w:r>
        <w:t xml:space="preserve">детского сада «Звёздочка» </w:t>
      </w:r>
      <w:r w:rsidRPr="00D2705D">
        <w:t>нервно-психическое развитие соответствует</w:t>
      </w:r>
      <w:r>
        <w:t xml:space="preserve"> </w:t>
      </w:r>
      <w:r w:rsidRPr="00D2705D">
        <w:t>возрастным показателям.</w:t>
      </w:r>
      <w:r>
        <w:t xml:space="preserve"> </w:t>
      </w:r>
      <w:r w:rsidRPr="00D2705D">
        <w:t>Дети владеют основными жизненно важными движениями (ходьба, бег,</w:t>
      </w:r>
      <w:r>
        <w:t xml:space="preserve"> </w:t>
      </w:r>
      <w:r w:rsidRPr="00D2705D">
        <w:t>лазание, действия с предметами), сидят на корточках, спрыгивают с нижней</w:t>
      </w:r>
      <w:r>
        <w:t xml:space="preserve"> </w:t>
      </w:r>
      <w:r w:rsidRPr="00D2705D">
        <w:t>ступеньки</w:t>
      </w:r>
      <w:r>
        <w:t xml:space="preserve">. </w:t>
      </w:r>
      <w:r w:rsidRPr="00D2705D">
        <w:t>У них наблюдается устойчивое положительное эмоциональное состояние.</w:t>
      </w:r>
      <w:r>
        <w:t xml:space="preserve"> </w:t>
      </w:r>
      <w:r w:rsidRPr="00D2705D">
        <w:t>Дети уже спокойно играют рядом с другими детьми, но моменты общей игры</w:t>
      </w:r>
      <w:r>
        <w:t xml:space="preserve"> </w:t>
      </w:r>
      <w:r w:rsidRPr="00D2705D">
        <w:t>кратковременны. Для них характерны яркие эмоциональные реакции, связанные с</w:t>
      </w:r>
      <w:r>
        <w:t xml:space="preserve"> </w:t>
      </w:r>
      <w:r w:rsidRPr="00D2705D">
        <w:t>непосредственными желаниями ребенка. Проявления агрессии бывают редко,</w:t>
      </w:r>
      <w:r>
        <w:t xml:space="preserve"> </w:t>
      </w:r>
      <w:r w:rsidRPr="00D2705D">
        <w:t xml:space="preserve">проявляется эмоциональный механизм сопереживания, сочувствия, </w:t>
      </w:r>
      <w:r w:rsidRPr="00D2705D">
        <w:lastRenderedPageBreak/>
        <w:t>радости. Все</w:t>
      </w:r>
      <w:r>
        <w:t xml:space="preserve"> </w:t>
      </w:r>
      <w:r w:rsidRPr="00D2705D">
        <w:t xml:space="preserve">дети </w:t>
      </w:r>
      <w:r>
        <w:t xml:space="preserve">группы </w:t>
      </w:r>
      <w:r w:rsidRPr="00D2705D">
        <w:t>называют себя по имени, употребляют местоимение «я» и дают себе первичную</w:t>
      </w:r>
      <w:r>
        <w:t xml:space="preserve"> </w:t>
      </w:r>
      <w:r w:rsidRPr="00D2705D">
        <w:t>самооценку - «я хороший», «я сам»</w:t>
      </w:r>
      <w:r>
        <w:t>.</w:t>
      </w:r>
    </w:p>
    <w:p w:rsidR="00984FC2" w:rsidRDefault="00984FC2" w:rsidP="00984FC2">
      <w:r>
        <w:t xml:space="preserve"> </w:t>
      </w:r>
    </w:p>
    <w:p w:rsidR="00984FC2" w:rsidRDefault="00984FC2" w:rsidP="00984FC2"/>
    <w:p w:rsidR="00984FC2" w:rsidRDefault="00984FC2" w:rsidP="00984FC2">
      <w:r>
        <w:t xml:space="preserve">      В соответствии с возрастными нормами у детей 4-5 лет возрастает объем памяти.</w:t>
      </w:r>
    </w:p>
    <w:p w:rsidR="00984FC2" w:rsidRPr="00930351" w:rsidRDefault="00984FC2" w:rsidP="00984FC2">
      <w:r w:rsidRPr="00930351">
        <w:t>Дети запоминают до 7-8 названий предметов.</w:t>
      </w:r>
      <w:r>
        <w:t xml:space="preserve"> </w:t>
      </w:r>
      <w:r w:rsidRPr="00930351">
        <w:t>Начинает складываться произвольное запоминание: дети способны принять задачу</w:t>
      </w:r>
      <w:r>
        <w:t xml:space="preserve"> </w:t>
      </w:r>
      <w:r w:rsidRPr="00930351">
        <w:t>на запоминание, помнят поручения взрослых, могут выучить небольшое</w:t>
      </w:r>
      <w:r>
        <w:t xml:space="preserve"> </w:t>
      </w:r>
      <w:r w:rsidRPr="00930351">
        <w:t>стихотворение и т.д.</w:t>
      </w:r>
    </w:p>
    <w:p w:rsidR="00984FC2" w:rsidRPr="00930351" w:rsidRDefault="00984FC2" w:rsidP="00984FC2">
      <w:r>
        <w:t xml:space="preserve">         В</w:t>
      </w:r>
      <w:r w:rsidRPr="00930351">
        <w:t xml:space="preserve"> игровой деятельности детей среднего</w:t>
      </w:r>
      <w:r>
        <w:t xml:space="preserve"> дошкольного возраста совершенствуются</w:t>
      </w:r>
    </w:p>
    <w:p w:rsidR="00984FC2" w:rsidRPr="00930351" w:rsidRDefault="00984FC2" w:rsidP="00984FC2">
      <w:r w:rsidRPr="00930351">
        <w:t>ролевые взаимодействия. Они указывают на то, что дошкольники начинают отделять</w:t>
      </w:r>
    </w:p>
    <w:p w:rsidR="00984FC2" w:rsidRPr="00930351" w:rsidRDefault="00984FC2" w:rsidP="00984FC2">
      <w:r w:rsidRPr="00930351">
        <w:t>себя от принятой роли. В процессе игры роли могут меняться. Игровые действия</w:t>
      </w:r>
    </w:p>
    <w:p w:rsidR="00984FC2" w:rsidRPr="00930351" w:rsidRDefault="00984FC2" w:rsidP="00984FC2">
      <w:r w:rsidRPr="00930351">
        <w:t>начинают выполняться не ради них самих, ради смысла игры. Происходит</w:t>
      </w:r>
    </w:p>
    <w:p w:rsidR="00984FC2" w:rsidRPr="00930351" w:rsidRDefault="00984FC2" w:rsidP="00984FC2">
      <w:r w:rsidRPr="00930351">
        <w:t>разделение игровых и реальных взаимодействий детей.</w:t>
      </w:r>
    </w:p>
    <w:p w:rsidR="00984FC2" w:rsidRPr="00930351" w:rsidRDefault="00984FC2" w:rsidP="00984FC2">
      <w:r>
        <w:t xml:space="preserve">          </w:t>
      </w:r>
      <w:r w:rsidRPr="00930351">
        <w:t>Значительное развитие получает изобразительная деятельность. Рисунок</w:t>
      </w:r>
    </w:p>
    <w:p w:rsidR="00984FC2" w:rsidRPr="00930351" w:rsidRDefault="00984FC2" w:rsidP="00984FC2">
      <w:r w:rsidRPr="00930351">
        <w:t>становится предметным и детализированным. Графическое изображение человека</w:t>
      </w:r>
    </w:p>
    <w:p w:rsidR="00984FC2" w:rsidRPr="00930351" w:rsidRDefault="00984FC2" w:rsidP="00984FC2">
      <w:r w:rsidRPr="00930351">
        <w:t>характеризуется наличием туловища, глаз, рта, носа, волос, иногда одежды и ее</w:t>
      </w:r>
    </w:p>
    <w:p w:rsidR="00984FC2" w:rsidRPr="00930351" w:rsidRDefault="00984FC2" w:rsidP="00984FC2">
      <w:r w:rsidRPr="00930351">
        <w:t>деталей. Совершенствуется техническая сторона изобразительной деятельности.</w:t>
      </w:r>
    </w:p>
    <w:p w:rsidR="00984FC2" w:rsidRPr="00930351" w:rsidRDefault="00984FC2" w:rsidP="00984FC2">
      <w:r w:rsidRPr="00930351">
        <w:t>Дети могут рисовать основные геометрические фигуры, вырезать ножницами,</w:t>
      </w:r>
    </w:p>
    <w:p w:rsidR="00984FC2" w:rsidRDefault="00984FC2" w:rsidP="00984FC2">
      <w:r w:rsidRPr="00930351">
        <w:t xml:space="preserve">наклеивать изображения на бумагу и т.д. </w:t>
      </w:r>
    </w:p>
    <w:p w:rsidR="00984FC2" w:rsidRPr="00930351" w:rsidRDefault="00984FC2" w:rsidP="00984FC2">
      <w:r>
        <w:t xml:space="preserve">      </w:t>
      </w:r>
      <w:r w:rsidRPr="00930351">
        <w:t>Усложняется конструирование. Постройки</w:t>
      </w:r>
      <w:r>
        <w:t xml:space="preserve"> </w:t>
      </w:r>
      <w:r w:rsidRPr="00930351">
        <w:t>могут включать 5-6 деталей. Формируются навыки конструирования по</w:t>
      </w:r>
      <w:r>
        <w:t xml:space="preserve"> </w:t>
      </w:r>
      <w:r w:rsidRPr="00930351">
        <w:t>собственному замыслу, а также планирование последовательности действий.</w:t>
      </w:r>
    </w:p>
    <w:p w:rsidR="00984FC2" w:rsidRPr="00930351" w:rsidRDefault="00984FC2" w:rsidP="00984FC2">
      <w:r>
        <w:t xml:space="preserve">       </w:t>
      </w:r>
      <w:r w:rsidRPr="00930351">
        <w:t>Двигательная сфера ребенка характеризуется позитивными изменениями</w:t>
      </w:r>
    </w:p>
    <w:p w:rsidR="00984FC2" w:rsidRPr="00930351" w:rsidRDefault="00984FC2" w:rsidP="00984FC2">
      <w:r w:rsidRPr="00930351">
        <w:t>мелкой и крупной моторики. Развиваются ловкость, координация движений. Дети в</w:t>
      </w:r>
    </w:p>
    <w:p w:rsidR="00984FC2" w:rsidRPr="00930351" w:rsidRDefault="00984FC2" w:rsidP="00984FC2">
      <w:r w:rsidRPr="00930351">
        <w:t>этом возрасте лучше, чем младшие дошкольники, удерживают равновесие,</w:t>
      </w:r>
    </w:p>
    <w:p w:rsidR="00984FC2" w:rsidRPr="00930351" w:rsidRDefault="00984FC2" w:rsidP="00984FC2">
      <w:r w:rsidRPr="00930351">
        <w:t>перешагивают через небольшие преграды. Усложняются игры с мячом.</w:t>
      </w:r>
    </w:p>
    <w:p w:rsidR="00984FC2" w:rsidRPr="00930351" w:rsidRDefault="00984FC2" w:rsidP="00984FC2">
      <w:r>
        <w:t xml:space="preserve">        </w:t>
      </w:r>
      <w:r w:rsidRPr="00930351">
        <w:t>К концу среднего дошкольного возраста восприятие детей становится более</w:t>
      </w:r>
    </w:p>
    <w:p w:rsidR="00984FC2" w:rsidRPr="00930351" w:rsidRDefault="00984FC2" w:rsidP="00984FC2">
      <w:r w:rsidRPr="00930351">
        <w:t>развитым</w:t>
      </w:r>
      <w:r>
        <w:t xml:space="preserve">.  </w:t>
      </w:r>
      <w:r w:rsidRPr="00930351">
        <w:t>Они оказываются способными назвать форму, на которую похож тот или иной</w:t>
      </w:r>
    </w:p>
    <w:p w:rsidR="00984FC2" w:rsidRPr="00930351" w:rsidRDefault="00984FC2" w:rsidP="00984FC2">
      <w:r w:rsidRPr="00930351">
        <w:t>предмет. Могут вычленять в сложных объектах простые формы и из простых форм</w:t>
      </w:r>
    </w:p>
    <w:p w:rsidR="00984FC2" w:rsidRPr="00930351" w:rsidRDefault="00984FC2" w:rsidP="00984FC2">
      <w:r w:rsidRPr="00930351">
        <w:t>воссоздавать сложные объекты. Дети способны упорядочить группы предметов по</w:t>
      </w:r>
    </w:p>
    <w:p w:rsidR="00984FC2" w:rsidRPr="00930351" w:rsidRDefault="00984FC2" w:rsidP="00984FC2">
      <w:r w:rsidRPr="00930351">
        <w:t>сенсорному признаку — величине, цвету; выделить такие параметры, как высота,</w:t>
      </w:r>
    </w:p>
    <w:p w:rsidR="00984FC2" w:rsidRPr="00930351" w:rsidRDefault="00984FC2" w:rsidP="00984FC2">
      <w:r w:rsidRPr="00930351">
        <w:t>длина и ширина. Совершенствуется ориентация в пространстве.</w:t>
      </w:r>
    </w:p>
    <w:p w:rsidR="00984FC2" w:rsidRPr="00930351" w:rsidRDefault="00984FC2" w:rsidP="00984FC2">
      <w:r>
        <w:t xml:space="preserve">       </w:t>
      </w:r>
      <w:r w:rsidRPr="00930351">
        <w:t>Начинает развиваться образное мышление. Дети оказываются способными</w:t>
      </w:r>
    </w:p>
    <w:p w:rsidR="00984FC2" w:rsidRPr="00930351" w:rsidRDefault="00984FC2" w:rsidP="00984FC2">
      <w:r w:rsidRPr="00930351">
        <w:t>использовать простые схематизированные изображения для решения несложных</w:t>
      </w:r>
    </w:p>
    <w:p w:rsidR="00984FC2" w:rsidRPr="00930351" w:rsidRDefault="00984FC2" w:rsidP="00984FC2">
      <w:r w:rsidRPr="00930351">
        <w:t>задач</w:t>
      </w:r>
      <w:r>
        <w:t xml:space="preserve">.  </w:t>
      </w:r>
      <w:r w:rsidRPr="00930351">
        <w:t>Дошкольники могут строить по схеме, решать лабиринтные задачи.</w:t>
      </w:r>
      <w:r>
        <w:t xml:space="preserve"> </w:t>
      </w:r>
    </w:p>
    <w:p w:rsidR="00984FC2" w:rsidRPr="00930351" w:rsidRDefault="00984FC2" w:rsidP="00984FC2">
      <w:r w:rsidRPr="00930351">
        <w:t>Развивается предвосхищение. На основе пространственного расположения объектов</w:t>
      </w:r>
    </w:p>
    <w:p w:rsidR="00984FC2" w:rsidRPr="00930351" w:rsidRDefault="00984FC2" w:rsidP="00984FC2">
      <w:r w:rsidRPr="00930351">
        <w:t>дети могут сказать, что произойдет в результате их взаимодействия. Однако при</w:t>
      </w:r>
    </w:p>
    <w:p w:rsidR="00984FC2" w:rsidRPr="00930351" w:rsidRDefault="00984FC2" w:rsidP="00984FC2">
      <w:r w:rsidRPr="00930351">
        <w:t>этом им трудно встать на позицию другого наблюдателя и во внутреннем плане</w:t>
      </w:r>
    </w:p>
    <w:p w:rsidR="00984FC2" w:rsidRPr="00930351" w:rsidRDefault="00984FC2" w:rsidP="00984FC2">
      <w:r w:rsidRPr="00930351">
        <w:t>совершить мысленное преобразование образа.</w:t>
      </w:r>
    </w:p>
    <w:p w:rsidR="00984FC2" w:rsidRPr="00930351" w:rsidRDefault="00984FC2" w:rsidP="00984FC2">
      <w:r>
        <w:t xml:space="preserve">       </w:t>
      </w:r>
      <w:r w:rsidRPr="00930351">
        <w:t>Для детей этого возраста особенно характерны известные феномены Ж</w:t>
      </w:r>
      <w:r>
        <w:t>.</w:t>
      </w:r>
      <w:r w:rsidRPr="00930351">
        <w:t>Пиаже: сохранение количества, объема и величины. Например, если им предъявить</w:t>
      </w:r>
    </w:p>
    <w:p w:rsidR="00984FC2" w:rsidRPr="00930351" w:rsidRDefault="00984FC2" w:rsidP="00984FC2">
      <w:r w:rsidRPr="00930351">
        <w:t>три черных кружка из бумаги и</w:t>
      </w:r>
      <w:r>
        <w:t xml:space="preserve"> семь белых кружков из бумаги и </w:t>
      </w:r>
      <w:r w:rsidRPr="00930351">
        <w:t>спросить: «Каких кружков больше — черных или белых?», большинство ответят, что</w:t>
      </w:r>
    </w:p>
    <w:p w:rsidR="00984FC2" w:rsidRPr="00930351" w:rsidRDefault="00984FC2" w:rsidP="00984FC2">
      <w:r w:rsidRPr="00930351">
        <w:t>белых больше. Но если спросить: «Каких больше — белых или бумажных?», ответ</w:t>
      </w:r>
    </w:p>
    <w:p w:rsidR="00984FC2" w:rsidRPr="00930351" w:rsidRDefault="00984FC2" w:rsidP="00984FC2">
      <w:r w:rsidRPr="00930351">
        <w:t>будет таким же — больше белых.</w:t>
      </w:r>
    </w:p>
    <w:p w:rsidR="00984FC2" w:rsidRPr="00930351" w:rsidRDefault="00984FC2" w:rsidP="00984FC2">
      <w:r>
        <w:t xml:space="preserve">         </w:t>
      </w:r>
      <w:r w:rsidRPr="00930351">
        <w:t>Продолжает развиваться воображение. Формируются такие его особенности,</w:t>
      </w:r>
    </w:p>
    <w:p w:rsidR="00984FC2" w:rsidRPr="00930351" w:rsidRDefault="00984FC2" w:rsidP="00984FC2">
      <w:r w:rsidRPr="00930351">
        <w:t>как оригинальность и произвольность. Дети могут самостоятельно придумать</w:t>
      </w:r>
    </w:p>
    <w:p w:rsidR="00984FC2" w:rsidRPr="00930351" w:rsidRDefault="00984FC2" w:rsidP="00984FC2">
      <w:r w:rsidRPr="00930351">
        <w:t>небольшую сказку на заданную тему.</w:t>
      </w:r>
    </w:p>
    <w:p w:rsidR="00984FC2" w:rsidRPr="00930351" w:rsidRDefault="00984FC2" w:rsidP="00984FC2">
      <w:r w:rsidRPr="00930351">
        <w:t>Увеличивается устойчивость внимания. Ребенку оказывается доступной</w:t>
      </w:r>
    </w:p>
    <w:p w:rsidR="00984FC2" w:rsidRPr="00930351" w:rsidRDefault="00984FC2" w:rsidP="00984FC2">
      <w:r w:rsidRPr="00930351">
        <w:t>сосредоточенная деятельность в течение 15-20 минут. Он способен удерживать в</w:t>
      </w:r>
    </w:p>
    <w:p w:rsidR="00984FC2" w:rsidRPr="00930351" w:rsidRDefault="00984FC2" w:rsidP="00984FC2">
      <w:r w:rsidRPr="00930351">
        <w:t>памяти при выполнении каких-либо действий несложное условие.</w:t>
      </w:r>
    </w:p>
    <w:p w:rsidR="00984FC2" w:rsidRPr="00930351" w:rsidRDefault="00984FC2" w:rsidP="00984FC2">
      <w:r>
        <w:t xml:space="preserve">           </w:t>
      </w:r>
      <w:r w:rsidRPr="00930351">
        <w:t>В среднем дошкольном возрасте улучшается произношение звуков и дикция.</w:t>
      </w:r>
    </w:p>
    <w:p w:rsidR="00984FC2" w:rsidRPr="00930351" w:rsidRDefault="00984FC2" w:rsidP="00984FC2">
      <w:r w:rsidRPr="00930351">
        <w:lastRenderedPageBreak/>
        <w:t>Речь становится предметом активности детей. Они удачно имитируют голоса</w:t>
      </w:r>
    </w:p>
    <w:p w:rsidR="00984FC2" w:rsidRPr="00930351" w:rsidRDefault="00984FC2" w:rsidP="00984FC2">
      <w:r w:rsidRPr="00930351">
        <w:t>животных, интонационно выделяют речь тех или иных персонажей. Интерес</w:t>
      </w:r>
    </w:p>
    <w:p w:rsidR="00984FC2" w:rsidRPr="00930351" w:rsidRDefault="00984FC2" w:rsidP="00984FC2">
      <w:r w:rsidRPr="00930351">
        <w:t>вызывают ритмическая структура речи, рифмы. Развивается грамматическая сторона</w:t>
      </w:r>
    </w:p>
    <w:p w:rsidR="00984FC2" w:rsidRPr="00930351" w:rsidRDefault="00984FC2" w:rsidP="00984FC2">
      <w:r w:rsidRPr="00930351">
        <w:t>речи. Дошкольники занимаются словотворчеством на основе грамматических</w:t>
      </w:r>
    </w:p>
    <w:p w:rsidR="00984FC2" w:rsidRPr="00930351" w:rsidRDefault="00984FC2" w:rsidP="00984FC2">
      <w:r w:rsidRPr="00930351">
        <w:t>правил. Речь детей при взаимодействии друг с другом носит ситуативный характер, а</w:t>
      </w:r>
    </w:p>
    <w:p w:rsidR="00984FC2" w:rsidRPr="00930351" w:rsidRDefault="00984FC2" w:rsidP="00984FC2">
      <w:r w:rsidRPr="00930351">
        <w:t>при общении со взрослым становится вне ситуативной.</w:t>
      </w:r>
    </w:p>
    <w:p w:rsidR="00984FC2" w:rsidRPr="00930351" w:rsidRDefault="00984FC2" w:rsidP="00984FC2">
      <w:r>
        <w:t xml:space="preserve">             </w:t>
      </w:r>
      <w:r w:rsidRPr="00930351">
        <w:t>Изменяется содержание общения ребенка и взрослого. Оно выходит за</w:t>
      </w:r>
      <w:r>
        <w:t xml:space="preserve"> </w:t>
      </w:r>
      <w:r w:rsidRPr="00930351">
        <w:t>пределы конкретной ситуации, в которой оказывается ребенок. Ведущим становится</w:t>
      </w:r>
      <w:r>
        <w:t xml:space="preserve"> </w:t>
      </w:r>
      <w:r w:rsidRPr="00930351">
        <w:t>познавательный мотив. Информация, которую ребенок получает в процессе</w:t>
      </w:r>
    </w:p>
    <w:p w:rsidR="00984FC2" w:rsidRPr="00930351" w:rsidRDefault="00984FC2" w:rsidP="00984FC2">
      <w:r w:rsidRPr="00930351">
        <w:t xml:space="preserve">общения, может быть сложной и трудной для </w:t>
      </w:r>
      <w:r>
        <w:t xml:space="preserve">его </w:t>
      </w:r>
      <w:r w:rsidRPr="00930351">
        <w:t>п</w:t>
      </w:r>
      <w:r>
        <w:t>онимания, но ему всё интересно.</w:t>
      </w:r>
    </w:p>
    <w:p w:rsidR="00984FC2" w:rsidRPr="00930351" w:rsidRDefault="00984FC2" w:rsidP="00984FC2">
      <w:r>
        <w:t xml:space="preserve">          </w:t>
      </w:r>
      <w:r w:rsidRPr="00930351">
        <w:t>Взаимоотношения со сверстниками характеризуются</w:t>
      </w:r>
      <w:r>
        <w:t xml:space="preserve"> </w:t>
      </w:r>
      <w:r w:rsidRPr="00930351">
        <w:t>избирательностью, которая выражается в предпочтении одних детей другим.</w:t>
      </w:r>
      <w:r>
        <w:t xml:space="preserve"> </w:t>
      </w:r>
      <w:r w:rsidRPr="00930351">
        <w:t>Появляются постоянные партнеры по играм. В группах начинают выделяться</w:t>
      </w:r>
      <w:r>
        <w:t xml:space="preserve"> </w:t>
      </w:r>
      <w:r w:rsidRPr="00930351">
        <w:t xml:space="preserve">лидеры. Появляются </w:t>
      </w:r>
      <w:proofErr w:type="spellStart"/>
      <w:r w:rsidRPr="00930351">
        <w:t>конкурентность</w:t>
      </w:r>
      <w:proofErr w:type="spellEnd"/>
      <w:r w:rsidRPr="00930351">
        <w:t xml:space="preserve">, </w:t>
      </w:r>
      <w:proofErr w:type="spellStart"/>
      <w:r w:rsidRPr="00930351">
        <w:t>соревновательность</w:t>
      </w:r>
      <w:proofErr w:type="spellEnd"/>
      <w:r w:rsidRPr="00930351">
        <w:t>. Последняя важна для</w:t>
      </w:r>
      <w:r>
        <w:t xml:space="preserve"> </w:t>
      </w:r>
      <w:r w:rsidRPr="00930351">
        <w:t xml:space="preserve">сравнения себя с другим, </w:t>
      </w:r>
      <w:r>
        <w:t xml:space="preserve">что ведет к развитию </w:t>
      </w:r>
      <w:proofErr w:type="spellStart"/>
      <w:r>
        <w:t>Образа-</w:t>
      </w:r>
      <w:r w:rsidRPr="00930351">
        <w:t>Я</w:t>
      </w:r>
      <w:proofErr w:type="spellEnd"/>
      <w:r w:rsidRPr="00930351">
        <w:t xml:space="preserve"> ребенка, его детализации. </w:t>
      </w:r>
    </w:p>
    <w:p w:rsidR="00984FC2" w:rsidRPr="00734F8D" w:rsidRDefault="00984FC2" w:rsidP="00984FC2">
      <w:r>
        <w:t xml:space="preserve">           </w:t>
      </w:r>
      <w:r w:rsidRPr="00734F8D">
        <w:t>Характерное для младшего дошкольника требование «я сам» отражает</w:t>
      </w:r>
      <w:r>
        <w:t xml:space="preserve">, </w:t>
      </w:r>
      <w:r w:rsidRPr="00734F8D">
        <w:t>прежде всего</w:t>
      </w:r>
      <w:r>
        <w:t>,</w:t>
      </w:r>
      <w:r w:rsidRPr="00734F8D">
        <w:t xml:space="preserve"> появление у него ново</w:t>
      </w:r>
      <w:r>
        <w:t xml:space="preserve">й потребности в самостоятельных </w:t>
      </w:r>
      <w:r w:rsidRPr="00734F8D">
        <w:t>действиях, а не фактический уровень возможностей. Поэтому задача</w:t>
      </w:r>
      <w:r>
        <w:t xml:space="preserve"> </w:t>
      </w:r>
      <w:r w:rsidRPr="00734F8D">
        <w:t>взрослого — поддержать стремление к самостоятельности, не погасить его</w:t>
      </w:r>
      <w:r>
        <w:t xml:space="preserve"> </w:t>
      </w:r>
      <w:r w:rsidRPr="00734F8D">
        <w:t>критикой неумелых действий ребенка, не подорвать его веру в собственные</w:t>
      </w:r>
      <w:r>
        <w:t xml:space="preserve"> </w:t>
      </w:r>
      <w:r w:rsidRPr="00734F8D">
        <w:t>силы, высказывая нетерпение по поводу его медленных и неумелых</w:t>
      </w:r>
      <w:r>
        <w:t xml:space="preserve"> </w:t>
      </w:r>
      <w:r w:rsidRPr="00734F8D">
        <w:t>действий. Необходимо помочь каждому ребенку заметить рост своих</w:t>
      </w:r>
      <w:r>
        <w:t xml:space="preserve"> </w:t>
      </w:r>
      <w:r w:rsidRPr="00734F8D">
        <w:t>достижений, ощутить радость переживания успеха в деятельности («Я —</w:t>
      </w:r>
      <w:r>
        <w:t xml:space="preserve"> </w:t>
      </w:r>
      <w:r w:rsidRPr="00734F8D">
        <w:t>молодец!»).</w:t>
      </w:r>
    </w:p>
    <w:p w:rsidR="00984FC2" w:rsidRPr="00734F8D" w:rsidRDefault="00984FC2" w:rsidP="00984FC2">
      <w:r>
        <w:t>Самостоятельность формируется</w:t>
      </w:r>
      <w:r w:rsidRPr="00734F8D">
        <w:t xml:space="preserve"> у младшего дошкольника в</w:t>
      </w:r>
      <w:r>
        <w:t xml:space="preserve"> </w:t>
      </w:r>
      <w:r w:rsidRPr="00734F8D">
        <w:t>совместной деятельности со взрослыми и непосредственно в личном опыте.</w:t>
      </w:r>
    </w:p>
    <w:p w:rsidR="00984FC2" w:rsidRPr="00B1727F" w:rsidRDefault="00984FC2" w:rsidP="00984FC2">
      <w:r>
        <w:t xml:space="preserve">            </w:t>
      </w:r>
      <w:r w:rsidRPr="00B1727F">
        <w:t xml:space="preserve">В </w:t>
      </w:r>
      <w:r w:rsidRPr="00B1727F">
        <w:rPr>
          <w:b/>
          <w:bCs/>
          <w:u w:val="single"/>
        </w:rPr>
        <w:t>совместной деятельности</w:t>
      </w:r>
      <w:r w:rsidRPr="00B1727F">
        <w:t xml:space="preserve"> воспитатель помогает ребенку освоить новые</w:t>
      </w:r>
    </w:p>
    <w:p w:rsidR="00984FC2" w:rsidRPr="00B1727F" w:rsidRDefault="00984FC2" w:rsidP="00984FC2">
      <w:r w:rsidRPr="00B1727F">
        <w:t>способы и приемы действий, показывает пример поведения и отношения. Он</w:t>
      </w:r>
      <w:r>
        <w:t xml:space="preserve"> </w:t>
      </w:r>
      <w:r w:rsidRPr="00B1727F">
        <w:t>постепенно расширяет область самостояте</w:t>
      </w:r>
      <w:r>
        <w:t xml:space="preserve">льных действий ребенка с учетом его растущих </w:t>
      </w:r>
      <w:r w:rsidRPr="00B1727F">
        <w:t>возможностей и своей положительной оценкой усиливает стремление без помощи взрослого добиться лучшего результата. Под</w:t>
      </w:r>
      <w:r>
        <w:t xml:space="preserve"> </w:t>
      </w:r>
      <w:r w:rsidRPr="00B1727F">
        <w:t>руководством воспитателя дети успешно осваивают умения</w:t>
      </w:r>
      <w:r>
        <w:t xml:space="preserve"> </w:t>
      </w:r>
      <w:r w:rsidRPr="00B1727F">
        <w:t>самообслуживания, культурно-гигиенические навыки, новые предметные и</w:t>
      </w:r>
      <w:r>
        <w:t xml:space="preserve"> </w:t>
      </w:r>
      <w:r w:rsidRPr="00B1727F">
        <w:t xml:space="preserve">игровые </w:t>
      </w:r>
      <w:r>
        <w:t xml:space="preserve">действия. К пятому году жизни </w:t>
      </w:r>
      <w:r w:rsidRPr="00B1727F">
        <w:t>дошкольник</w:t>
      </w:r>
      <w:r>
        <w:t xml:space="preserve"> </w:t>
      </w:r>
      <w:r w:rsidRPr="00B1727F">
        <w:t>овладевает элементарной культурой поведения во время еды за столом и</w:t>
      </w:r>
      <w:r>
        <w:t xml:space="preserve"> </w:t>
      </w:r>
      <w:r w:rsidRPr="00B1727F">
        <w:t>умывания. Воспитатель приучает детей бережно относиться к своим вещам,</w:t>
      </w:r>
      <w:r>
        <w:t xml:space="preserve"> </w:t>
      </w:r>
      <w:r w:rsidRPr="00B1727F">
        <w:t>правильно пользоваться предметами личной гигиены (носовым платком,</w:t>
      </w:r>
      <w:r>
        <w:t xml:space="preserve"> </w:t>
      </w:r>
      <w:r w:rsidRPr="00B1727F">
        <w:t>полотенцем, расческой).</w:t>
      </w:r>
    </w:p>
    <w:p w:rsidR="00984FC2" w:rsidRPr="00B1727F" w:rsidRDefault="00984FC2" w:rsidP="00984FC2">
      <w:r>
        <w:t xml:space="preserve">         </w:t>
      </w:r>
      <w:r w:rsidRPr="00B1727F">
        <w:t>Под влиянием общения происходят большие изменения в развитии</w:t>
      </w:r>
      <w:r>
        <w:t xml:space="preserve">  </w:t>
      </w:r>
      <w:r w:rsidRPr="00B1727F">
        <w:t>речи: значительно увеличивается запас слов, совершенствуется</w:t>
      </w:r>
      <w:r>
        <w:t xml:space="preserve"> </w:t>
      </w:r>
      <w:r w:rsidRPr="00B1727F">
        <w:t>грамматический строй речи, появляются элементарные высказывания об</w:t>
      </w:r>
      <w:r>
        <w:t xml:space="preserve"> </w:t>
      </w:r>
      <w:r w:rsidRPr="00B1727F">
        <w:t>окружающем. При этом дети пользуются не только простыми, но и</w:t>
      </w:r>
      <w:r>
        <w:t xml:space="preserve"> </w:t>
      </w:r>
      <w:r w:rsidRPr="00B1727F">
        <w:t>сложными предложениями. Вместе с детьми воспитатель переживает чувство удивления, радости</w:t>
      </w:r>
      <w:r>
        <w:t xml:space="preserve"> </w:t>
      </w:r>
      <w:r w:rsidRPr="00B1727F">
        <w:t>познания мира, своими вопросами побуждает к новым открытиям, к</w:t>
      </w:r>
      <w:r>
        <w:t xml:space="preserve"> </w:t>
      </w:r>
      <w:r w:rsidRPr="00B1727F">
        <w:t>простейшему экспериментированию с предметами и материалами (водой,</w:t>
      </w:r>
      <w:r>
        <w:t xml:space="preserve"> </w:t>
      </w:r>
      <w:r w:rsidRPr="00B1727F">
        <w:t xml:space="preserve">снегом, песком, красками, бумагой). </w:t>
      </w:r>
      <w:r>
        <w:t xml:space="preserve">Если ребенок не встречает </w:t>
      </w:r>
      <w:r w:rsidRPr="00B1727F">
        <w:t>заинтересованного отношения воспитателя, у него могут возникнуть</w:t>
      </w:r>
      <w:r>
        <w:t xml:space="preserve"> </w:t>
      </w:r>
      <w:r w:rsidRPr="00B1727F">
        <w:t>негативизм и упрямство.</w:t>
      </w:r>
    </w:p>
    <w:p w:rsidR="00984FC2" w:rsidRPr="00B1727F" w:rsidRDefault="00984FC2" w:rsidP="00984FC2">
      <w:r>
        <w:t xml:space="preserve">            У средних</w:t>
      </w:r>
      <w:r w:rsidRPr="00B1727F">
        <w:t xml:space="preserve"> дошкольник</w:t>
      </w:r>
      <w:r>
        <w:t xml:space="preserve">ов возрастает осознанность </w:t>
      </w:r>
      <w:proofErr w:type="spellStart"/>
      <w:r>
        <w:t>целеполагания</w:t>
      </w:r>
      <w:proofErr w:type="spellEnd"/>
      <w:r>
        <w:t xml:space="preserve"> своих </w:t>
      </w:r>
      <w:r w:rsidRPr="00B1727F">
        <w:t xml:space="preserve"> действий. В</w:t>
      </w:r>
      <w:r>
        <w:t xml:space="preserve"> </w:t>
      </w:r>
      <w:r w:rsidRPr="00B1727F">
        <w:t>играх, в предметной и художественной деятельности воспитатель помогает</w:t>
      </w:r>
    </w:p>
    <w:p w:rsidR="00984FC2" w:rsidRDefault="00984FC2" w:rsidP="00984FC2">
      <w:r w:rsidRPr="00B1727F">
        <w:t>детям принимать цель и связывать</w:t>
      </w:r>
      <w:r>
        <w:t xml:space="preserve"> результат с поставленной целью </w:t>
      </w:r>
    </w:p>
    <w:p w:rsidR="00984FC2" w:rsidRDefault="00984FC2" w:rsidP="00984FC2">
      <w:pPr>
        <w:rPr>
          <w:b/>
          <w:bCs/>
        </w:rPr>
      </w:pPr>
    </w:p>
    <w:p w:rsidR="00984FC2" w:rsidRPr="00C87EB0" w:rsidRDefault="00984FC2" w:rsidP="00984FC2">
      <w:r>
        <w:rPr>
          <w:b/>
          <w:bCs/>
        </w:rPr>
        <w:t xml:space="preserve">1.3.   </w:t>
      </w:r>
      <w:r w:rsidRPr="00CD7D1D">
        <w:rPr>
          <w:b/>
          <w:bCs/>
        </w:rPr>
        <w:t>Особенности игровой деятельности у детей средней группы.</w:t>
      </w:r>
    </w:p>
    <w:p w:rsidR="00984FC2" w:rsidRPr="00663CCA" w:rsidRDefault="00984FC2" w:rsidP="00984FC2">
      <w:r>
        <w:t xml:space="preserve">         Основной </w:t>
      </w:r>
      <w:r w:rsidRPr="00663CCA">
        <w:t xml:space="preserve"> единицей педагогического процесса</w:t>
      </w:r>
      <w:r>
        <w:t xml:space="preserve"> в средней группе </w:t>
      </w:r>
      <w:r w:rsidRPr="00663CCA">
        <w:t xml:space="preserve">является </w:t>
      </w:r>
      <w:r>
        <w:t xml:space="preserve"> развивающая ( о</w:t>
      </w:r>
      <w:r w:rsidRPr="00663CCA">
        <w:t>бразовательная</w:t>
      </w:r>
      <w:r>
        <w:t>)</w:t>
      </w:r>
      <w:r w:rsidRPr="00663CCA">
        <w:t xml:space="preserve"> игровая ситуация, т. е. такая форма совместной</w:t>
      </w:r>
      <w:r>
        <w:t xml:space="preserve"> деятельности воспитателя</w:t>
      </w:r>
      <w:r w:rsidRPr="00663CCA">
        <w:t xml:space="preserve"> и детей, которая планируется и организуется</w:t>
      </w:r>
      <w:r>
        <w:t xml:space="preserve"> </w:t>
      </w:r>
      <w:r w:rsidRPr="00663CCA">
        <w:t>педагогом с целью решения определенных задач развития и воспитания с</w:t>
      </w:r>
      <w:r>
        <w:t xml:space="preserve"> </w:t>
      </w:r>
      <w:r w:rsidRPr="00663CCA">
        <w:t>учетом возрастных особенностей и интересов детей. Планируя развивающую</w:t>
      </w:r>
      <w:r>
        <w:t xml:space="preserve"> </w:t>
      </w:r>
      <w:r w:rsidRPr="00663CCA">
        <w:t xml:space="preserve">ситуацию, воспитателю необходимо </w:t>
      </w:r>
      <w:r w:rsidRPr="00663CCA">
        <w:lastRenderedPageBreak/>
        <w:t>согласовывать содержание разных</w:t>
      </w:r>
      <w:r>
        <w:t xml:space="preserve"> </w:t>
      </w:r>
      <w:r w:rsidRPr="00663CCA">
        <w:t>разделов программы, добиваться комплексности, взаимосвязи</w:t>
      </w:r>
      <w:r>
        <w:t xml:space="preserve"> </w:t>
      </w:r>
      <w:r w:rsidRPr="00663CCA">
        <w:t>образовательных областей.</w:t>
      </w:r>
    </w:p>
    <w:p w:rsidR="00984FC2" w:rsidRDefault="00984FC2" w:rsidP="00984FC2">
      <w:r>
        <w:t xml:space="preserve">         </w:t>
      </w:r>
      <w:r w:rsidRPr="00663CCA">
        <w:t xml:space="preserve"> Здоровый, нормально физически развивающийся ребенок</w:t>
      </w:r>
      <w:r>
        <w:t xml:space="preserve"> пятого</w:t>
      </w:r>
      <w:r w:rsidRPr="00663CCA">
        <w:t xml:space="preserve"> года жизни обычно бывает подвижным, жизнерадостным</w:t>
      </w:r>
      <w:r>
        <w:t xml:space="preserve">, </w:t>
      </w:r>
      <w:r w:rsidRPr="00663CCA">
        <w:t>любознательным. Он много играет</w:t>
      </w:r>
      <w:r>
        <w:t xml:space="preserve">, </w:t>
      </w:r>
      <w:r w:rsidRPr="00663CCA">
        <w:t>двигается, с удовольствием принимает</w:t>
      </w:r>
      <w:r>
        <w:t xml:space="preserve"> </w:t>
      </w:r>
      <w:r w:rsidRPr="00663CCA">
        <w:t>участие во всех делах.</w:t>
      </w:r>
      <w:r>
        <w:t xml:space="preserve"> </w:t>
      </w:r>
      <w:r w:rsidRPr="00663CCA">
        <w:t>Следует учитывать, что</w:t>
      </w:r>
      <w:r>
        <w:t xml:space="preserve">  в</w:t>
      </w:r>
      <w:r w:rsidRPr="00663CCA">
        <w:t>заимоотношения детей отличаются нестабильностью, зависят от ситуации и</w:t>
      </w:r>
      <w:r>
        <w:t xml:space="preserve"> </w:t>
      </w:r>
      <w:r w:rsidRPr="00663CCA">
        <w:t>требуют постоянного внимания воспитателя. Он приучает спокойно, не</w:t>
      </w:r>
      <w:r>
        <w:t xml:space="preserve"> </w:t>
      </w:r>
      <w:r w:rsidRPr="00663CCA">
        <w:t>мешая друг другу, играть рядом, объединяться в игре с общей игрушкой,</w:t>
      </w:r>
      <w:r>
        <w:t xml:space="preserve"> </w:t>
      </w:r>
      <w:r w:rsidRPr="00663CCA">
        <w:t>развивать игровой сюжет из нескольких взаимосвязанных по смыслу</w:t>
      </w:r>
      <w:r>
        <w:t xml:space="preserve"> </w:t>
      </w:r>
      <w:r w:rsidRPr="00663CCA">
        <w:t>эпизодов, участвовать в несложной совместной практической деятельности.</w:t>
      </w:r>
    </w:p>
    <w:p w:rsidR="00984FC2" w:rsidRDefault="00984FC2" w:rsidP="00984FC2">
      <w:pPr>
        <w:rPr>
          <w:sz w:val="21"/>
          <w:szCs w:val="21"/>
        </w:rPr>
      </w:pPr>
    </w:p>
    <w:p w:rsidR="00984FC2" w:rsidRPr="00C87EB0" w:rsidRDefault="00984FC2" w:rsidP="00984F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2.  </w:t>
      </w:r>
      <w:r w:rsidRPr="00C87EB0">
        <w:rPr>
          <w:b/>
        </w:rPr>
        <w:t>Содержание Рабочей программы средней группы.</w:t>
      </w:r>
    </w:p>
    <w:p w:rsidR="00984FC2" w:rsidRPr="00C87EB0" w:rsidRDefault="00984FC2" w:rsidP="00984FC2">
      <w:pPr>
        <w:autoSpaceDE w:val="0"/>
        <w:autoSpaceDN w:val="0"/>
        <w:adjustRightInd w:val="0"/>
        <w:rPr>
          <w:b/>
        </w:rPr>
      </w:pPr>
    </w:p>
    <w:p w:rsidR="00984FC2" w:rsidRPr="00C87EB0" w:rsidRDefault="00984FC2" w:rsidP="00984FC2">
      <w:pPr>
        <w:autoSpaceDE w:val="0"/>
        <w:autoSpaceDN w:val="0"/>
        <w:adjustRightInd w:val="0"/>
        <w:rPr>
          <w:b/>
        </w:rPr>
      </w:pPr>
      <w:r w:rsidRPr="00C87EB0">
        <w:rPr>
          <w:b/>
        </w:rPr>
        <w:t xml:space="preserve">2.1.  Структура воспитательно-развивающего процесса </w:t>
      </w:r>
    </w:p>
    <w:p w:rsidR="00984FC2" w:rsidRPr="00C87EB0" w:rsidRDefault="00984FC2" w:rsidP="00984FC2">
      <w:pPr>
        <w:autoSpaceDE w:val="0"/>
        <w:autoSpaceDN w:val="0"/>
        <w:adjustRightInd w:val="0"/>
        <w:rPr>
          <w:b/>
        </w:rPr>
      </w:pPr>
      <w:r w:rsidRPr="00C87EB0">
        <w:rPr>
          <w:b/>
        </w:rPr>
        <w:t xml:space="preserve">         в средней группе детского сада «Звездочка»</w:t>
      </w:r>
    </w:p>
    <w:p w:rsidR="00984FC2" w:rsidRDefault="00984FC2" w:rsidP="00984FC2">
      <w:r>
        <w:t xml:space="preserve">       Воспитательно-развивающий процесс в средней группе детского сада «Звёздочка» построен на принципе присмотра и ухода за детьми. Непосредственная образовательная деятельность не планируется, однако воспитатели проводят игры и развивающие занятия </w:t>
      </w:r>
    </w:p>
    <w:p w:rsidR="00984FC2" w:rsidRDefault="00984FC2" w:rsidP="00984FC2">
      <w:r>
        <w:t xml:space="preserve">с учетом нормативных требований Санитарно-эпидемиологических правил и норм  </w:t>
      </w:r>
      <w:proofErr w:type="spellStart"/>
      <w:r>
        <w:t>СанПиНа</w:t>
      </w:r>
      <w:proofErr w:type="spellEnd"/>
      <w:r>
        <w:t xml:space="preserve"> 2.4.4.1251-03.</w:t>
      </w:r>
    </w:p>
    <w:p w:rsidR="00984FC2" w:rsidRDefault="00984FC2" w:rsidP="00984FC2">
      <w:r>
        <w:t xml:space="preserve">    Средняя группа функционирует в режиме 5-дневной рабочей недели, в условиях 11-часового пребывания детей. В средней группе проводятся развивающие занятия с учетом возрастных и индивидуальных особенностей детей, 2 занятия в день по 20 минут.</w:t>
      </w:r>
    </w:p>
    <w:p w:rsidR="00984FC2" w:rsidRDefault="00984FC2" w:rsidP="00984FC2">
      <w:r>
        <w:t>Воспитательный процесс в детском саду «Звёздочка» ведется на русском языке.</w:t>
      </w:r>
    </w:p>
    <w:p w:rsidR="00984FC2" w:rsidRDefault="00984FC2" w:rsidP="00984FC2">
      <w:r>
        <w:t>В детском саду «Звездочка» работают психолог и логопед, которые обеспечивают оперативную коррекцию поведения и нарушения речевой функции детей, находятся в контакте с родителями (законными представителями) воспитанников, помогают родителя и педагогам решать повседневные проблемы взаимоотношений всех участников воспитательно-развивающего процесса.</w:t>
      </w:r>
    </w:p>
    <w:p w:rsidR="00984FC2" w:rsidRDefault="00984FC2" w:rsidP="00984FC2">
      <w:pPr>
        <w:autoSpaceDE w:val="0"/>
        <w:autoSpaceDN w:val="0"/>
        <w:adjustRightInd w:val="0"/>
      </w:pPr>
      <w:r>
        <w:t xml:space="preserve">  </w:t>
      </w:r>
    </w:p>
    <w:p w:rsidR="00984FC2" w:rsidRPr="008A53FD" w:rsidRDefault="00984FC2" w:rsidP="00984FC2">
      <w:pPr>
        <w:autoSpaceDE w:val="0"/>
        <w:autoSpaceDN w:val="0"/>
        <w:adjustRightInd w:val="0"/>
        <w:rPr>
          <w:b/>
        </w:rPr>
      </w:pPr>
      <w:r w:rsidRPr="008A53FD">
        <w:rPr>
          <w:b/>
        </w:rPr>
        <w:t>2.2. Содержание воспитательно-развивающего процесса</w:t>
      </w:r>
    </w:p>
    <w:p w:rsidR="00984FC2" w:rsidRPr="0044423B" w:rsidRDefault="00984FC2" w:rsidP="00984FC2">
      <w:pPr>
        <w:autoSpaceDE w:val="0"/>
        <w:autoSpaceDN w:val="0"/>
        <w:adjustRightInd w:val="0"/>
      </w:pPr>
      <w:r>
        <w:t xml:space="preserve">     </w:t>
      </w:r>
      <w:r w:rsidRPr="0044423B">
        <w:t>Программа определяет содержани</w:t>
      </w:r>
      <w:r>
        <w:t>е и организацию воспитательного</w:t>
      </w:r>
      <w:r w:rsidRPr="0044423B">
        <w:t xml:space="preserve"> процесса для детей </w:t>
      </w:r>
      <w:r>
        <w:t xml:space="preserve">4-5 лет </w:t>
      </w:r>
      <w:r w:rsidRPr="0044423B">
        <w:t>и направлена на формирование общей</w:t>
      </w:r>
      <w:r>
        <w:t xml:space="preserve"> </w:t>
      </w:r>
      <w:r w:rsidRPr="0044423B">
        <w:t>культуры, развитие физических, интеллектуальных и личностных качеств детей,</w:t>
      </w:r>
      <w:r>
        <w:t xml:space="preserve"> </w:t>
      </w:r>
      <w:r w:rsidRPr="0044423B">
        <w:t>формирование предпосылок учебной деятельности, обеспечивающих социальную</w:t>
      </w:r>
      <w:r>
        <w:t xml:space="preserve"> </w:t>
      </w:r>
      <w:r w:rsidRPr="0044423B">
        <w:t>успешность, сохранение и укрепление здоровья детей.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Цель программы - обеспечение равных стартовых возможностей для обучения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детей в образовательных учреждениях с помощью своевременного и всестороннего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развития личности каждого ребёнка с учётом его индивидуальных и психофизических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особенностей через освоение соответствующих возрасту умений и знаний.</w:t>
      </w:r>
    </w:p>
    <w:p w:rsidR="00984FC2" w:rsidRPr="00C87EB0" w:rsidRDefault="00984FC2" w:rsidP="00984FC2">
      <w:r>
        <w:t xml:space="preserve">               </w:t>
      </w:r>
      <w:r w:rsidRPr="00C87EB0">
        <w:t>Основные направления в развитии детей 4-5 летнего года жизни:</w:t>
      </w:r>
    </w:p>
    <w:p w:rsidR="00984FC2" w:rsidRDefault="00984FC2" w:rsidP="00984FC2">
      <w:r>
        <w:t>- физическое развитие;</w:t>
      </w:r>
    </w:p>
    <w:p w:rsidR="00984FC2" w:rsidRDefault="00984FC2" w:rsidP="00984FC2">
      <w:r>
        <w:t>- социально-коммуникативное развитие;</w:t>
      </w:r>
    </w:p>
    <w:p w:rsidR="00984FC2" w:rsidRDefault="00984FC2" w:rsidP="00984FC2">
      <w:r>
        <w:t>- познавательное развитие;</w:t>
      </w:r>
    </w:p>
    <w:p w:rsidR="00984FC2" w:rsidRPr="00C87EB0" w:rsidRDefault="00984FC2" w:rsidP="00984FC2">
      <w:r>
        <w:t>- речевое развитие</w:t>
      </w:r>
    </w:p>
    <w:p w:rsidR="00984FC2" w:rsidRPr="00C87EB0" w:rsidRDefault="00984FC2" w:rsidP="00984FC2">
      <w:r w:rsidRPr="00C87EB0">
        <w:t>- художественно-эстетическое;</w:t>
      </w:r>
    </w:p>
    <w:p w:rsidR="00984FC2" w:rsidRPr="008A53FD" w:rsidRDefault="00984FC2" w:rsidP="00984FC2">
      <w:r>
        <w:t xml:space="preserve">         </w:t>
      </w:r>
      <w:r w:rsidRPr="008A53FD">
        <w:t>Регламентированная деятельность</w:t>
      </w:r>
      <w:r>
        <w:t xml:space="preserve"> воспитателя </w:t>
      </w:r>
      <w:r w:rsidRPr="008A53FD">
        <w:t xml:space="preserve"> включает перспективное планирование</w:t>
      </w:r>
      <w:r>
        <w:t xml:space="preserve"> ежедневных развивающих занятий:</w:t>
      </w:r>
    </w:p>
    <w:p w:rsidR="00984FC2" w:rsidRPr="008A53FD" w:rsidRDefault="00984FC2" w:rsidP="00984FC2">
      <w:r w:rsidRPr="008A53FD">
        <w:t>- Ребенок и окружающий мир (предметное окружение, явления</w:t>
      </w:r>
    </w:p>
    <w:p w:rsidR="00984FC2" w:rsidRPr="008A53FD" w:rsidRDefault="00984FC2" w:rsidP="00984FC2">
      <w:r w:rsidRPr="008A53FD">
        <w:t>общественной жизни, природное окружение, экологическое воспитание);</w:t>
      </w:r>
    </w:p>
    <w:p w:rsidR="00984FC2" w:rsidRPr="008A53FD" w:rsidRDefault="00984FC2" w:rsidP="00984FC2">
      <w:r w:rsidRPr="008A53FD">
        <w:t>- Развитие речи и чтение художественной литературы;</w:t>
      </w:r>
    </w:p>
    <w:p w:rsidR="00984FC2" w:rsidRPr="008A53FD" w:rsidRDefault="00984FC2" w:rsidP="00984FC2">
      <w:r>
        <w:t>- Рисование;</w:t>
      </w:r>
    </w:p>
    <w:p w:rsidR="00984FC2" w:rsidRPr="008A53FD" w:rsidRDefault="00984FC2" w:rsidP="00984FC2">
      <w:r>
        <w:lastRenderedPageBreak/>
        <w:t>- Лепка;</w:t>
      </w:r>
    </w:p>
    <w:p w:rsidR="00984FC2" w:rsidRPr="008A53FD" w:rsidRDefault="00984FC2" w:rsidP="00984FC2">
      <w:r>
        <w:t>- Конструирование;</w:t>
      </w:r>
    </w:p>
    <w:p w:rsidR="00984FC2" w:rsidRPr="008A53FD" w:rsidRDefault="00984FC2" w:rsidP="00984FC2">
      <w:r>
        <w:t>- Физкультура;</w:t>
      </w:r>
    </w:p>
    <w:p w:rsidR="00984FC2" w:rsidRPr="008A53FD" w:rsidRDefault="00984FC2" w:rsidP="00984FC2">
      <w:r>
        <w:t>- Музыка;</w:t>
      </w:r>
    </w:p>
    <w:p w:rsidR="00984FC2" w:rsidRPr="008A53FD" w:rsidRDefault="00984FC2" w:rsidP="00984FC2">
      <w:r w:rsidRPr="008A53FD">
        <w:t>- Аппликация</w:t>
      </w:r>
      <w:r>
        <w:t>;</w:t>
      </w:r>
    </w:p>
    <w:p w:rsidR="00984FC2" w:rsidRPr="008A53FD" w:rsidRDefault="00984FC2" w:rsidP="00984FC2">
      <w:r>
        <w:t>- Развитие элементарных математических представлений;</w:t>
      </w:r>
    </w:p>
    <w:p w:rsidR="00984FC2" w:rsidRPr="008A53FD" w:rsidRDefault="00984FC2" w:rsidP="00984FC2">
      <w:r w:rsidRPr="008A53FD">
        <w:t>- ознакомлен</w:t>
      </w:r>
      <w:r>
        <w:t>ие с художественной литературой;</w:t>
      </w:r>
    </w:p>
    <w:p w:rsidR="00984FC2" w:rsidRPr="008A53FD" w:rsidRDefault="00984FC2" w:rsidP="00984FC2">
      <w:r w:rsidRPr="008A53FD">
        <w:t xml:space="preserve">- обучение правилам дорожного движения (подвижные, </w:t>
      </w:r>
      <w:proofErr w:type="spellStart"/>
      <w:r w:rsidRPr="008A53FD">
        <w:t>сюжетноролевые</w:t>
      </w:r>
      <w:proofErr w:type="spellEnd"/>
      <w:r w:rsidRPr="008A53FD">
        <w:t xml:space="preserve"> и</w:t>
      </w:r>
    </w:p>
    <w:p w:rsidR="00984FC2" w:rsidRPr="008A53FD" w:rsidRDefault="00984FC2" w:rsidP="00984FC2">
      <w:r>
        <w:t xml:space="preserve">  </w:t>
      </w:r>
      <w:r w:rsidRPr="008A53FD">
        <w:t>дидактические игры, ситуации общения, игры инсценировки, игры-имитации,</w:t>
      </w:r>
    </w:p>
    <w:p w:rsidR="00984FC2" w:rsidRPr="008A53FD" w:rsidRDefault="00984FC2" w:rsidP="00984FC2">
      <w:r>
        <w:t xml:space="preserve">  </w:t>
      </w:r>
      <w:r w:rsidRPr="008A53FD">
        <w:t>наблюдения, чтение произведений, продуктивная деятельность);</w:t>
      </w:r>
    </w:p>
    <w:p w:rsidR="00984FC2" w:rsidRPr="008A53FD" w:rsidRDefault="00984FC2" w:rsidP="00984FC2">
      <w:r w:rsidRPr="008A53FD">
        <w:t>- обучение основам безопасности жизни;</w:t>
      </w:r>
    </w:p>
    <w:p w:rsidR="00984FC2" w:rsidRPr="008A53FD" w:rsidRDefault="00984FC2" w:rsidP="00984FC2">
      <w:r w:rsidRPr="008A53FD">
        <w:t>- сенсорное воспитание;</w:t>
      </w:r>
    </w:p>
    <w:p w:rsidR="00984FC2" w:rsidRPr="008A53FD" w:rsidRDefault="00984FC2" w:rsidP="00984FC2">
      <w:r w:rsidRPr="008A53FD">
        <w:t>- воспитание культурно-гигиенических  навыков;</w:t>
      </w:r>
    </w:p>
    <w:p w:rsidR="00984FC2" w:rsidRPr="008A53FD" w:rsidRDefault="00984FC2" w:rsidP="00984FC2">
      <w:r>
        <w:t>- воспитание культуры поведения.</w:t>
      </w:r>
    </w:p>
    <w:p w:rsidR="00984FC2" w:rsidRDefault="00984FC2" w:rsidP="00984FC2">
      <w:pPr>
        <w:rPr>
          <w:sz w:val="21"/>
          <w:szCs w:val="21"/>
        </w:rPr>
      </w:pPr>
    </w:p>
    <w:p w:rsidR="00984FC2" w:rsidRPr="00CB2551" w:rsidRDefault="00984FC2" w:rsidP="00984FC2">
      <w:pPr>
        <w:numPr>
          <w:ilvl w:val="2"/>
          <w:numId w:val="3"/>
        </w:numPr>
        <w:rPr>
          <w:b/>
          <w:sz w:val="25"/>
          <w:szCs w:val="25"/>
        </w:rPr>
      </w:pPr>
      <w:r w:rsidRPr="00CB2551">
        <w:rPr>
          <w:b/>
          <w:sz w:val="25"/>
          <w:szCs w:val="25"/>
        </w:rPr>
        <w:t>Физическое развитие</w:t>
      </w:r>
    </w:p>
    <w:p w:rsidR="00984FC2" w:rsidRDefault="00984FC2" w:rsidP="00984FC2">
      <w:pPr>
        <w:ind w:left="720"/>
        <w:rPr>
          <w:sz w:val="25"/>
          <w:szCs w:val="25"/>
        </w:rPr>
      </w:pPr>
      <w:r>
        <w:rPr>
          <w:sz w:val="25"/>
          <w:szCs w:val="25"/>
        </w:rPr>
        <w:t>Воспитатели средней группы ставят перед собой следующие задачи:</w:t>
      </w:r>
    </w:p>
    <w:p w:rsidR="00984FC2" w:rsidRPr="008A53FD" w:rsidRDefault="00984FC2" w:rsidP="00984FC2">
      <w:r>
        <w:rPr>
          <w:sz w:val="25"/>
          <w:szCs w:val="25"/>
        </w:rPr>
        <w:t xml:space="preserve">Формировать правильную осанку у детей; накапливать и обогащать двигательный опыт; </w:t>
      </w:r>
      <w:r>
        <w:t>з</w:t>
      </w:r>
      <w:r w:rsidRPr="008A53FD">
        <w:t>акреплять и развивать умение ходить и бегать, согласовывая движения рук и</w:t>
      </w:r>
    </w:p>
    <w:p w:rsidR="00984FC2" w:rsidRPr="008A53FD" w:rsidRDefault="00984FC2" w:rsidP="00984FC2">
      <w:r>
        <w:t>ног; р</w:t>
      </w:r>
      <w:r w:rsidRPr="008A53FD">
        <w:t>азвивать умение бегать легко, ритмично</w:t>
      </w:r>
      <w:r>
        <w:t>, энергично отталкиваясь носком;</w:t>
      </w:r>
    </w:p>
    <w:p w:rsidR="00984FC2" w:rsidRPr="008A53FD" w:rsidRDefault="00984FC2" w:rsidP="00984FC2">
      <w:r>
        <w:t>п</w:t>
      </w:r>
      <w:r w:rsidRPr="008A53FD">
        <w:t>риучать</w:t>
      </w:r>
      <w:r>
        <w:t xml:space="preserve"> детей</w:t>
      </w:r>
      <w:r w:rsidRPr="008A53FD">
        <w:t xml:space="preserve"> к </w:t>
      </w:r>
      <w:r>
        <w:t>выполнению действий по сигналу; у</w:t>
      </w:r>
      <w:r w:rsidRPr="008A53FD">
        <w:t>пражнять в построениях,</w:t>
      </w:r>
    </w:p>
    <w:p w:rsidR="00984FC2" w:rsidRPr="008A53FD" w:rsidRDefault="00984FC2" w:rsidP="00984FC2">
      <w:r w:rsidRPr="008A53FD">
        <w:t>соблюдении дистанции во время передвижения.</w:t>
      </w:r>
      <w:r>
        <w:t xml:space="preserve">; </w:t>
      </w:r>
      <w:r w:rsidRPr="008A53FD">
        <w:t xml:space="preserve"> </w:t>
      </w:r>
      <w:r>
        <w:t>з</w:t>
      </w:r>
      <w:r w:rsidRPr="008A53FD">
        <w:t>акреплять умение ползать, пролезать, подле</w:t>
      </w:r>
      <w:r>
        <w:t>зать, перелезать через предметы; р</w:t>
      </w:r>
      <w:r w:rsidRPr="008A53FD">
        <w:t>азвивать умение перелезать с одного пролета гимнастической стенки на</w:t>
      </w:r>
      <w:r>
        <w:t xml:space="preserve"> </w:t>
      </w:r>
      <w:r w:rsidRPr="008A53FD">
        <w:t>другой (</w:t>
      </w:r>
      <w:r>
        <w:t>вправо, влево);  з</w:t>
      </w:r>
      <w:r w:rsidRPr="008A53FD">
        <w:t>акреплять умение энергично отталкиваться и правильно приземляться в</w:t>
      </w:r>
      <w:r>
        <w:t xml:space="preserve"> </w:t>
      </w:r>
      <w:r w:rsidRPr="008A53FD">
        <w:t>прыжках на двух ногах на месте и с продвижением вперед, ориентироваться в</w:t>
      </w:r>
      <w:r>
        <w:t xml:space="preserve"> пространстве; ф</w:t>
      </w:r>
      <w:r w:rsidRPr="008A53FD">
        <w:t>ормировать</w:t>
      </w:r>
    </w:p>
    <w:p w:rsidR="00984FC2" w:rsidRPr="008F557D" w:rsidRDefault="00984FC2" w:rsidP="00984FC2">
      <w:r w:rsidRPr="008A53FD">
        <w:t xml:space="preserve">умение </w:t>
      </w:r>
      <w:r>
        <w:t>прыгать через короткую скакалку;  з</w:t>
      </w:r>
      <w:r w:rsidRPr="008A53FD">
        <w:t>акреплять умение принимать правильное</w:t>
      </w:r>
      <w:r>
        <w:t xml:space="preserve"> исходное положение при метании;  о</w:t>
      </w:r>
      <w:r w:rsidRPr="008A53FD">
        <w:t>тбивать мяч о землю правой и левой рукой, бросать и ловить его кистями рук (не</w:t>
      </w:r>
      <w:r>
        <w:t xml:space="preserve"> </w:t>
      </w:r>
      <w:r w:rsidRPr="008A53FD">
        <w:t>прижим</w:t>
      </w:r>
      <w:r>
        <w:t>ая к груди);  з</w:t>
      </w:r>
      <w:r w:rsidRPr="008A53FD">
        <w:t>акреплять умение кататься на трехколесном велосипеде по прямой, по</w:t>
      </w:r>
      <w:r>
        <w:t xml:space="preserve"> </w:t>
      </w:r>
      <w:r w:rsidRPr="008A53FD">
        <w:t>кругу</w:t>
      </w:r>
      <w:r>
        <w:t>;  с</w:t>
      </w:r>
      <w:r w:rsidRPr="008A53FD">
        <w:t>овершенствовать умение ходить на лыжах скользящим шагом, выполнять</w:t>
      </w:r>
      <w:r>
        <w:t xml:space="preserve"> </w:t>
      </w:r>
      <w:r w:rsidRPr="008A53FD">
        <w:t>повороты, подниматься на гору</w:t>
      </w:r>
      <w:r>
        <w:t>;  в</w:t>
      </w:r>
      <w:r w:rsidRPr="008F557D">
        <w:t>оспитывать</w:t>
      </w:r>
    </w:p>
    <w:p w:rsidR="00984FC2" w:rsidRPr="008A53FD" w:rsidRDefault="00984FC2" w:rsidP="00984FC2">
      <w:r w:rsidRPr="008F557D">
        <w:t>красоту, грациоз</w:t>
      </w:r>
      <w:r>
        <w:t>ность, выразительность движений;  в</w:t>
      </w:r>
      <w:r w:rsidRPr="008A53FD">
        <w:t>ырабатывать пра</w:t>
      </w:r>
      <w:r>
        <w:t>вильную осанку и пространственную ориентацию; продолжать укреплять и охранять здоровье детей, систематически закаливать их; поощрять участие детей в коллективных играх и физических упражнениях.</w:t>
      </w:r>
    </w:p>
    <w:p w:rsidR="00984FC2" w:rsidRPr="0002121F" w:rsidRDefault="00984FC2" w:rsidP="00984FC2"/>
    <w:p w:rsidR="00984FC2" w:rsidRPr="00CB2551" w:rsidRDefault="00984FC2" w:rsidP="00984FC2">
      <w:pPr>
        <w:numPr>
          <w:ilvl w:val="2"/>
          <w:numId w:val="3"/>
        </w:numPr>
        <w:rPr>
          <w:b/>
          <w:sz w:val="25"/>
          <w:szCs w:val="25"/>
        </w:rPr>
      </w:pPr>
      <w:r>
        <w:rPr>
          <w:b/>
          <w:sz w:val="25"/>
          <w:szCs w:val="25"/>
        </w:rPr>
        <w:t>Социально-коммуникативное развитие</w:t>
      </w:r>
    </w:p>
    <w:p w:rsidR="00984FC2" w:rsidRDefault="00984FC2" w:rsidP="00984FC2">
      <w:r>
        <w:t xml:space="preserve">            Вовлекая детей </w:t>
      </w:r>
      <w:r w:rsidRPr="005F58AE">
        <w:rPr>
          <w:b/>
          <w:u w:val="single"/>
        </w:rPr>
        <w:t>в систему социальных отношений</w:t>
      </w:r>
      <w:r>
        <w:t xml:space="preserve">, воспитатели ставят перед собой следующие задачи:   разнообразить виды  игровой деятельности;  развивать </w:t>
      </w:r>
      <w:r w:rsidRPr="0002121F">
        <w:t>самостоятельность в выборе игр; побуждать к активной деятельности</w:t>
      </w:r>
      <w:r>
        <w:t xml:space="preserve">;  формировать </w:t>
      </w:r>
      <w:r w:rsidRPr="0002121F">
        <w:t xml:space="preserve"> умение соблюдать в процессе игры правила поведения</w:t>
      </w:r>
      <w:r>
        <w:t>;   п</w:t>
      </w:r>
      <w:r w:rsidRPr="0002121F">
        <w:t>родолжать работу по развитию и обогащению сюжетов игр; используя</w:t>
      </w:r>
      <w:r>
        <w:t xml:space="preserve"> </w:t>
      </w:r>
      <w:r w:rsidRPr="0002121F">
        <w:t>косвенные методы руководства, подводить детей к самостоятельному созданию</w:t>
      </w:r>
      <w:r>
        <w:t xml:space="preserve"> </w:t>
      </w:r>
      <w:r w:rsidRPr="0002121F">
        <w:t>игровых замыслов</w:t>
      </w:r>
      <w:r>
        <w:t>;  в</w:t>
      </w:r>
      <w:r w:rsidRPr="0002121F">
        <w:t xml:space="preserve"> совместных с воспитателем играх, содержащих 2-3 роли, совершенствовать</w:t>
      </w:r>
      <w:r>
        <w:t xml:space="preserve"> </w:t>
      </w:r>
      <w:r w:rsidRPr="0002121F">
        <w:t xml:space="preserve">умение объединяться в игре, </w:t>
      </w:r>
      <w:r>
        <w:t xml:space="preserve">распределять роли; </w:t>
      </w:r>
      <w:r w:rsidRPr="0002121F">
        <w:t xml:space="preserve"> поступать в соответствии с правилами и общим игровым</w:t>
      </w:r>
      <w:r>
        <w:t xml:space="preserve"> </w:t>
      </w:r>
      <w:r w:rsidRPr="0002121F">
        <w:t>замыслом</w:t>
      </w:r>
      <w:r>
        <w:t>;  р</w:t>
      </w:r>
      <w:r w:rsidRPr="0002121F">
        <w:t>азвивать умение подбирать предметы и атрибуты для игры</w:t>
      </w:r>
      <w:r>
        <w:t xml:space="preserve">; </w:t>
      </w:r>
      <w:r w:rsidRPr="0002121F">
        <w:t xml:space="preserve"> развивать</w:t>
      </w:r>
      <w:r>
        <w:t xml:space="preserve"> </w:t>
      </w:r>
      <w:r w:rsidRPr="0002121F">
        <w:t>умение использовать в сюжетно</w:t>
      </w:r>
      <w:r>
        <w:t>-</w:t>
      </w:r>
      <w:r w:rsidRPr="0002121F">
        <w:t>ролевой игре постройки разной конструктивной</w:t>
      </w:r>
      <w:r>
        <w:t xml:space="preserve"> </w:t>
      </w:r>
      <w:r w:rsidRPr="0002121F">
        <w:t>сложности из строительного материала</w:t>
      </w:r>
      <w:r>
        <w:t>;</w:t>
      </w:r>
    </w:p>
    <w:p w:rsidR="00984FC2" w:rsidRPr="0002121F" w:rsidRDefault="00984FC2" w:rsidP="00984FC2">
      <w:r>
        <w:t>ф</w:t>
      </w:r>
      <w:r w:rsidRPr="0002121F">
        <w:t>ормировать у детей умение договариваться о том, что они будут строить</w:t>
      </w:r>
    </w:p>
    <w:p w:rsidR="00984FC2" w:rsidRPr="0002121F" w:rsidRDefault="00984FC2" w:rsidP="00984FC2">
      <w:r w:rsidRPr="0002121F">
        <w:t>распределять между собой материал, согласовывать действия и совместными</w:t>
      </w:r>
    </w:p>
    <w:p w:rsidR="00984FC2" w:rsidRDefault="00984FC2" w:rsidP="00984FC2">
      <w:r w:rsidRPr="0002121F">
        <w:t>усилиями достигать результата</w:t>
      </w:r>
      <w:r>
        <w:t xml:space="preserve">;  </w:t>
      </w:r>
      <w:r w:rsidRPr="0002121F">
        <w:t>развивать</w:t>
      </w:r>
      <w:r>
        <w:t xml:space="preserve">  </w:t>
      </w:r>
      <w:r w:rsidRPr="000323FE">
        <w:t>социальные отношения играющих за счет осмысления профессиональной</w:t>
      </w:r>
      <w:r>
        <w:t xml:space="preserve">  </w:t>
      </w:r>
      <w:r w:rsidRPr="000323FE">
        <w:t>деятельности взрослых</w:t>
      </w:r>
      <w:r>
        <w:t>.</w:t>
      </w:r>
    </w:p>
    <w:p w:rsidR="00984FC2" w:rsidRPr="000323FE" w:rsidRDefault="00984FC2" w:rsidP="00984FC2">
      <w:r>
        <w:t xml:space="preserve">         </w:t>
      </w:r>
      <w:r w:rsidRPr="005F58AE">
        <w:rPr>
          <w:b/>
          <w:u w:val="single"/>
        </w:rPr>
        <w:t>В подвижных играх</w:t>
      </w:r>
      <w:r>
        <w:t>:  п</w:t>
      </w:r>
      <w:r w:rsidRPr="000323FE">
        <w:t>риучать к самостоятельному выполнению правил</w:t>
      </w:r>
      <w:r>
        <w:t>;</w:t>
      </w:r>
    </w:p>
    <w:p w:rsidR="00984FC2" w:rsidRPr="000323FE" w:rsidRDefault="00984FC2" w:rsidP="00984FC2">
      <w:r>
        <w:lastRenderedPageBreak/>
        <w:t>р</w:t>
      </w:r>
      <w:r w:rsidRPr="000323FE">
        <w:t>азвивать творческие способности детей в играх (придумывание вариантов</w:t>
      </w:r>
    </w:p>
    <w:p w:rsidR="00984FC2" w:rsidRDefault="00984FC2" w:rsidP="00984FC2">
      <w:r w:rsidRPr="000323FE">
        <w:t>игр, комбинирование движений).</w:t>
      </w:r>
    </w:p>
    <w:p w:rsidR="00984FC2" w:rsidRDefault="00984FC2" w:rsidP="00984FC2">
      <w:r>
        <w:t xml:space="preserve">   </w:t>
      </w:r>
    </w:p>
    <w:p w:rsidR="00984FC2" w:rsidRPr="000323FE" w:rsidRDefault="00984FC2" w:rsidP="00984FC2">
      <w:r>
        <w:t xml:space="preserve">      В </w:t>
      </w:r>
      <w:r w:rsidRPr="005F58AE">
        <w:rPr>
          <w:b/>
          <w:u w:val="single"/>
        </w:rPr>
        <w:t>театрализованных играх</w:t>
      </w:r>
      <w:r>
        <w:t xml:space="preserve">:  </w:t>
      </w:r>
      <w:r w:rsidRPr="000323FE">
        <w:t>поддерживать интерес детей к театрализованной игре</w:t>
      </w:r>
    </w:p>
    <w:p w:rsidR="00984FC2" w:rsidRPr="000323FE" w:rsidRDefault="00984FC2" w:rsidP="00984FC2">
      <w:r w:rsidRPr="000323FE">
        <w:t>путем приобретения более сложных игровых умений и навыков (способность</w:t>
      </w:r>
    </w:p>
    <w:p w:rsidR="00984FC2" w:rsidRPr="000323FE" w:rsidRDefault="00984FC2" w:rsidP="00984FC2">
      <w:r w:rsidRPr="000323FE">
        <w:t>воспринимать художественный образ, следить за развитием и взаимодействием</w:t>
      </w:r>
    </w:p>
    <w:p w:rsidR="00984FC2" w:rsidRPr="000323FE" w:rsidRDefault="00984FC2" w:rsidP="00984FC2">
      <w:r w:rsidRPr="000323FE">
        <w:t>персонажей</w:t>
      </w:r>
      <w:r>
        <w:t xml:space="preserve">); </w:t>
      </w:r>
      <w:r w:rsidR="005F58AE">
        <w:t>п</w:t>
      </w:r>
      <w:r w:rsidRPr="000323FE">
        <w:t>роводить этюды для развития необходимых психических качеств</w:t>
      </w:r>
    </w:p>
    <w:p w:rsidR="00984FC2" w:rsidRPr="000323FE" w:rsidRDefault="00984FC2" w:rsidP="00984FC2">
      <w:r w:rsidRPr="000323FE">
        <w:t>(восприятия, воображения, внимания, мышления), исполнительских навыков</w:t>
      </w:r>
    </w:p>
    <w:p w:rsidR="00984FC2" w:rsidRPr="000323FE" w:rsidRDefault="00984FC2" w:rsidP="00984FC2">
      <w:r w:rsidRPr="000323FE">
        <w:t>(ролевого воплощения, умения действовать в воображаемом плане) и ощущений</w:t>
      </w:r>
    </w:p>
    <w:p w:rsidR="00984FC2" w:rsidRPr="000323FE" w:rsidRDefault="00984FC2" w:rsidP="00984FC2">
      <w:r w:rsidRPr="000323FE">
        <w:t>(мышечных, чувственных), используя музыкальные, словесные, зрительные образы.</w:t>
      </w:r>
    </w:p>
    <w:p w:rsidR="00984FC2" w:rsidRPr="00025995" w:rsidRDefault="00984FC2" w:rsidP="00984FC2">
      <w:r w:rsidRPr="000323FE">
        <w:t>Развивать умение разыгрывать несложные представления по знакомым</w:t>
      </w:r>
      <w:r>
        <w:t xml:space="preserve"> </w:t>
      </w:r>
      <w:r w:rsidRPr="000323FE">
        <w:t>литературным произведениям; использовать для воплощения образа известные</w:t>
      </w:r>
      <w:r>
        <w:t xml:space="preserve"> </w:t>
      </w:r>
      <w:r w:rsidRPr="000323FE">
        <w:t>выразительные средства (интонацию, мимику, жест</w:t>
      </w:r>
      <w:r>
        <w:t>);  п</w:t>
      </w:r>
      <w:r w:rsidRPr="000323FE">
        <w:t>обуждать детей к проявлению инициативы и самостоятельности в выборе</w:t>
      </w:r>
      <w:r>
        <w:t xml:space="preserve"> </w:t>
      </w:r>
      <w:r w:rsidRPr="000323FE">
        <w:t>роли, сюжета, средств перевоплощения; предоставлять возможность для</w:t>
      </w:r>
      <w:r>
        <w:t xml:space="preserve"> </w:t>
      </w:r>
      <w:r w:rsidRPr="000323FE">
        <w:t>экспериментирования при создании одного и того же образа</w:t>
      </w:r>
      <w:r>
        <w:t>;  у</w:t>
      </w:r>
      <w:r w:rsidRPr="000323FE">
        <w:t>чить чувствовать и понимать эмоциональное состояние героя, вступать в</w:t>
      </w:r>
      <w:r>
        <w:t xml:space="preserve"> </w:t>
      </w:r>
      <w:r w:rsidRPr="000323FE">
        <w:t>ролевое взаимодействие с другими персонажами</w:t>
      </w:r>
      <w:r>
        <w:t>;  с</w:t>
      </w:r>
      <w:r w:rsidRPr="00025995">
        <w:t>одействовать дальнейшему развитию режиссерской игры, предоставляя</w:t>
      </w:r>
      <w:r>
        <w:t xml:space="preserve"> </w:t>
      </w:r>
      <w:r w:rsidRPr="00025995">
        <w:t>место, игровые материалы и возможность объединения нескольких детей в</w:t>
      </w:r>
      <w:r>
        <w:t xml:space="preserve"> </w:t>
      </w:r>
      <w:r w:rsidRPr="00025995">
        <w:t>длительной игре</w:t>
      </w:r>
      <w:r>
        <w:t>;  п</w:t>
      </w:r>
      <w:r w:rsidRPr="00025995">
        <w:t>родолжать использовать возможности педагогического театра (взрослых)</w:t>
      </w:r>
      <w:r>
        <w:t xml:space="preserve"> </w:t>
      </w:r>
      <w:r w:rsidRPr="00025995">
        <w:t>для накопления эмоционально-чувственного опыта, понимания детьми комплекса</w:t>
      </w:r>
      <w:r>
        <w:t xml:space="preserve">  </w:t>
      </w:r>
      <w:r w:rsidRPr="00025995">
        <w:t>выразительных средств, применяемых в спектакле.</w:t>
      </w:r>
    </w:p>
    <w:p w:rsidR="00984FC2" w:rsidRPr="00025995" w:rsidRDefault="00984FC2" w:rsidP="00984FC2">
      <w:r>
        <w:t xml:space="preserve">         Решая задачу </w:t>
      </w:r>
      <w:r w:rsidRPr="005F58AE">
        <w:rPr>
          <w:b/>
          <w:u w:val="single"/>
        </w:rPr>
        <w:t>воспитания чувств</w:t>
      </w:r>
      <w:r>
        <w:t>:  п</w:t>
      </w:r>
      <w:r w:rsidRPr="00025995">
        <w:t>родолжать работу по формированию доброжелательных взаимоотношений</w:t>
      </w:r>
      <w:r>
        <w:t xml:space="preserve"> </w:t>
      </w:r>
      <w:r w:rsidRPr="00025995">
        <w:t>между детьми (в частности, с помощью рассказов о том, чем хорош каждый</w:t>
      </w:r>
      <w:r>
        <w:t xml:space="preserve"> </w:t>
      </w:r>
      <w:r w:rsidRPr="00025995">
        <w:t xml:space="preserve">воспитанник группы); </w:t>
      </w:r>
      <w:r>
        <w:t xml:space="preserve">формировать </w:t>
      </w:r>
      <w:proofErr w:type="spellStart"/>
      <w:r>
        <w:t>Образ-</w:t>
      </w:r>
      <w:r w:rsidRPr="00025995">
        <w:t>Я</w:t>
      </w:r>
      <w:proofErr w:type="spellEnd"/>
      <w:r w:rsidRPr="00025995">
        <w:t xml:space="preserve"> (помогать каждому ребенку как можно чаще</w:t>
      </w:r>
      <w:r>
        <w:t xml:space="preserve"> </w:t>
      </w:r>
      <w:r w:rsidRPr="00025995">
        <w:t>убеждаться в том, что он хороший, что его любят</w:t>
      </w:r>
      <w:r>
        <w:t>);  в</w:t>
      </w:r>
      <w:r w:rsidRPr="00025995">
        <w:t>оспитывать скромность, отзывчивость, желание быть справедливым,</w:t>
      </w:r>
      <w:r>
        <w:t xml:space="preserve"> </w:t>
      </w:r>
      <w:r w:rsidRPr="00025995">
        <w:t>сильным и смелым; учить испытывать чувство стыда за неблаговидный поступок</w:t>
      </w:r>
      <w:r>
        <w:t xml:space="preserve">.  </w:t>
      </w:r>
    </w:p>
    <w:p w:rsidR="00984FC2" w:rsidRPr="00025995" w:rsidRDefault="00984FC2" w:rsidP="00984FC2">
      <w:r>
        <w:t xml:space="preserve">        </w:t>
      </w:r>
      <w:r w:rsidRPr="00025995">
        <w:t>Напоминать детям о необходимости здороваться, прощаться, называть работников</w:t>
      </w:r>
    </w:p>
    <w:p w:rsidR="00984FC2" w:rsidRPr="00025995" w:rsidRDefault="00984FC2" w:rsidP="00984FC2">
      <w:r w:rsidRPr="00025995">
        <w:t>дошкольного учреждения по имени и отчеству, не вмешиваться в разговор взрослых,</w:t>
      </w:r>
    </w:p>
    <w:p w:rsidR="00984FC2" w:rsidRPr="00025995" w:rsidRDefault="00984FC2" w:rsidP="00984FC2">
      <w:r w:rsidRPr="00025995">
        <w:t>вежливо выражать свою просьбу, благодарить за оказанную услугу</w:t>
      </w:r>
      <w:r>
        <w:t xml:space="preserve">. </w:t>
      </w:r>
    </w:p>
    <w:p w:rsidR="00984FC2" w:rsidRPr="005F58AE" w:rsidRDefault="00984FC2" w:rsidP="00984FC2">
      <w:pPr>
        <w:rPr>
          <w:b/>
          <w:iCs/>
          <w:u w:val="single"/>
        </w:rPr>
      </w:pPr>
      <w:r w:rsidRPr="005F58AE">
        <w:rPr>
          <w:b/>
          <w:iCs/>
          <w:u w:val="single"/>
        </w:rPr>
        <w:t>Образ Я.</w:t>
      </w:r>
    </w:p>
    <w:p w:rsidR="00984FC2" w:rsidRDefault="00984FC2" w:rsidP="00984FC2">
      <w:r w:rsidRPr="00025995">
        <w:t>Формировать представления о росте и развитии ребенка, его прошлом,</w:t>
      </w:r>
      <w:r>
        <w:t xml:space="preserve"> </w:t>
      </w:r>
      <w:r w:rsidRPr="00025995">
        <w:t>настоящем и будущем («я был маленьким, я расту, я буду взрослым).</w:t>
      </w:r>
      <w:r>
        <w:t xml:space="preserve"> </w:t>
      </w:r>
      <w:r w:rsidRPr="00025995">
        <w:t>Углублять представления детей об их правах и обязанностях в группе детского</w:t>
      </w:r>
      <w:r>
        <w:t xml:space="preserve"> </w:t>
      </w:r>
      <w:r w:rsidRPr="00025995">
        <w:t>сада, дома, на улице, на природе.</w:t>
      </w:r>
    </w:p>
    <w:p w:rsidR="00984FC2" w:rsidRPr="00025995" w:rsidRDefault="00984FC2" w:rsidP="00984FC2">
      <w:r w:rsidRPr="00025995">
        <w:t xml:space="preserve">Формировать первичные </w:t>
      </w:r>
      <w:proofErr w:type="spellStart"/>
      <w:r w:rsidRPr="00025995">
        <w:t>гендерные</w:t>
      </w:r>
      <w:proofErr w:type="spellEnd"/>
      <w:r w:rsidRPr="00025995">
        <w:t xml:space="preserve"> представления (мальчики сильные,</w:t>
      </w:r>
    </w:p>
    <w:p w:rsidR="00984FC2" w:rsidRPr="00025995" w:rsidRDefault="00984FC2" w:rsidP="00984FC2">
      <w:r w:rsidRPr="00025995">
        <w:t>смелые; девочки нежные, женственные</w:t>
      </w:r>
      <w:r>
        <w:t>);   в</w:t>
      </w:r>
      <w:r w:rsidRPr="00025995">
        <w:t>оспитывать уважительное отношение к сверстникам своего и</w:t>
      </w:r>
      <w:r>
        <w:t xml:space="preserve"> </w:t>
      </w:r>
      <w:r w:rsidRPr="00025995">
        <w:t>противоположного пола.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Семья.</w:t>
      </w:r>
    </w:p>
    <w:p w:rsidR="00984FC2" w:rsidRPr="00025995" w:rsidRDefault="00984FC2" w:rsidP="00984FC2">
      <w:r w:rsidRPr="00025995">
        <w:t>Углублять представления детей о семье (ее членах, родственных отношениях)</w:t>
      </w:r>
    </w:p>
    <w:p w:rsidR="00984FC2" w:rsidRPr="00025995" w:rsidRDefault="00984FC2" w:rsidP="00984FC2">
      <w:r w:rsidRPr="00025995">
        <w:t>и ее истории. Дать представление о том, что семья — это все, кто живет вместе с</w:t>
      </w:r>
    </w:p>
    <w:p w:rsidR="00984FC2" w:rsidRPr="00025995" w:rsidRDefault="00984FC2" w:rsidP="00984FC2">
      <w:r w:rsidRPr="00025995">
        <w:t>ребенком.</w:t>
      </w:r>
      <w:r>
        <w:t xml:space="preserve">  </w:t>
      </w:r>
      <w:r w:rsidRPr="00025995">
        <w:t>Интересоваться тем, какие обязанности по дому есть у ребенка (убирать</w:t>
      </w:r>
    </w:p>
    <w:p w:rsidR="00984FC2" w:rsidRDefault="00984FC2" w:rsidP="00984FC2">
      <w:r w:rsidRPr="00025995">
        <w:t>игрушки, помогать накрывать на стол и т. п.).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Детский сад.</w:t>
      </w:r>
    </w:p>
    <w:p w:rsidR="00984FC2" w:rsidRPr="00025995" w:rsidRDefault="00984FC2" w:rsidP="00984FC2">
      <w:r w:rsidRPr="00025995">
        <w:t>Закреплять представления ребенка о себе как о члене коллектива, развивать</w:t>
      </w:r>
    </w:p>
    <w:p w:rsidR="00984FC2" w:rsidRPr="00025995" w:rsidRDefault="00984FC2" w:rsidP="00984FC2">
      <w:r w:rsidRPr="00025995">
        <w:t>чувство общности с другими детьми. Продолжать знакомить детей с детским садом и</w:t>
      </w:r>
    </w:p>
    <w:p w:rsidR="00984FC2" w:rsidRPr="00025995" w:rsidRDefault="00984FC2" w:rsidP="00984FC2">
      <w:r w:rsidRPr="00025995">
        <w:t>его сотрудниками. Привлекать к обсуждению оформления групповой комнаты и</w:t>
      </w:r>
    </w:p>
    <w:p w:rsidR="00984FC2" w:rsidRPr="00025995" w:rsidRDefault="00984FC2" w:rsidP="00984FC2">
      <w:r w:rsidRPr="00025995">
        <w:t>раздевалки. Совершенствовать умение свободно ориентироваться в помещениях</w:t>
      </w:r>
    </w:p>
    <w:p w:rsidR="00984FC2" w:rsidRPr="00025995" w:rsidRDefault="00984FC2" w:rsidP="00984FC2">
      <w:r w:rsidRPr="00025995">
        <w:t>детского сада.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Родная страна.</w:t>
      </w:r>
    </w:p>
    <w:p w:rsidR="00984FC2" w:rsidRDefault="00984FC2" w:rsidP="00984FC2">
      <w:r w:rsidRPr="00135F1A">
        <w:t>Продолжать воспитывать любовь к родному краю; рассказывать детям о</w:t>
      </w:r>
      <w:r>
        <w:t xml:space="preserve"> </w:t>
      </w:r>
      <w:r w:rsidRPr="00135F1A">
        <w:t>самых красивых местах родного города (поселка), его достопримечательностях.</w:t>
      </w:r>
      <w:r>
        <w:t xml:space="preserve"> </w:t>
      </w:r>
      <w:r w:rsidRPr="00135F1A">
        <w:t>Дать детям доступные их пониманию представления о государственных</w:t>
      </w:r>
      <w:r>
        <w:t xml:space="preserve"> </w:t>
      </w:r>
      <w:r w:rsidRPr="00135F1A">
        <w:t xml:space="preserve">праздниках. Рассказывать детям о </w:t>
      </w:r>
      <w:r w:rsidRPr="00135F1A">
        <w:lastRenderedPageBreak/>
        <w:t>Российской армии, о воинах, которые охраняют</w:t>
      </w:r>
      <w:r>
        <w:t xml:space="preserve"> </w:t>
      </w:r>
      <w:r w:rsidRPr="00135F1A">
        <w:t>нашу Родину (пограничники, моряки, летчики).</w:t>
      </w:r>
    </w:p>
    <w:p w:rsidR="00984FC2" w:rsidRDefault="00984FC2" w:rsidP="00984FC2"/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Труд</w:t>
      </w:r>
    </w:p>
    <w:p w:rsidR="00984FC2" w:rsidRPr="00135F1A" w:rsidRDefault="00984FC2" w:rsidP="00984FC2">
      <w:r w:rsidRPr="00135F1A">
        <w:t>Развитие трудовой деятельности</w:t>
      </w:r>
      <w:r>
        <w:t xml:space="preserve">.  </w:t>
      </w:r>
      <w:r w:rsidRPr="00135F1A">
        <w:t>Самообслуживание.</w:t>
      </w:r>
    </w:p>
    <w:p w:rsidR="00984FC2" w:rsidRPr="00135F1A" w:rsidRDefault="00984FC2" w:rsidP="00984FC2">
      <w:r w:rsidRPr="00135F1A">
        <w:t>Совершенствовать умение самостоятельно одеваться, раздеваться. Приучать</w:t>
      </w:r>
    </w:p>
    <w:p w:rsidR="00984FC2" w:rsidRPr="00135F1A" w:rsidRDefault="00984FC2" w:rsidP="00984FC2">
      <w:r w:rsidRPr="00135F1A">
        <w:t>аккуратно складывать и вешать одежду, с помощью взрослого приводить ее в</w:t>
      </w:r>
    </w:p>
    <w:p w:rsidR="00984FC2" w:rsidRPr="00135F1A" w:rsidRDefault="00984FC2" w:rsidP="00984FC2">
      <w:r w:rsidRPr="00135F1A">
        <w:t>порядок (чистить, просушивать). Воспитывать стремление быть всегда аккуратными,</w:t>
      </w:r>
    </w:p>
    <w:p w:rsidR="00984FC2" w:rsidRPr="00135F1A" w:rsidRDefault="00984FC2" w:rsidP="00984FC2">
      <w:r w:rsidRPr="00135F1A">
        <w:t>опрятными.</w:t>
      </w:r>
      <w:r>
        <w:t xml:space="preserve"> </w:t>
      </w:r>
      <w:r w:rsidRPr="00135F1A">
        <w:t>Формировать умение самостоятельно готовить свое рабочее место и убирать</w:t>
      </w:r>
    </w:p>
    <w:p w:rsidR="00984FC2" w:rsidRPr="00135F1A" w:rsidRDefault="00984FC2" w:rsidP="00984FC2">
      <w:r w:rsidRPr="00135F1A">
        <w:t>его после окончания занятий рисованием, лепкой, аппликацией (мыть баночки,</w:t>
      </w:r>
    </w:p>
    <w:p w:rsidR="00984FC2" w:rsidRPr="00135F1A" w:rsidRDefault="00984FC2" w:rsidP="00984FC2">
      <w:r w:rsidRPr="00135F1A">
        <w:t>кисти, протирать стол и т. д.).</w:t>
      </w:r>
      <w:r>
        <w:t xml:space="preserve"> Поощрять занятие бытовым трудом. </w:t>
      </w:r>
      <w:r w:rsidRPr="00135F1A">
        <w:t>Приучать детей самостоятельно поддерживать порядок в групповой комнате и</w:t>
      </w:r>
      <w:r>
        <w:t xml:space="preserve"> </w:t>
      </w:r>
      <w:r w:rsidRPr="00135F1A">
        <w:t>на участке детского сада; убирать на место строительный материал, игрушки;</w:t>
      </w:r>
      <w:r>
        <w:t xml:space="preserve"> </w:t>
      </w:r>
      <w:r w:rsidRPr="00135F1A">
        <w:t>помогать воспитателю подклеивать книги, коробки.</w:t>
      </w:r>
      <w:r>
        <w:t xml:space="preserve"> </w:t>
      </w:r>
      <w:r w:rsidRPr="00135F1A">
        <w:t>В весенний и осенний периоды приучать детей вместе с воспитателем убирать</w:t>
      </w:r>
      <w:r>
        <w:t xml:space="preserve"> </w:t>
      </w:r>
      <w:r w:rsidRPr="00135F1A">
        <w:t>на участке мусор, в зимний период расчищать снег.</w:t>
      </w:r>
      <w:r>
        <w:t xml:space="preserve"> </w:t>
      </w:r>
      <w:r w:rsidRPr="00135F1A">
        <w:t>Формировать умение самостоятельно выполнять обязанности дежурных по</w:t>
      </w:r>
      <w:r>
        <w:t xml:space="preserve"> </w:t>
      </w:r>
      <w:r w:rsidRPr="00135F1A">
        <w:t>столовой: аккуратно расставлять хлебницы, чашки с блюдцами, глубокие тарелки,</w:t>
      </w:r>
      <w:r>
        <w:t xml:space="preserve"> </w:t>
      </w:r>
      <w:r w:rsidRPr="00135F1A">
        <w:t xml:space="preserve">ставить </w:t>
      </w:r>
      <w:proofErr w:type="spellStart"/>
      <w:r w:rsidRPr="00135F1A">
        <w:t>салфетницы</w:t>
      </w:r>
      <w:proofErr w:type="spellEnd"/>
      <w:r w:rsidRPr="00135F1A">
        <w:t>, раскладывать столовые приборы (ложки, вилки, ножи).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Труд в природе.</w:t>
      </w:r>
    </w:p>
    <w:p w:rsidR="00984FC2" w:rsidRPr="00011130" w:rsidRDefault="00984FC2" w:rsidP="00984FC2">
      <w:r w:rsidRPr="00011130">
        <w:t>Закреплять умение поливать растения, кормить рыб, мыть поилки, наливать в</w:t>
      </w:r>
    </w:p>
    <w:p w:rsidR="00984FC2" w:rsidRPr="00011130" w:rsidRDefault="00984FC2" w:rsidP="00984FC2">
      <w:r w:rsidRPr="00011130">
        <w:t>них воду, класть корм в кормушки (при участии воспитателя).</w:t>
      </w:r>
    </w:p>
    <w:p w:rsidR="00984FC2" w:rsidRPr="00011130" w:rsidRDefault="00984FC2" w:rsidP="00984FC2">
      <w:r w:rsidRPr="00011130">
        <w:t>Приобщать детей к работе по выращиванию зелени для корма птицам в зимнее</w:t>
      </w:r>
    </w:p>
    <w:p w:rsidR="00984FC2" w:rsidRPr="00011130" w:rsidRDefault="00984FC2" w:rsidP="00984FC2">
      <w:r w:rsidRPr="00011130">
        <w:t>время. Привлекать к подкормке зимующих птиц.</w:t>
      </w:r>
    </w:p>
    <w:p w:rsidR="00984FC2" w:rsidRPr="00011130" w:rsidRDefault="00984FC2" w:rsidP="00984FC2">
      <w:r w:rsidRPr="00011130">
        <w:t>Приучать детей к работе на огороде и в цветнике (посев семян, поливка, сбор</w:t>
      </w:r>
    </w:p>
    <w:p w:rsidR="00984FC2" w:rsidRPr="00011130" w:rsidRDefault="00984FC2" w:rsidP="00984FC2">
      <w:r w:rsidRPr="00011130">
        <w:t>урожая).</w:t>
      </w:r>
      <w:r>
        <w:t xml:space="preserve"> </w:t>
      </w:r>
      <w:r w:rsidRPr="00011130">
        <w:t>Формировать стремление помогать воспитателю приводить в порядок</w:t>
      </w:r>
    </w:p>
    <w:p w:rsidR="00984FC2" w:rsidRPr="00011130" w:rsidRDefault="00984FC2" w:rsidP="00984FC2">
      <w:r w:rsidRPr="00011130">
        <w:t>используемое в трудовой деятельности оборудование (очищать, просушивать,</w:t>
      </w:r>
    </w:p>
    <w:p w:rsidR="00984FC2" w:rsidRPr="00011130" w:rsidRDefault="00984FC2" w:rsidP="00984FC2">
      <w:r w:rsidRPr="00011130">
        <w:t>относить в отведенное место).</w:t>
      </w:r>
      <w:r>
        <w:t xml:space="preserve"> </w:t>
      </w:r>
      <w:r w:rsidRPr="00011130">
        <w:t>Воспитание ценностного отношения к собственному труду, труду других</w:t>
      </w:r>
      <w:r>
        <w:t xml:space="preserve"> </w:t>
      </w:r>
      <w:r w:rsidRPr="00011130">
        <w:t>людей и его результатам</w:t>
      </w:r>
      <w:r>
        <w:t xml:space="preserve">.   </w:t>
      </w:r>
      <w:r w:rsidRPr="00011130">
        <w:t>Воспитывать положительное отношение к труду, желание трудиться.</w:t>
      </w:r>
      <w:r>
        <w:t xml:space="preserve"> </w:t>
      </w:r>
      <w:r w:rsidRPr="00011130">
        <w:t>Развивать умение выполнять индивидуальные и коллективные поручения.</w:t>
      </w:r>
      <w:r>
        <w:t xml:space="preserve"> </w:t>
      </w:r>
      <w:r w:rsidRPr="00011130">
        <w:t>Формировать умение договариваться с помощью воспитателя о распределении</w:t>
      </w:r>
    </w:p>
    <w:p w:rsidR="00984FC2" w:rsidRPr="00011130" w:rsidRDefault="00984FC2" w:rsidP="00984FC2">
      <w:r w:rsidRPr="00011130">
        <w:t>коллективной работы, заботиться о своевременном завершении совместного задания.</w:t>
      </w:r>
    </w:p>
    <w:p w:rsidR="00984FC2" w:rsidRPr="00011130" w:rsidRDefault="00984FC2" w:rsidP="00984FC2">
      <w:r w:rsidRPr="00011130">
        <w:t>Формировать предпосылки ответственного отношения к порученному</w:t>
      </w:r>
      <w:r>
        <w:t xml:space="preserve"> </w:t>
      </w:r>
      <w:r w:rsidRPr="00011130">
        <w:t>заданию (умение и желание доводить дело до конца, стремление сделать его</w:t>
      </w:r>
      <w:r>
        <w:t xml:space="preserve"> </w:t>
      </w:r>
      <w:r w:rsidRPr="00011130">
        <w:t>хорошо).</w:t>
      </w:r>
    </w:p>
    <w:p w:rsidR="00984FC2" w:rsidRPr="00011130" w:rsidRDefault="00984FC2" w:rsidP="00984FC2">
      <w:r w:rsidRPr="00011130">
        <w:t>Разъяснять детям значимость их труда. Поощрять инициативу в оказании</w:t>
      </w:r>
    </w:p>
    <w:p w:rsidR="00984FC2" w:rsidRPr="00011130" w:rsidRDefault="00984FC2" w:rsidP="00984FC2">
      <w:r w:rsidRPr="00011130">
        <w:t>помощи товарищам, взрослым.</w:t>
      </w:r>
      <w:r>
        <w:t xml:space="preserve"> </w:t>
      </w:r>
      <w:r w:rsidRPr="00011130">
        <w:t>Продолжать расширять представления о труде взрослых, о разных</w:t>
      </w:r>
      <w:r>
        <w:t xml:space="preserve"> </w:t>
      </w:r>
      <w:r w:rsidRPr="00011130">
        <w:t>профессиях. Продолжать знакомить с профессиями (шофер, почтальон, продавец,</w:t>
      </w:r>
    </w:p>
    <w:p w:rsidR="00984FC2" w:rsidRDefault="00984FC2" w:rsidP="00984FC2">
      <w:r w:rsidRPr="00011130">
        <w:t>врач),</w:t>
      </w:r>
      <w:r>
        <w:t xml:space="preserve"> </w:t>
      </w:r>
      <w:r w:rsidRPr="00011130">
        <w:t>Формировать интерес к профессиям родителей, подчеркивать значимость их</w:t>
      </w:r>
      <w:r>
        <w:t xml:space="preserve"> </w:t>
      </w:r>
      <w:r w:rsidRPr="00011130">
        <w:t>труда.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 xml:space="preserve">Основы безопасности </w:t>
      </w:r>
    </w:p>
    <w:p w:rsidR="00984FC2" w:rsidRPr="00011130" w:rsidRDefault="00984FC2" w:rsidP="00984FC2">
      <w:r>
        <w:t>Ф</w:t>
      </w:r>
      <w:r w:rsidRPr="00011130">
        <w:t>ормирование основ безопасности собственной жизнедеятельности и</w:t>
      </w:r>
      <w:r>
        <w:t xml:space="preserve"> формирование</w:t>
      </w:r>
      <w:r w:rsidRPr="00011130">
        <w:t xml:space="preserve"> предпосылок экологического сознания (безопасности окружающего</w:t>
      </w:r>
      <w:r>
        <w:t xml:space="preserve"> </w:t>
      </w:r>
      <w:r w:rsidRPr="00011130">
        <w:t>мира)</w:t>
      </w:r>
      <w:r>
        <w:t xml:space="preserve">. </w:t>
      </w:r>
      <w:r w:rsidRPr="00011130">
        <w:t xml:space="preserve"> Знакомить с правилами игр с песком: не ломать постройки, сделанные</w:t>
      </w:r>
      <w:r>
        <w:t xml:space="preserve"> </w:t>
      </w:r>
      <w:r w:rsidRPr="00011130">
        <w:t>другими детьми; не кидаться песком т. д.</w:t>
      </w:r>
      <w:r>
        <w:t xml:space="preserve"> </w:t>
      </w:r>
      <w:r w:rsidRPr="00011130">
        <w:t>Формировать навыки безопасного поведения в подвижных играх и при</w:t>
      </w:r>
    </w:p>
    <w:p w:rsidR="00984FC2" w:rsidRPr="00011130" w:rsidRDefault="00984FC2" w:rsidP="00984FC2">
      <w:r w:rsidRPr="00011130">
        <w:t>пользовании спортивным инвентарем.</w:t>
      </w:r>
      <w:r>
        <w:t xml:space="preserve"> </w:t>
      </w:r>
      <w:r w:rsidRPr="00011130">
        <w:t>Напоминать детям о том, что кататься на велосипеде можно только под</w:t>
      </w:r>
      <w:r>
        <w:t xml:space="preserve"> </w:t>
      </w:r>
      <w:r w:rsidRPr="00011130">
        <w:t>присмотром взрослых, не мешая окружающим.</w:t>
      </w:r>
    </w:p>
    <w:p w:rsidR="00984FC2" w:rsidRPr="00011130" w:rsidRDefault="00984FC2" w:rsidP="00984FC2">
      <w:r w:rsidRPr="00011130">
        <w:t>Учить правильно пользоваться ножницами (в присутствии взрослых).</w:t>
      </w:r>
    </w:p>
    <w:p w:rsidR="00984FC2" w:rsidRDefault="00984FC2" w:rsidP="00984FC2">
      <w:r w:rsidRPr="00011130">
        <w:t>Закреплять правила безопасного передвижения в помещении: осторожно</w:t>
      </w:r>
      <w:r>
        <w:t xml:space="preserve"> </w:t>
      </w:r>
      <w:r w:rsidRPr="00011130">
        <w:t>спускаться и подниматься по лестнице; держаться за перила; открывать и закрывать</w:t>
      </w:r>
      <w:r>
        <w:t xml:space="preserve"> </w:t>
      </w:r>
      <w:r w:rsidRPr="00011130">
        <w:t>дверь, держась за дверную ручку.</w:t>
      </w:r>
      <w:r>
        <w:t xml:space="preserve"> Закреплять навыки организованного поведения в детском саду, дома, на улице.  </w:t>
      </w:r>
      <w:r w:rsidRPr="00011130">
        <w:t>Продолжать знакомить с культурой поведения на улице и в транспорте.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Pr="00011130" w:rsidRDefault="00984FC2" w:rsidP="00984FC2"/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Правила  безопасности дорожного движения.</w:t>
      </w:r>
    </w:p>
    <w:p w:rsidR="00984FC2" w:rsidRPr="00011130" w:rsidRDefault="00984FC2" w:rsidP="00984FC2">
      <w:r w:rsidRPr="00011130">
        <w:t>Закреплять знания детей о правилах дорожного движения: переходить улицу</w:t>
      </w:r>
      <w:r>
        <w:t xml:space="preserve"> </w:t>
      </w:r>
      <w:r w:rsidRPr="00011130">
        <w:t>только с взрослым, в строго отведенных местах и на зеленый сигнал светофора.</w:t>
      </w:r>
      <w:r>
        <w:t xml:space="preserve"> </w:t>
      </w:r>
      <w:r w:rsidRPr="00011130">
        <w:t>Расширять знания детей о светофоре. Закреплять знания о значении сигналов</w:t>
      </w:r>
      <w:r>
        <w:t xml:space="preserve"> </w:t>
      </w:r>
      <w:r w:rsidRPr="00011130">
        <w:t>светофора (на красный свет пешеходы и автомобили стоят, на желтый — готовятся к</w:t>
      </w:r>
      <w:r>
        <w:t xml:space="preserve"> </w:t>
      </w:r>
      <w:r w:rsidRPr="00011130">
        <w:t>движению, на зеленый — двигаются).</w:t>
      </w:r>
      <w:r>
        <w:t xml:space="preserve">  </w:t>
      </w:r>
      <w:r w:rsidRPr="00011130">
        <w:t>Продолжать знакомить с элементами дороги (разделительная полоса,</w:t>
      </w:r>
      <w:r>
        <w:t xml:space="preserve">  </w:t>
      </w:r>
      <w:r w:rsidRPr="00011130">
        <w:t>пешеходный переход, остановка общественного транспорта). Напоминать, что</w:t>
      </w:r>
      <w:r>
        <w:t xml:space="preserve">  </w:t>
      </w:r>
      <w:r w:rsidRPr="00011130">
        <w:t>пешеходы должны переходить дорогу по наземному, подземному или пешеходному</w:t>
      </w:r>
      <w:r>
        <w:t xml:space="preserve">  </w:t>
      </w:r>
      <w:r w:rsidRPr="00011130">
        <w:t>переходу «Зебра».</w:t>
      </w:r>
      <w:r>
        <w:t xml:space="preserve">  </w:t>
      </w:r>
      <w:r w:rsidRPr="00011130">
        <w:t>Закреплять знания о специальных видах транспорта: «Скорая помощь» (едет</w:t>
      </w:r>
      <w:r>
        <w:t xml:space="preserve">  </w:t>
      </w:r>
      <w:r w:rsidRPr="00011130">
        <w:t>по вызову к больным людям), пожарная машина (едет тушить пожар),</w:t>
      </w:r>
      <w:r>
        <w:t xml:space="preserve"> «Милиция» </w:t>
      </w:r>
      <w:r w:rsidRPr="00011130">
        <w:rPr>
          <w:sz w:val="25"/>
          <w:szCs w:val="25"/>
        </w:rPr>
        <w:t>(едет на помощь людям, попавшим в беду), машина МЧС.</w:t>
      </w:r>
    </w:p>
    <w:p w:rsidR="00984FC2" w:rsidRPr="00011130" w:rsidRDefault="00984FC2" w:rsidP="00984FC2">
      <w:r w:rsidRPr="00011130">
        <w:t>Познакомить с дорожными знаками: «Пешеходный переход», «Дети»,</w:t>
      </w:r>
    </w:p>
    <w:p w:rsidR="00984FC2" w:rsidRPr="00011130" w:rsidRDefault="00984FC2" w:rsidP="00984FC2">
      <w:r w:rsidRPr="00011130">
        <w:t>«Остановка общественного транспорта».</w:t>
      </w:r>
      <w:r>
        <w:t xml:space="preserve"> </w:t>
      </w:r>
      <w:r w:rsidRPr="00011130">
        <w:t>Закреплять знания детей о правилах поведения в общественном транспорте (в</w:t>
      </w:r>
      <w:r>
        <w:t xml:space="preserve"> </w:t>
      </w:r>
      <w:r w:rsidRPr="00011130">
        <w:t>общественном транспорте можно ездить только со взрослыми; разговаривать</w:t>
      </w:r>
      <w:r>
        <w:t xml:space="preserve"> </w:t>
      </w:r>
      <w:r w:rsidRPr="00011130">
        <w:t>спокойно, не мешая другим пассажирам; слушаться взрослых; соблюдать чистоту и</w:t>
      </w:r>
      <w:r>
        <w:t xml:space="preserve"> </w:t>
      </w:r>
      <w:r w:rsidRPr="00011130">
        <w:t>порядок; выходить из транспортного средства можно после того, как вышли</w:t>
      </w:r>
      <w:r>
        <w:t xml:space="preserve"> </w:t>
      </w:r>
      <w:r w:rsidRPr="00011130">
        <w:t>взрослые и т.д.).</w:t>
      </w:r>
      <w:r>
        <w:t xml:space="preserve"> </w:t>
      </w:r>
      <w:r w:rsidRPr="00011130">
        <w:t>Рассказать детям о том, что общественный транспорт нужно ожидать на</w:t>
      </w:r>
      <w:r>
        <w:t xml:space="preserve"> </w:t>
      </w:r>
      <w:r w:rsidRPr="00011130">
        <w:t>остановке.</w:t>
      </w:r>
      <w:r>
        <w:t xml:space="preserve"> </w:t>
      </w:r>
      <w:r w:rsidRPr="00011130">
        <w:t>Объяснять, что остановки общественного транспорта находятся вблизи</w:t>
      </w:r>
      <w:r>
        <w:t xml:space="preserve"> </w:t>
      </w:r>
      <w:r w:rsidRPr="00011130">
        <w:t>проезжей части дороги, поэтому, ожидая транспорт, нужно вести себя спокойно (не</w:t>
      </w:r>
      <w:r>
        <w:t xml:space="preserve"> </w:t>
      </w:r>
      <w:r w:rsidRPr="00011130">
        <w:t>бегать, не ходить по бордюрам, не толкаться, не выбегать на проезжую часть, не</w:t>
      </w:r>
    </w:p>
    <w:p w:rsidR="00984FC2" w:rsidRPr="00011130" w:rsidRDefault="00984FC2" w:rsidP="00984FC2">
      <w:r w:rsidRPr="00011130">
        <w:t>мусорить, не кричать).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Экологическое сознание</w:t>
      </w:r>
    </w:p>
    <w:p w:rsidR="00984FC2" w:rsidRPr="00011130" w:rsidRDefault="00984FC2" w:rsidP="00984FC2">
      <w:r w:rsidRPr="00011130">
        <w:t>Продолжать формировать элементарные представления о способах</w:t>
      </w:r>
      <w:r>
        <w:t xml:space="preserve"> </w:t>
      </w:r>
      <w:r w:rsidRPr="00011130">
        <w:t>взаимодействия с растениями и животными: рассматривать растения, не нанося им</w:t>
      </w:r>
      <w:r>
        <w:t xml:space="preserve"> </w:t>
      </w:r>
      <w:r w:rsidRPr="00011130">
        <w:t>вред; наблюдать за животными, не беспокоя их и не причиняя им вреда; кормить</w:t>
      </w:r>
      <w:r>
        <w:t xml:space="preserve"> </w:t>
      </w:r>
      <w:r w:rsidRPr="00011130">
        <w:t>животных только с разрешения взрослых; не гладить чужих животных; не приносить</w:t>
      </w:r>
      <w:r>
        <w:t xml:space="preserve"> </w:t>
      </w:r>
      <w:r w:rsidRPr="00011130">
        <w:t>животных домой без разрешения взрослых; не брать на руки бездомных животных.</w:t>
      </w:r>
    </w:p>
    <w:p w:rsidR="00984FC2" w:rsidRPr="00011130" w:rsidRDefault="00984FC2" w:rsidP="00984FC2">
      <w:r w:rsidRPr="00011130">
        <w:t>Объяснять детям, что нельзя без разрешения взрослых рвать растения и есть</w:t>
      </w:r>
    </w:p>
    <w:p w:rsidR="00984FC2" w:rsidRDefault="00984FC2" w:rsidP="00984FC2">
      <w:r w:rsidRPr="00011130">
        <w:t>их— они могут оказаться ядовитыми.</w:t>
      </w:r>
      <w:r>
        <w:t xml:space="preserve"> </w:t>
      </w:r>
    </w:p>
    <w:p w:rsidR="00984FC2" w:rsidRPr="00011130" w:rsidRDefault="00984FC2" w:rsidP="00984FC2">
      <w:r w:rsidRPr="00011130">
        <w:t>Формировать привычку экономить воду — закрывать за собой кран с водой</w:t>
      </w:r>
      <w:r>
        <w:t>.</w:t>
      </w:r>
    </w:p>
    <w:p w:rsidR="00984FC2" w:rsidRDefault="00984FC2" w:rsidP="00984FC2">
      <w:pPr>
        <w:autoSpaceDE w:val="0"/>
        <w:autoSpaceDN w:val="0"/>
        <w:adjustRightInd w:val="0"/>
        <w:rPr>
          <w:rFonts w:ascii="TimesNewRoman" w:hAnsi="TimesNewRoman" w:cs="TimesNewRoman"/>
          <w:sz w:val="25"/>
          <w:szCs w:val="25"/>
        </w:rPr>
      </w:pPr>
    </w:p>
    <w:p w:rsidR="00984FC2" w:rsidRDefault="00984FC2" w:rsidP="00984FC2">
      <w:pPr>
        <w:numPr>
          <w:ilvl w:val="2"/>
          <w:numId w:val="3"/>
        </w:numPr>
        <w:rPr>
          <w:b/>
        </w:rPr>
      </w:pPr>
      <w:r w:rsidRPr="00DD700B">
        <w:rPr>
          <w:b/>
        </w:rPr>
        <w:t>Познавательное развитие</w:t>
      </w:r>
    </w:p>
    <w:p w:rsidR="00984FC2" w:rsidRPr="00DD700B" w:rsidRDefault="00984FC2" w:rsidP="00984FC2">
      <w:r>
        <w:t xml:space="preserve">            </w:t>
      </w:r>
      <w:r w:rsidRPr="00DD700B">
        <w:t>В рамках направления «Познавательное развитие» воспитатели средней группы</w:t>
      </w:r>
      <w:r>
        <w:t xml:space="preserve"> решают следующие задачи: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Сенсорное развитие</w:t>
      </w:r>
    </w:p>
    <w:p w:rsidR="00984FC2" w:rsidRPr="00011130" w:rsidRDefault="00984FC2" w:rsidP="00984FC2">
      <w:r w:rsidRPr="00011130">
        <w:t xml:space="preserve">Продолжать работу по сенсорному развитию в разных видах деятельности </w:t>
      </w:r>
    </w:p>
    <w:p w:rsidR="00984FC2" w:rsidRPr="00011130" w:rsidRDefault="00984FC2" w:rsidP="00984FC2">
      <w:r w:rsidRPr="00011130">
        <w:t>Обогащать сенсорный опыт, знакомя детей с широким кругом предметов и объектов,</w:t>
      </w:r>
    </w:p>
    <w:p w:rsidR="00984FC2" w:rsidRDefault="00984FC2" w:rsidP="00984FC2">
      <w:r w:rsidRPr="00011130">
        <w:t>новыми способами их обследования. Закреплять полученные ранее навыки их</w:t>
      </w:r>
    </w:p>
    <w:p w:rsidR="00984FC2" w:rsidRPr="00011130" w:rsidRDefault="00984FC2" w:rsidP="00984FC2">
      <w:r w:rsidRPr="00011130">
        <w:t>обследования.</w:t>
      </w:r>
      <w:r>
        <w:t xml:space="preserve">  </w:t>
      </w:r>
      <w:r w:rsidRPr="00011130">
        <w:t>Совершенствовать восприятие детей путем активного использования всех</w:t>
      </w:r>
    </w:p>
    <w:p w:rsidR="00984FC2" w:rsidRPr="00011130" w:rsidRDefault="00984FC2" w:rsidP="00984FC2">
      <w:r w:rsidRPr="00011130">
        <w:t>органов чувств (осязание, зрение, слух, вкус, обоняние). Обогащать чувственный</w:t>
      </w:r>
    </w:p>
    <w:p w:rsidR="00984FC2" w:rsidRPr="00011130" w:rsidRDefault="00984FC2" w:rsidP="00984FC2">
      <w:r w:rsidRPr="00011130">
        <w:t>опыт и умение фиксировать полученные впечатления в речи. Поддерживать попытки</w:t>
      </w:r>
    </w:p>
    <w:p w:rsidR="00984FC2" w:rsidRPr="00011130" w:rsidRDefault="00984FC2" w:rsidP="00984FC2">
      <w:r w:rsidRPr="00011130">
        <w:t xml:space="preserve">самостоятельно обследовать предметы, используя знакомые </w:t>
      </w:r>
      <w:r>
        <w:t>и новые способы (сравнивать,</w:t>
      </w:r>
    </w:p>
    <w:p w:rsidR="00984FC2" w:rsidRDefault="00984FC2" w:rsidP="00984FC2">
      <w:r>
        <w:t>г</w:t>
      </w:r>
      <w:r w:rsidRPr="00011130">
        <w:t>руппиров</w:t>
      </w:r>
      <w:r>
        <w:t xml:space="preserve">ать и классифицировать предметы).   </w:t>
      </w:r>
      <w:r w:rsidRPr="00011130">
        <w:t>Продолжать формировать образные представления на основе развития</w:t>
      </w:r>
      <w:r>
        <w:t xml:space="preserve">  </w:t>
      </w:r>
      <w:r w:rsidRPr="00011130">
        <w:t xml:space="preserve">образного восприятия в процессе различных видов </w:t>
      </w:r>
      <w:proofErr w:type="spellStart"/>
      <w:r w:rsidRPr="00011130">
        <w:t>деятельности.</w:t>
      </w:r>
      <w:r>
        <w:t>Развивать</w:t>
      </w:r>
      <w:proofErr w:type="spellEnd"/>
      <w:r>
        <w:t xml:space="preserve"> узнавание свойств и качеств предметов </w:t>
      </w:r>
      <w:r w:rsidRPr="00011130">
        <w:t>(цвет, форма, размер, вес</w:t>
      </w:r>
      <w:r>
        <w:t>),</w:t>
      </w:r>
      <w:r w:rsidRPr="00011130">
        <w:t xml:space="preserve"> подбирать предметы</w:t>
      </w:r>
      <w:r>
        <w:t xml:space="preserve">  </w:t>
      </w:r>
      <w:r w:rsidRPr="00011130">
        <w:t>по 1-2 качествам (цвет, размер, материал и т. п.).</w:t>
      </w:r>
    </w:p>
    <w:p w:rsidR="008A6F1C" w:rsidRDefault="008A6F1C" w:rsidP="00984FC2"/>
    <w:p w:rsidR="008A6F1C" w:rsidRDefault="008A6F1C" w:rsidP="00984FC2"/>
    <w:p w:rsidR="008A6F1C" w:rsidRPr="00011130" w:rsidRDefault="008A6F1C" w:rsidP="00984FC2"/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lastRenderedPageBreak/>
        <w:t>Исследовательская деятельность.</w:t>
      </w:r>
    </w:p>
    <w:p w:rsidR="00984FC2" w:rsidRDefault="00984FC2" w:rsidP="00984FC2">
      <w:pPr>
        <w:autoSpaceDE w:val="0"/>
        <w:autoSpaceDN w:val="0"/>
        <w:adjustRightInd w:val="0"/>
      </w:pPr>
      <w:r w:rsidRPr="00011130">
        <w:t>Развивать исследовательскую деятельность ребенка, оказывать помощь в</w:t>
      </w:r>
      <w:r>
        <w:t xml:space="preserve"> </w:t>
      </w:r>
      <w:r w:rsidRPr="00011130">
        <w:t>оформлении ее результатов и создавать условия для ее презентации сверстникам.</w:t>
      </w:r>
      <w:r>
        <w:t xml:space="preserve"> </w:t>
      </w:r>
      <w:r w:rsidRPr="00011130">
        <w:t>Привлекать родителей к участию в исследовательской деятельности ребенка</w:t>
      </w:r>
      <w:r>
        <w:t>.</w:t>
      </w:r>
    </w:p>
    <w:p w:rsidR="00984FC2" w:rsidRPr="008A6F1C" w:rsidRDefault="00984FC2" w:rsidP="00984FC2">
      <w:pPr>
        <w:autoSpaceDE w:val="0"/>
        <w:autoSpaceDN w:val="0"/>
        <w:adjustRightInd w:val="0"/>
        <w:rPr>
          <w:b/>
          <w:sz w:val="25"/>
          <w:szCs w:val="25"/>
          <w:u w:val="single"/>
        </w:rPr>
      </w:pPr>
      <w:r w:rsidRPr="008A6F1C">
        <w:rPr>
          <w:b/>
          <w:u w:val="single"/>
        </w:rPr>
        <w:t>Количество и счет</w:t>
      </w:r>
    </w:p>
    <w:p w:rsidR="00984FC2" w:rsidRDefault="00984FC2" w:rsidP="00984FC2">
      <w:r w:rsidRPr="0013536A">
        <w:t>Формирование элементарных математических представлений</w:t>
      </w:r>
      <w:r>
        <w:t xml:space="preserve">.  </w:t>
      </w:r>
      <w:r w:rsidRPr="0013536A">
        <w:t>Дать детям представление о том, что множество («много») может состоять из</w:t>
      </w:r>
      <w:r>
        <w:t xml:space="preserve"> </w:t>
      </w:r>
      <w:r w:rsidRPr="0013536A">
        <w:t>разных по качеству элементов: предметов разного цвета, размера, формы; развивать</w:t>
      </w:r>
      <w:r>
        <w:t xml:space="preserve"> </w:t>
      </w:r>
      <w:r w:rsidRPr="0013536A">
        <w:t>умение сравнивать части множества, определяя их</w:t>
      </w:r>
      <w:r>
        <w:t xml:space="preserve"> </w:t>
      </w:r>
      <w:r w:rsidRPr="0013536A">
        <w:t>равенство или неравенство на основе составления пар предметов (не прибегая к</w:t>
      </w:r>
      <w:r>
        <w:t xml:space="preserve"> </w:t>
      </w:r>
      <w:r w:rsidRPr="0013536A">
        <w:t>счету). Вводить в речь детей выражения: «Здесь много кружков, одни — красного</w:t>
      </w:r>
      <w:r>
        <w:t xml:space="preserve"> </w:t>
      </w:r>
      <w:r w:rsidRPr="0013536A">
        <w:t>цвета, а другие — синего; красных кружков больше, чем синих, а синих — меньше,</w:t>
      </w:r>
      <w:r>
        <w:t xml:space="preserve"> </w:t>
      </w:r>
      <w:r w:rsidRPr="0013536A">
        <w:t>чем красных» или «красных и синих кружков поровну».</w:t>
      </w:r>
      <w:r>
        <w:t xml:space="preserve"> </w:t>
      </w:r>
      <w:r w:rsidRPr="0013536A">
        <w:t xml:space="preserve">Учить считать до 5 </w:t>
      </w:r>
    </w:p>
    <w:p w:rsidR="00984FC2" w:rsidRPr="0013536A" w:rsidRDefault="00984FC2" w:rsidP="00984FC2">
      <w:r w:rsidRPr="0013536A">
        <w:t>(на основе наглядности), пользуясь правильными</w:t>
      </w:r>
      <w:r>
        <w:t xml:space="preserve"> </w:t>
      </w:r>
      <w:r w:rsidRPr="0013536A">
        <w:t>приемами счета: называть числительные по порядку; соотносить каждое</w:t>
      </w:r>
      <w:r>
        <w:t xml:space="preserve"> </w:t>
      </w:r>
      <w:r w:rsidRPr="0013536A">
        <w:t>числительное только с одним предметом пересчитываемой группы; относить</w:t>
      </w:r>
      <w:r>
        <w:t xml:space="preserve"> </w:t>
      </w:r>
      <w:r w:rsidRPr="0013536A">
        <w:t>последнее числительное ко всем пересчитанным предметам, например: «Один, два,</w:t>
      </w:r>
      <w:r>
        <w:t xml:space="preserve"> </w:t>
      </w:r>
      <w:r w:rsidRPr="0013536A">
        <w:t xml:space="preserve">три — всего три кружка». </w:t>
      </w:r>
      <w:r>
        <w:t xml:space="preserve"> </w:t>
      </w:r>
      <w:r w:rsidRPr="0013536A">
        <w:t>Формировать представление о равенстве и неравенстве групп на основе счета:</w:t>
      </w:r>
      <w:r>
        <w:t xml:space="preserve"> </w:t>
      </w:r>
      <w:r w:rsidRPr="0013536A">
        <w:t>«Здесь один, два зайчика, а здесь одна, две, три елочки. Елочек больше, чем</w:t>
      </w:r>
      <w:r>
        <w:t xml:space="preserve"> </w:t>
      </w:r>
      <w:r w:rsidRPr="0013536A">
        <w:t>зайчиков; 3 больше, чем 2, а 2 меньше, чем 3».</w:t>
      </w:r>
    </w:p>
    <w:p w:rsidR="00984FC2" w:rsidRPr="0013536A" w:rsidRDefault="00984FC2" w:rsidP="00984FC2">
      <w:r w:rsidRPr="0013536A">
        <w:t>Формировать умение уравнивать неравные группы двумя способами, добавляя</w:t>
      </w:r>
    </w:p>
    <w:p w:rsidR="00984FC2" w:rsidRPr="0013536A" w:rsidRDefault="00984FC2" w:rsidP="00984FC2">
      <w:r w:rsidRPr="0013536A">
        <w:t>к меньшей группе один (недостающий) предмет или убирая из большей группы один</w:t>
      </w:r>
    </w:p>
    <w:p w:rsidR="00984FC2" w:rsidRDefault="00984FC2" w:rsidP="00984FC2">
      <w:r w:rsidRPr="0013536A">
        <w:t>(лишний) предмет («К 2 зайчикам добавили 1 зайчика, стало 3 зайчика и елочек</w:t>
      </w:r>
      <w:r>
        <w:t xml:space="preserve"> тоже</w:t>
      </w:r>
    </w:p>
    <w:p w:rsidR="00984FC2" w:rsidRPr="0013536A" w:rsidRDefault="00984FC2" w:rsidP="00984FC2">
      <w:r w:rsidRPr="0013536A">
        <w:t>3. Елочек и зайчиков поровну — 3 и 3» пли: «Елочек больше (3), а зайчиков меньше</w:t>
      </w:r>
    </w:p>
    <w:p w:rsidR="00984FC2" w:rsidRPr="0013536A" w:rsidRDefault="00984FC2" w:rsidP="00984FC2">
      <w:r w:rsidRPr="0013536A">
        <w:t>(2). Убрали 1 елочку, их стало гоже 2, Елочек и зайчиков стало поровну: 2 и 2).</w:t>
      </w:r>
    </w:p>
    <w:p w:rsidR="00984FC2" w:rsidRPr="0013536A" w:rsidRDefault="00984FC2" w:rsidP="00984FC2">
      <w:r w:rsidRPr="0013536A">
        <w:t>Развивать умение отсчитывать предметы из большего количества;</w:t>
      </w:r>
      <w:r>
        <w:t xml:space="preserve"> </w:t>
      </w:r>
      <w:r w:rsidRPr="0013536A">
        <w:t>выкладывать, приносить определенное количество предметов в соответствии с</w:t>
      </w:r>
      <w:r>
        <w:t xml:space="preserve"> </w:t>
      </w:r>
      <w:r w:rsidRPr="0013536A">
        <w:t>образцом или заданным числом в пределах 5 (отсчитай 4 петушка, принеси 3</w:t>
      </w:r>
      <w:r>
        <w:t xml:space="preserve"> </w:t>
      </w:r>
      <w:r w:rsidRPr="0013536A">
        <w:t>зайчика).</w:t>
      </w:r>
    </w:p>
    <w:p w:rsidR="00984FC2" w:rsidRPr="0013536A" w:rsidRDefault="00984FC2" w:rsidP="00984FC2">
      <w:r w:rsidRPr="0013536A">
        <w:t>На основе счета устанавливать равенство (неравенство) групп предмете в</w:t>
      </w:r>
      <w:r>
        <w:t xml:space="preserve"> </w:t>
      </w:r>
      <w:r w:rsidRPr="0013536A">
        <w:t>ситуациях, когда предметы в группах расположены на разном расстоянии друг от</w:t>
      </w:r>
      <w:r>
        <w:t xml:space="preserve"> </w:t>
      </w:r>
      <w:r w:rsidRPr="0013536A">
        <w:t>друга, когда они отличаются по размерам, по форме расположения в пространстве.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Величина</w:t>
      </w:r>
    </w:p>
    <w:p w:rsidR="00984FC2" w:rsidRPr="0013536A" w:rsidRDefault="00984FC2" w:rsidP="00984FC2">
      <w:r w:rsidRPr="0013536A">
        <w:t>Совершенствовать умение сравнивать два предмета по величине (длине,</w:t>
      </w:r>
      <w:r>
        <w:t xml:space="preserve"> </w:t>
      </w:r>
      <w:r w:rsidRPr="0013536A">
        <w:t>ширине, высоте), а также сравнивать два предмета по толщине путем</w:t>
      </w:r>
      <w:r>
        <w:t xml:space="preserve"> </w:t>
      </w:r>
      <w:r w:rsidRPr="0013536A">
        <w:t xml:space="preserve">непосредственного наложения или приложения их друг к другу; отражать </w:t>
      </w:r>
      <w:r>
        <w:t xml:space="preserve"> </w:t>
      </w:r>
      <w:r w:rsidRPr="0013536A">
        <w:t>результаты сравнения в речи, используя прилагательные: длиннее — короче, шире</w:t>
      </w:r>
      <w:r>
        <w:t xml:space="preserve"> </w:t>
      </w:r>
      <w:r w:rsidRPr="0013536A">
        <w:t>— уже, выше — ниже, толще — тоньше или равные (одинаковые).</w:t>
      </w:r>
    </w:p>
    <w:p w:rsidR="00984FC2" w:rsidRPr="0013536A" w:rsidRDefault="00984FC2" w:rsidP="00984FC2">
      <w:r w:rsidRPr="0013536A">
        <w:t>Развивать умение детей сравнивать предметы по двум признакам величины</w:t>
      </w:r>
    </w:p>
    <w:p w:rsidR="00984FC2" w:rsidRPr="0013536A" w:rsidRDefault="00984FC2" w:rsidP="00984FC2">
      <w:r w:rsidRPr="0013536A">
        <w:t>(красная лента длиннее и шире зеленой, желтый шарфик короче, уже синего).</w:t>
      </w:r>
    </w:p>
    <w:p w:rsidR="00984FC2" w:rsidRPr="0013536A" w:rsidRDefault="00984FC2" w:rsidP="00984FC2">
      <w:r w:rsidRPr="0013536A">
        <w:t>Формировать умение устанавливать размерные отношения между 3-5</w:t>
      </w:r>
    </w:p>
    <w:p w:rsidR="00984FC2" w:rsidRPr="0013536A" w:rsidRDefault="00984FC2" w:rsidP="00984FC2">
      <w:r w:rsidRPr="0013536A">
        <w:t>предметами разной длины (ширины, высоты), толщины, располагать их в</w:t>
      </w:r>
    </w:p>
    <w:p w:rsidR="00984FC2" w:rsidRPr="0013536A" w:rsidRDefault="00984FC2" w:rsidP="00984FC2">
      <w:r w:rsidRPr="0013536A">
        <w:t>определенной последовательности — в порядке убывания или нарастания величины;</w:t>
      </w:r>
    </w:p>
    <w:p w:rsidR="00984FC2" w:rsidRPr="0013536A" w:rsidRDefault="00984FC2" w:rsidP="00984FC2">
      <w:r w:rsidRPr="0013536A">
        <w:t>вводить в активную речь детей понятия, обозначающие размерные отношения</w:t>
      </w:r>
    </w:p>
    <w:p w:rsidR="00984FC2" w:rsidRPr="0013536A" w:rsidRDefault="00984FC2" w:rsidP="00984FC2">
      <w:r w:rsidRPr="0013536A">
        <w:t>предметов («эта (красная) башенка — самая высокая, эта (оранжевая) — пониже, эта</w:t>
      </w:r>
    </w:p>
    <w:p w:rsidR="00984FC2" w:rsidRPr="0013536A" w:rsidRDefault="00984FC2" w:rsidP="00984FC2">
      <w:r w:rsidRPr="0013536A">
        <w:t>(</w:t>
      </w:r>
      <w:proofErr w:type="spellStart"/>
      <w:r w:rsidRPr="0013536A">
        <w:t>розовая</w:t>
      </w:r>
      <w:proofErr w:type="spellEnd"/>
      <w:r w:rsidRPr="0013536A">
        <w:t>) — еще ниже, а эта (желтая) — самая низкая» и т. д.).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Форма</w:t>
      </w:r>
    </w:p>
    <w:p w:rsidR="00984FC2" w:rsidRPr="0013536A" w:rsidRDefault="00984FC2" w:rsidP="00984FC2">
      <w:r w:rsidRPr="0013536A">
        <w:t xml:space="preserve">Развивать представление детей о геометрических фигурах: круге, </w:t>
      </w:r>
      <w:r>
        <w:t>квадрате</w:t>
      </w:r>
      <w:r w:rsidRPr="0013536A">
        <w:t>,</w:t>
      </w:r>
      <w:r>
        <w:t xml:space="preserve"> </w:t>
      </w:r>
      <w:r w:rsidRPr="0013536A">
        <w:t>треугольнике, а также шаре, кубе. Формировать умение выделять особые признаки</w:t>
      </w:r>
      <w:r>
        <w:t xml:space="preserve"> </w:t>
      </w:r>
      <w:r w:rsidRPr="0013536A">
        <w:t>фигур с помощью зрительного и осязательно-двигательного анализаторов (наличие</w:t>
      </w:r>
      <w:r>
        <w:t xml:space="preserve"> </w:t>
      </w:r>
      <w:r w:rsidRPr="0013536A">
        <w:t>или отсутствие углов, устойчивость, подвижность и</w:t>
      </w:r>
      <w:r>
        <w:t xml:space="preserve"> </w:t>
      </w:r>
      <w:r w:rsidRPr="0013536A">
        <w:t>др.).</w:t>
      </w:r>
      <w:r>
        <w:t xml:space="preserve"> </w:t>
      </w:r>
      <w:r w:rsidRPr="0013536A">
        <w:t>Познакомить детей с прямоугольником, сравнивая его с кругом, квадратом,</w:t>
      </w:r>
      <w:r>
        <w:t xml:space="preserve"> </w:t>
      </w:r>
      <w:r w:rsidRPr="0013536A">
        <w:t>треугольником.</w:t>
      </w:r>
      <w:r>
        <w:t xml:space="preserve"> </w:t>
      </w:r>
      <w:r w:rsidRPr="0013536A">
        <w:t>Учить различать и называть прямоугольник, его элементы: углы и стороны.</w:t>
      </w:r>
      <w:r>
        <w:t xml:space="preserve"> </w:t>
      </w:r>
      <w:r w:rsidRPr="0013536A">
        <w:t>Формировать представление о том, что фигуры могут быть разных размеров:</w:t>
      </w:r>
      <w:r>
        <w:t xml:space="preserve">  </w:t>
      </w:r>
      <w:r w:rsidRPr="0013536A">
        <w:t>большой — маленький куб (шар, круг, квадрат, треугольник, прямоугольник).</w:t>
      </w:r>
      <w:r>
        <w:t xml:space="preserve">   Р</w:t>
      </w:r>
      <w:r w:rsidRPr="0013536A">
        <w:t>азвивать умение соотносить форму предметов с известными детям</w:t>
      </w:r>
    </w:p>
    <w:p w:rsidR="00984FC2" w:rsidRPr="0013536A" w:rsidRDefault="00984FC2" w:rsidP="00984FC2">
      <w:r w:rsidRPr="0013536A">
        <w:lastRenderedPageBreak/>
        <w:t>геометрическими фигурами: тарелка — круг, платок — квадрат, мяч — шар, окно,</w:t>
      </w:r>
    </w:p>
    <w:p w:rsidR="00984FC2" w:rsidRPr="0013536A" w:rsidRDefault="00984FC2" w:rsidP="00984FC2">
      <w:r w:rsidRPr="0013536A">
        <w:t>дверь — прямоугольник и др.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Ориентировка в пространстве</w:t>
      </w:r>
    </w:p>
    <w:p w:rsidR="00984FC2" w:rsidRPr="0013536A" w:rsidRDefault="00984FC2" w:rsidP="00984FC2">
      <w:r w:rsidRPr="0013536A">
        <w:t>Развивать умение определять пространственные направления от себя,</w:t>
      </w:r>
    </w:p>
    <w:p w:rsidR="00984FC2" w:rsidRDefault="00984FC2" w:rsidP="00984FC2">
      <w:r w:rsidRPr="0013536A">
        <w:t xml:space="preserve">двигаться в заданном направлении (вперед — назад, направо — налево, </w:t>
      </w:r>
    </w:p>
    <w:p w:rsidR="00984FC2" w:rsidRPr="0013536A" w:rsidRDefault="00984FC2" w:rsidP="00984FC2">
      <w:r>
        <w:t>(</w:t>
      </w:r>
      <w:r w:rsidRPr="0013536A">
        <w:t>вверх— вниз); обозначать словами положение предметов по отношению к себе (передо</w:t>
      </w:r>
    </w:p>
    <w:p w:rsidR="00984FC2" w:rsidRPr="0013536A" w:rsidRDefault="00984FC2" w:rsidP="00984FC2">
      <w:r w:rsidRPr="0013536A">
        <w:t>мной стол, справа от меня дверь, слева — окно, сзади на полках — игрушки).</w:t>
      </w:r>
    </w:p>
    <w:p w:rsidR="00984FC2" w:rsidRPr="0013536A" w:rsidRDefault="00984FC2" w:rsidP="00984FC2">
      <w:r w:rsidRPr="0013536A">
        <w:t>Познакомить с пространственными отношениями: далеко — близко (дом</w:t>
      </w:r>
    </w:p>
    <w:p w:rsidR="00984FC2" w:rsidRPr="0013536A" w:rsidRDefault="00984FC2" w:rsidP="00984FC2">
      <w:r w:rsidRPr="0013536A">
        <w:t>стоит близко, а березка растет далеко).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Ориентировка во времени</w:t>
      </w:r>
    </w:p>
    <w:p w:rsidR="00984FC2" w:rsidRPr="0013536A" w:rsidRDefault="00984FC2" w:rsidP="00984FC2">
      <w:r w:rsidRPr="0013536A">
        <w:t>Расширять представления детей о частях суток, их характерных особенностях,</w:t>
      </w:r>
    </w:p>
    <w:p w:rsidR="00984FC2" w:rsidRPr="0013536A" w:rsidRDefault="00984FC2" w:rsidP="00984FC2">
      <w:r w:rsidRPr="0013536A">
        <w:t>последовательности (утро - день - вечер - ночь). Объяснить значение слов: вчера,</w:t>
      </w:r>
      <w:r>
        <w:t xml:space="preserve"> </w:t>
      </w:r>
      <w:r w:rsidRPr="0013536A">
        <w:t xml:space="preserve">сегодня, </w:t>
      </w:r>
      <w:r>
        <w:t xml:space="preserve">завтра.  </w:t>
      </w:r>
      <w:r w:rsidRPr="0013536A">
        <w:t>Формирование целостной картины мира, расширение кругозора</w:t>
      </w:r>
      <w:r>
        <w:t>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Предметное и социальное окружение</w:t>
      </w:r>
    </w:p>
    <w:p w:rsidR="00984FC2" w:rsidRPr="0013536A" w:rsidRDefault="00984FC2" w:rsidP="00984FC2">
      <w:r w:rsidRPr="0013536A">
        <w:t>Создавать условия для расширения представлений детей об окружающем</w:t>
      </w:r>
      <w:r>
        <w:t xml:space="preserve"> </w:t>
      </w:r>
      <w:r w:rsidRPr="0013536A">
        <w:t>мире.</w:t>
      </w:r>
    </w:p>
    <w:p w:rsidR="00984FC2" w:rsidRPr="0013536A" w:rsidRDefault="00984FC2" w:rsidP="00984FC2">
      <w:r w:rsidRPr="0013536A">
        <w:t>Продолжать знакомить с признаками предметов, совершенствовать умение</w:t>
      </w:r>
    </w:p>
    <w:p w:rsidR="00984FC2" w:rsidRPr="0013536A" w:rsidRDefault="00984FC2" w:rsidP="00984FC2">
      <w:r w:rsidRPr="0013536A">
        <w:t>определять их цвет, форму, величину, вес. Развивать умение сравнивать и</w:t>
      </w:r>
      <w:r>
        <w:t xml:space="preserve"> </w:t>
      </w:r>
      <w:r w:rsidRPr="0013536A">
        <w:t>группировать предметы по этим признакам. Рассказывать детям о материалах, из</w:t>
      </w:r>
      <w:r>
        <w:t xml:space="preserve"> </w:t>
      </w:r>
      <w:r w:rsidRPr="0013536A">
        <w:t>которых сделаны предметы, об их свойствах и качествах. Объяснять</w:t>
      </w:r>
    </w:p>
    <w:p w:rsidR="00984FC2" w:rsidRPr="003373C7" w:rsidRDefault="00984FC2" w:rsidP="00984FC2">
      <w:r w:rsidRPr="003373C7">
        <w:t>целесообразность изготовления предмета из определенного материала (корпус</w:t>
      </w:r>
    </w:p>
    <w:p w:rsidR="00984FC2" w:rsidRPr="003373C7" w:rsidRDefault="00984FC2" w:rsidP="00984FC2">
      <w:r w:rsidRPr="003373C7">
        <w:t>машин — из металла, шины — из резины и т. п.). Помогать устанавливать связь</w:t>
      </w:r>
    </w:p>
    <w:p w:rsidR="00984FC2" w:rsidRPr="003373C7" w:rsidRDefault="00984FC2" w:rsidP="00984FC2">
      <w:r w:rsidRPr="003373C7">
        <w:t>между назначением и строением, назначением и материалом предметов.</w:t>
      </w:r>
    </w:p>
    <w:p w:rsidR="00984FC2" w:rsidRPr="003373C7" w:rsidRDefault="00984FC2" w:rsidP="00984FC2">
      <w:r w:rsidRPr="003373C7">
        <w:t>Расширять знания детей об общественном транспорте (автобус, поезд,</w:t>
      </w:r>
    </w:p>
    <w:p w:rsidR="00984FC2" w:rsidRPr="003373C7" w:rsidRDefault="00984FC2" w:rsidP="00984FC2">
      <w:r w:rsidRPr="003373C7">
        <w:t>самолет, теплоход).</w:t>
      </w:r>
    </w:p>
    <w:p w:rsidR="00984FC2" w:rsidRPr="003373C7" w:rsidRDefault="00984FC2" w:rsidP="00984FC2">
      <w:r w:rsidRPr="003373C7">
        <w:t>Расширять представления о правилах поведения в общественных местах.</w:t>
      </w:r>
    </w:p>
    <w:p w:rsidR="00984FC2" w:rsidRPr="003373C7" w:rsidRDefault="00984FC2" w:rsidP="00984FC2">
      <w:r w:rsidRPr="003373C7">
        <w:t>Формировать первичные представления о школе.</w:t>
      </w:r>
    </w:p>
    <w:p w:rsidR="00984FC2" w:rsidRPr="003373C7" w:rsidRDefault="00984FC2" w:rsidP="00984FC2">
      <w:r w:rsidRPr="003373C7">
        <w:t>Через проектную деятельность, экскурсии, игры, произведения литературы</w:t>
      </w:r>
    </w:p>
    <w:p w:rsidR="00984FC2" w:rsidRPr="003373C7" w:rsidRDefault="00984FC2" w:rsidP="00984FC2">
      <w:r w:rsidRPr="003373C7">
        <w:t>продолжать знакомство с культурными явлениями (театром, цирком, зоопарком,</w:t>
      </w:r>
    </w:p>
    <w:p w:rsidR="00984FC2" w:rsidRPr="003373C7" w:rsidRDefault="00984FC2" w:rsidP="00984FC2">
      <w:r w:rsidRPr="003373C7">
        <w:t>вернисажем), их атрибутами, людьми, работающими в них, правилами поведения.</w:t>
      </w:r>
    </w:p>
    <w:p w:rsidR="00984FC2" w:rsidRPr="003373C7" w:rsidRDefault="00984FC2" w:rsidP="00984FC2">
      <w:r w:rsidRPr="003373C7">
        <w:t>Дать элементарные представления о жизни и особенностях труда в городе и в</w:t>
      </w:r>
    </w:p>
    <w:p w:rsidR="00984FC2" w:rsidRPr="003373C7" w:rsidRDefault="00984FC2" w:rsidP="00984FC2">
      <w:r w:rsidRPr="003373C7">
        <w:t>сельской местности с опорой на опыт детей. Расширять представления о профессиях.</w:t>
      </w:r>
    </w:p>
    <w:p w:rsidR="00984FC2" w:rsidRPr="003373C7" w:rsidRDefault="00984FC2" w:rsidP="00984FC2">
      <w:r w:rsidRPr="003373C7">
        <w:t>Познакомить детей с деньгами, возможностями их использования.</w:t>
      </w:r>
    </w:p>
    <w:p w:rsidR="00984FC2" w:rsidRPr="003373C7" w:rsidRDefault="00984FC2" w:rsidP="00984FC2">
      <w:r w:rsidRPr="003373C7">
        <w:t>Формировать элементарные представления об изменении видов человеческого</w:t>
      </w:r>
    </w:p>
    <w:p w:rsidR="00984FC2" w:rsidRPr="003373C7" w:rsidRDefault="00984FC2" w:rsidP="00984FC2">
      <w:r w:rsidRPr="003373C7">
        <w:t>труда и быта на примере истории игрушки и предметов обихода.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Ознакомление с природой</w:t>
      </w:r>
    </w:p>
    <w:p w:rsidR="00984FC2" w:rsidRPr="003373C7" w:rsidRDefault="00984FC2" w:rsidP="00984FC2">
      <w:r w:rsidRPr="003373C7">
        <w:t>Расширять представления детей о природе.</w:t>
      </w:r>
    </w:p>
    <w:p w:rsidR="00984FC2" w:rsidRPr="003373C7" w:rsidRDefault="00984FC2" w:rsidP="00984FC2">
      <w:r w:rsidRPr="003373C7">
        <w:t>Знакомить с домашними животными, обитателями уголка природы</w:t>
      </w:r>
    </w:p>
    <w:p w:rsidR="00984FC2" w:rsidRPr="003373C7" w:rsidRDefault="00984FC2" w:rsidP="00984FC2">
      <w:r w:rsidRPr="003373C7">
        <w:t>(аквариумные рыбки, хомяк, волнистые попугайчики, канарейки и др.).</w:t>
      </w:r>
    </w:p>
    <w:p w:rsidR="00984FC2" w:rsidRPr="003373C7" w:rsidRDefault="00984FC2" w:rsidP="00984FC2">
      <w:r w:rsidRPr="003373C7">
        <w:t>Знакомить с представителями класса пресмыкающихся (ящерица, черепаха),</w:t>
      </w:r>
    </w:p>
    <w:p w:rsidR="00984FC2" w:rsidRPr="003373C7" w:rsidRDefault="00984FC2" w:rsidP="00984FC2">
      <w:r w:rsidRPr="003373C7">
        <w:t>их внешним видом и способами передвижения (у ящерицы продолговатое тело, у нее</w:t>
      </w:r>
    </w:p>
    <w:p w:rsidR="00984FC2" w:rsidRPr="003373C7" w:rsidRDefault="00984FC2" w:rsidP="00984FC2">
      <w:r w:rsidRPr="003373C7">
        <w:t>есть длинный хвост, который она может сбросить; ящерица очень быстро бегает).</w:t>
      </w:r>
    </w:p>
    <w:p w:rsidR="00984FC2" w:rsidRPr="003373C7" w:rsidRDefault="00984FC2" w:rsidP="00984FC2">
      <w:r w:rsidRPr="003373C7">
        <w:t>Расширять представления детей о некоторых насекомых (муравей, бабочка,</w:t>
      </w:r>
    </w:p>
    <w:p w:rsidR="00984FC2" w:rsidRPr="003373C7" w:rsidRDefault="00984FC2" w:rsidP="00984FC2">
      <w:r w:rsidRPr="003373C7">
        <w:t>жук, божья коровка).</w:t>
      </w:r>
      <w:r>
        <w:t xml:space="preserve">  </w:t>
      </w:r>
      <w:r w:rsidRPr="003373C7">
        <w:t>Продолжать знакомить с фруктами (яблоко, груша, слива, персик), овощами</w:t>
      </w:r>
      <w:r>
        <w:t xml:space="preserve"> </w:t>
      </w:r>
      <w:r w:rsidRPr="003373C7">
        <w:t>(помидор, огурец, морковь, свекла, лук) и ягодами (малина, смородина, крыжовник),</w:t>
      </w:r>
      <w:r>
        <w:t xml:space="preserve">  </w:t>
      </w:r>
      <w:r w:rsidRPr="003373C7">
        <w:t>с грибами (маслята, опята, сыроежки и др.).</w:t>
      </w:r>
      <w:r>
        <w:t xml:space="preserve">  </w:t>
      </w:r>
      <w:r w:rsidRPr="003373C7">
        <w:t>Закреплять знания детей о травянистых и комнатных растениях, их названиях</w:t>
      </w:r>
      <w:r>
        <w:t xml:space="preserve">  </w:t>
      </w:r>
      <w:r w:rsidRPr="003373C7">
        <w:t xml:space="preserve">(бальзамин, фикус, </w:t>
      </w:r>
      <w:proofErr w:type="spellStart"/>
      <w:r w:rsidRPr="003373C7">
        <w:t>хлорофитум</w:t>
      </w:r>
      <w:proofErr w:type="spellEnd"/>
      <w:r w:rsidRPr="003373C7">
        <w:t>, герань, бегония, примула и др.); знакомить со</w:t>
      </w:r>
      <w:r>
        <w:t xml:space="preserve"> </w:t>
      </w:r>
      <w:r w:rsidRPr="003373C7">
        <w:t>способами ухода за ними.</w:t>
      </w:r>
    </w:p>
    <w:p w:rsidR="00984FC2" w:rsidRPr="00016688" w:rsidRDefault="00984FC2" w:rsidP="00984FC2">
      <w:r w:rsidRPr="00016688">
        <w:t>Учить узнавать и называть 3-4 вида деревьев (елка, сосна, береза, клен и др.).</w:t>
      </w:r>
    </w:p>
    <w:p w:rsidR="00984FC2" w:rsidRPr="00016688" w:rsidRDefault="00984FC2" w:rsidP="00984FC2">
      <w:r w:rsidRPr="00016688">
        <w:t>Рассказывать детям о свойствах песка, глины и камня.</w:t>
      </w:r>
      <w:r>
        <w:t xml:space="preserve"> </w:t>
      </w:r>
      <w:r w:rsidRPr="00016688">
        <w:t>Организовывать наблюдения за птицами, прилетающими на участок (ворона,</w:t>
      </w:r>
      <w:r>
        <w:t xml:space="preserve"> </w:t>
      </w:r>
      <w:r w:rsidRPr="00016688">
        <w:t>голубь, синица, воробей, снегирь), подкармливать их зимой.</w:t>
      </w:r>
      <w:r>
        <w:t xml:space="preserve">  </w:t>
      </w:r>
      <w:r w:rsidRPr="00016688">
        <w:t>Расширять представления детей об условиях, необходимых для жизни людей,</w:t>
      </w:r>
      <w:r>
        <w:t xml:space="preserve">  </w:t>
      </w:r>
      <w:r w:rsidRPr="00016688">
        <w:t>животных, растений (воздух, вода, питание и т. п.).</w:t>
      </w:r>
    </w:p>
    <w:p w:rsidR="00984FC2" w:rsidRPr="00016688" w:rsidRDefault="00984FC2" w:rsidP="00984FC2">
      <w:r w:rsidRPr="00016688">
        <w:lastRenderedPageBreak/>
        <w:t>Развивать умение детей замечать изменения в природе.</w:t>
      </w:r>
    </w:p>
    <w:p w:rsidR="00984FC2" w:rsidRPr="00016688" w:rsidRDefault="00984FC2" w:rsidP="00984FC2">
      <w:r w:rsidRPr="00016688">
        <w:t>Рассказывать детям об охране растений и животных.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Сезонные наблюдения</w:t>
      </w:r>
    </w:p>
    <w:p w:rsidR="00984FC2" w:rsidRPr="00016688" w:rsidRDefault="00984FC2" w:rsidP="00984FC2">
      <w:r w:rsidRPr="00016688">
        <w:rPr>
          <w:i/>
          <w:iCs/>
        </w:rPr>
        <w:t xml:space="preserve">Осень. </w:t>
      </w:r>
      <w:r w:rsidRPr="00016688">
        <w:t>Развивать умение детей замечать и называть изменения в природе:</w:t>
      </w:r>
    </w:p>
    <w:p w:rsidR="00984FC2" w:rsidRPr="00016688" w:rsidRDefault="00984FC2" w:rsidP="00984FC2">
      <w:r w:rsidRPr="00016688">
        <w:t>похолодало, осадки, ветер, листопад, созревают плоды и корнеплоды, ) птицы</w:t>
      </w:r>
    </w:p>
    <w:p w:rsidR="00984FC2" w:rsidRPr="00016688" w:rsidRDefault="00984FC2" w:rsidP="00984FC2">
      <w:r w:rsidRPr="00016688">
        <w:t>улетают на юг. Формировать умение устанавливать простейшие связи между</w:t>
      </w:r>
    </w:p>
    <w:p w:rsidR="00984FC2" w:rsidRPr="00016688" w:rsidRDefault="00984FC2" w:rsidP="00984FC2">
      <w:r w:rsidRPr="00016688">
        <w:t>явлениями живой и неживой природы (похолодало</w:t>
      </w:r>
      <w:r>
        <w:t xml:space="preserve"> </w:t>
      </w:r>
      <w:r w:rsidRPr="00016688">
        <w:t>— исчезли : бабочки, жуки; отцвели цветы и т. д.).</w:t>
      </w:r>
      <w:r>
        <w:t xml:space="preserve"> </w:t>
      </w:r>
      <w:r w:rsidRPr="00016688">
        <w:t>Побуждать детей принимать участие в сборе семян растений.</w:t>
      </w:r>
    </w:p>
    <w:p w:rsidR="00984FC2" w:rsidRPr="00016688" w:rsidRDefault="00984FC2" w:rsidP="00984FC2">
      <w:r w:rsidRPr="00016688">
        <w:rPr>
          <w:i/>
          <w:iCs/>
        </w:rPr>
        <w:t xml:space="preserve">Зима. </w:t>
      </w:r>
      <w:r w:rsidRPr="00016688">
        <w:t>Развивать умение замечать изменения в природе, сравнивать осенний и</w:t>
      </w:r>
    </w:p>
    <w:p w:rsidR="00984FC2" w:rsidRPr="00016688" w:rsidRDefault="00984FC2" w:rsidP="00984FC2">
      <w:r w:rsidRPr="00016688">
        <w:t>зимний пейзажи.</w:t>
      </w:r>
      <w:r>
        <w:t xml:space="preserve"> </w:t>
      </w:r>
      <w:r w:rsidRPr="00016688">
        <w:t>Наблюдать с детьми за поведением птиц на улице и в уголке природы.</w:t>
      </w:r>
    </w:p>
    <w:p w:rsidR="00984FC2" w:rsidRPr="00016688" w:rsidRDefault="00984FC2" w:rsidP="00984FC2">
      <w:r w:rsidRPr="00016688">
        <w:t>Побуждать детей рассматривать и сравнивать следы птиц на снегу.</w:t>
      </w:r>
    </w:p>
    <w:p w:rsidR="00984FC2" w:rsidRPr="00016688" w:rsidRDefault="00984FC2" w:rsidP="00984FC2">
      <w:r w:rsidRPr="00016688">
        <w:t>Оказывать помощь зимующим птицам, называть их.</w:t>
      </w:r>
      <w:r>
        <w:t xml:space="preserve"> </w:t>
      </w:r>
      <w:r w:rsidRPr="00016688">
        <w:t>Расширять представления о том, что в мороз вода превращается в лед,</w:t>
      </w:r>
      <w:r>
        <w:t xml:space="preserve"> </w:t>
      </w:r>
      <w:r w:rsidRPr="00016688">
        <w:t>сосульки, лед и снег в теплом помещении тают.</w:t>
      </w:r>
    </w:p>
    <w:p w:rsidR="00984FC2" w:rsidRPr="00016688" w:rsidRDefault="00984FC2" w:rsidP="00984FC2">
      <w:r w:rsidRPr="00016688">
        <w:t>Привлекать к участию в зимних забавах: катании с горки на санках, ходьбе на</w:t>
      </w:r>
    </w:p>
    <w:p w:rsidR="00984FC2" w:rsidRPr="00016688" w:rsidRDefault="00984FC2" w:rsidP="00984FC2">
      <w:r w:rsidRPr="00016688">
        <w:t>лыжах, лепке поделок из снега.</w:t>
      </w:r>
    </w:p>
    <w:p w:rsidR="00984FC2" w:rsidRPr="00016688" w:rsidRDefault="00984FC2" w:rsidP="00984FC2">
      <w:r w:rsidRPr="00016688">
        <w:rPr>
          <w:i/>
          <w:iCs/>
        </w:rPr>
        <w:t xml:space="preserve">Весна. </w:t>
      </w:r>
      <w:r w:rsidRPr="00016688">
        <w:t>Развивать умение узнавать и называть время года; выделять признаки</w:t>
      </w:r>
    </w:p>
    <w:p w:rsidR="00984FC2" w:rsidRPr="00016688" w:rsidRDefault="00984FC2" w:rsidP="00984FC2">
      <w:r w:rsidRPr="00016688">
        <w:t>весны (солнышко стало теплее, набухли почки на деревьях, появилась травка,</w:t>
      </w:r>
    </w:p>
    <w:p w:rsidR="00984FC2" w:rsidRPr="00016688" w:rsidRDefault="00984FC2" w:rsidP="00984FC2">
      <w:r w:rsidRPr="00016688">
        <w:t>распустились подснежники, появились насекомые).</w:t>
      </w:r>
      <w:r>
        <w:t xml:space="preserve"> </w:t>
      </w:r>
      <w:r w:rsidRPr="00016688">
        <w:t xml:space="preserve">Рассказывать детям о том, </w:t>
      </w:r>
      <w:r>
        <w:t xml:space="preserve">что весной </w:t>
      </w:r>
      <w:r w:rsidRPr="00016688">
        <w:t>зацветают многие комнатные растения.</w:t>
      </w:r>
      <w:r>
        <w:t xml:space="preserve"> </w:t>
      </w:r>
      <w:r w:rsidRPr="00016688">
        <w:t>Формировать представления о работах, проводимых в весенний период в саду</w:t>
      </w:r>
      <w:r>
        <w:t xml:space="preserve"> </w:t>
      </w:r>
      <w:r w:rsidRPr="00016688">
        <w:t>и в огороде.</w:t>
      </w:r>
      <w:r>
        <w:t xml:space="preserve"> </w:t>
      </w:r>
      <w:r w:rsidRPr="00016688">
        <w:t>Учить наблюдать за посадкой и всходами семян.</w:t>
      </w:r>
      <w:r>
        <w:t xml:space="preserve"> </w:t>
      </w:r>
      <w:r w:rsidRPr="00016688">
        <w:t>Привлекать детей к работам в огороде и цветниках.</w:t>
      </w:r>
    </w:p>
    <w:p w:rsidR="00984FC2" w:rsidRPr="00016688" w:rsidRDefault="00984FC2" w:rsidP="00984FC2">
      <w:r w:rsidRPr="00016688">
        <w:rPr>
          <w:i/>
          <w:iCs/>
        </w:rPr>
        <w:t xml:space="preserve">Лето. </w:t>
      </w:r>
      <w:r w:rsidRPr="00016688">
        <w:t>Расширять представления детей о летних изменениях в природе:</w:t>
      </w:r>
    </w:p>
    <w:p w:rsidR="00984FC2" w:rsidRPr="00016688" w:rsidRDefault="00984FC2" w:rsidP="00984FC2">
      <w:proofErr w:type="spellStart"/>
      <w:r w:rsidRPr="00016688">
        <w:t>голубое</w:t>
      </w:r>
      <w:proofErr w:type="spellEnd"/>
      <w:r w:rsidRPr="00016688">
        <w:t xml:space="preserve"> чистое небо, ярко светит солнце, жара, люди легко одеты, загорают,</w:t>
      </w:r>
    </w:p>
    <w:p w:rsidR="00984FC2" w:rsidRPr="00E25E4B" w:rsidRDefault="00984FC2" w:rsidP="00984FC2">
      <w:r w:rsidRPr="00016688">
        <w:t>купаются.</w:t>
      </w:r>
      <w:r>
        <w:t xml:space="preserve"> </w:t>
      </w:r>
      <w:r w:rsidRPr="00E25E4B">
        <w:t>В процессе различных видов деятельности расширять представления о</w:t>
      </w:r>
    </w:p>
    <w:p w:rsidR="00984FC2" w:rsidRPr="00E25E4B" w:rsidRDefault="00984FC2" w:rsidP="00984FC2">
      <w:r w:rsidRPr="00E25E4B">
        <w:t>свойствах песка, воды, камней и глины.</w:t>
      </w:r>
      <w:r>
        <w:t xml:space="preserve"> </w:t>
      </w:r>
      <w:r w:rsidRPr="00E25E4B">
        <w:t>Закреплять знания о том, что летом созревают многие фрукты, овощи, ягоды и</w:t>
      </w:r>
      <w:r>
        <w:t xml:space="preserve"> </w:t>
      </w:r>
      <w:r w:rsidRPr="00E25E4B">
        <w:t>грибы; у животных подрастают детеныши.</w:t>
      </w: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</w:p>
    <w:p w:rsidR="00984FC2" w:rsidRDefault="00984FC2" w:rsidP="00984FC2">
      <w:pPr>
        <w:numPr>
          <w:ilvl w:val="2"/>
          <w:numId w:val="3"/>
        </w:numPr>
        <w:rPr>
          <w:b/>
        </w:rPr>
      </w:pPr>
      <w:r>
        <w:rPr>
          <w:b/>
        </w:rPr>
        <w:t xml:space="preserve">Речевое </w:t>
      </w:r>
      <w:r w:rsidRPr="00DD700B">
        <w:rPr>
          <w:b/>
        </w:rPr>
        <w:t>развитие</w:t>
      </w: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    Целью воспитателей в направлении «Речевое развитие» является развитие всех компонентов устной речи ребенка, практическое овладение нормами речи, использование устной речи для взаимодействия с окружающими людьми.</w:t>
      </w:r>
    </w:p>
    <w:p w:rsidR="00984FC2" w:rsidRDefault="00984FC2" w:rsidP="00984FC2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    Для достижения поставленной цели воспитатели решают следующие задачи: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Расширение словарного запаса</w:t>
      </w:r>
    </w:p>
    <w:p w:rsidR="00984FC2" w:rsidRPr="00E25E4B" w:rsidRDefault="00984FC2" w:rsidP="00984FC2">
      <w:r w:rsidRPr="00E25E4B">
        <w:t>Пополнять и активизировать словарь на основе углубления знаний детей о</w:t>
      </w:r>
    </w:p>
    <w:p w:rsidR="00984FC2" w:rsidRPr="00E25E4B" w:rsidRDefault="00984FC2" w:rsidP="00984FC2">
      <w:r w:rsidRPr="00E25E4B">
        <w:t>ближайшем окружении. Расширять представления о предметах, явлениях, событиях,</w:t>
      </w:r>
    </w:p>
    <w:p w:rsidR="00984FC2" w:rsidRPr="00E25E4B" w:rsidRDefault="00984FC2" w:rsidP="00984FC2">
      <w:r w:rsidRPr="00E25E4B">
        <w:t>не имевших места в собственном опыте дошкольников.</w:t>
      </w:r>
      <w:r>
        <w:t xml:space="preserve"> </w:t>
      </w:r>
      <w:r w:rsidRPr="00E25E4B">
        <w:t>Активизировать употребление в речи названий предметов, их частей</w:t>
      </w:r>
      <w:r>
        <w:t xml:space="preserve"> </w:t>
      </w:r>
      <w:r w:rsidRPr="00E25E4B">
        <w:t>материалов, из которых они изготовлены.</w:t>
      </w:r>
    </w:p>
    <w:p w:rsidR="00984FC2" w:rsidRPr="00E25E4B" w:rsidRDefault="00984FC2" w:rsidP="00984FC2">
      <w:r w:rsidRPr="00E25E4B">
        <w:t>Развивать умение использовать в речи наиболее употребительные</w:t>
      </w:r>
      <w:r>
        <w:t xml:space="preserve"> </w:t>
      </w:r>
      <w:r w:rsidRPr="00E25E4B">
        <w:t>прилагательные, глаголы, наречия, предлоги.</w:t>
      </w:r>
      <w:r>
        <w:t xml:space="preserve"> Вводить в употребление</w:t>
      </w:r>
      <w:r w:rsidRPr="00E25E4B">
        <w:t xml:space="preserve"> детей существительные, обозначающие профессии;</w:t>
      </w:r>
      <w:r>
        <w:t xml:space="preserve"> </w:t>
      </w:r>
      <w:r w:rsidRPr="00E25E4B">
        <w:t>глаголы, характеризующие трудовые действия.</w:t>
      </w:r>
    </w:p>
    <w:p w:rsidR="00984FC2" w:rsidRPr="00E25E4B" w:rsidRDefault="00984FC2" w:rsidP="00984FC2">
      <w:r w:rsidRPr="00E25E4B">
        <w:t>Совершенствовать умение детей определять и называть местоположение</w:t>
      </w:r>
    </w:p>
    <w:p w:rsidR="00984FC2" w:rsidRPr="00E25E4B" w:rsidRDefault="00984FC2" w:rsidP="00984FC2">
      <w:r w:rsidRPr="00E25E4B">
        <w:t>предмета (слева, справа, рядом, около, между), время суток. Помогать заменять</w:t>
      </w:r>
    </w:p>
    <w:p w:rsidR="00984FC2" w:rsidRPr="00E25E4B" w:rsidRDefault="00984FC2" w:rsidP="00984FC2">
      <w:r w:rsidRPr="00E25E4B">
        <w:t>часто используемые детьми указательные местоимения и наречия (там, туда, такой,</w:t>
      </w:r>
    </w:p>
    <w:p w:rsidR="00984FC2" w:rsidRPr="00E25E4B" w:rsidRDefault="00984FC2" w:rsidP="00984FC2">
      <w:r w:rsidRPr="00E25E4B">
        <w:t>этот) более точными выразительными словами; употреблять слова-антонимы</w:t>
      </w:r>
    </w:p>
    <w:p w:rsidR="00984FC2" w:rsidRPr="00E25E4B" w:rsidRDefault="00984FC2" w:rsidP="00984FC2">
      <w:r w:rsidRPr="00E25E4B">
        <w:t>(чистый — грязный, светло — темно).</w:t>
      </w:r>
      <w:r>
        <w:t xml:space="preserve"> </w:t>
      </w:r>
      <w:r w:rsidRPr="00E25E4B">
        <w:t>Учить употреблять существительные с обобщающим значением (мебель,</w:t>
      </w:r>
      <w:r>
        <w:t xml:space="preserve"> </w:t>
      </w:r>
      <w:r w:rsidRPr="00E25E4B">
        <w:t>овощи, животные и т. п.).</w:t>
      </w:r>
      <w:r>
        <w:t xml:space="preserve"> </w:t>
      </w:r>
      <w:r w:rsidRPr="00E25E4B">
        <w:t>Помогать детям доброжелательно общаться со сверстниками,</w:t>
      </w:r>
      <w:r>
        <w:t xml:space="preserve"> использовать «волшебные» слова (спасибо, пожалуйста, извини); </w:t>
      </w:r>
      <w:r w:rsidRPr="00E25E4B">
        <w:t>подсказывать,</w:t>
      </w:r>
      <w:r>
        <w:t xml:space="preserve"> </w:t>
      </w:r>
      <w:r w:rsidRPr="00E25E4B">
        <w:t>как можно порадовать друга, поздравить его,  спокойно высказать свое</w:t>
      </w:r>
      <w:r>
        <w:t xml:space="preserve"> </w:t>
      </w:r>
      <w:r w:rsidRPr="00E25E4B">
        <w:t>недовольство его поступком, как извиниться.</w:t>
      </w:r>
    </w:p>
    <w:p w:rsidR="00984FC2" w:rsidRPr="00E25E4B" w:rsidRDefault="00984FC2" w:rsidP="00984FC2">
      <w:r w:rsidRPr="00E25E4B">
        <w:t xml:space="preserve">Помогать детям </w:t>
      </w:r>
      <w:r>
        <w:t xml:space="preserve">словами </w:t>
      </w:r>
      <w:r w:rsidRPr="00E25E4B">
        <w:t>выражать свою точку зрения, обсуждать со сверстниками</w:t>
      </w:r>
    </w:p>
    <w:p w:rsidR="00984FC2" w:rsidRDefault="00984FC2" w:rsidP="00984FC2">
      <w:r w:rsidRPr="00E25E4B">
        <w:t>различные ситуации.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Звуковая культура речи</w:t>
      </w:r>
    </w:p>
    <w:p w:rsidR="00984FC2" w:rsidRPr="00E25E4B" w:rsidRDefault="00984FC2" w:rsidP="00984FC2">
      <w:pPr>
        <w:rPr>
          <w:i/>
        </w:rPr>
      </w:pPr>
      <w:r w:rsidRPr="00E25E4B">
        <w:t>Развивать артикуляционный аппарат.</w:t>
      </w:r>
      <w:r>
        <w:rPr>
          <w:i/>
        </w:rPr>
        <w:t xml:space="preserve"> </w:t>
      </w:r>
      <w:r w:rsidRPr="00E25E4B">
        <w:t>Закреплять правильное произношение гласных и согласных звуков,</w:t>
      </w:r>
      <w:r>
        <w:t xml:space="preserve"> </w:t>
      </w:r>
      <w:r w:rsidRPr="00E25E4B">
        <w:t>отрабатывать произношение свистящих, шипящих и сонорных (</w:t>
      </w:r>
      <w:proofErr w:type="spellStart"/>
      <w:r w:rsidRPr="00E25E4B">
        <w:t>р</w:t>
      </w:r>
      <w:proofErr w:type="spellEnd"/>
      <w:r w:rsidRPr="00E25E4B">
        <w:t>, л) звуков.</w:t>
      </w:r>
      <w:r>
        <w:t xml:space="preserve"> </w:t>
      </w:r>
      <w:r w:rsidRPr="00E25E4B">
        <w:t>Продолжать работу над дикцией: совершенствовать отчетливое произнесение</w:t>
      </w:r>
    </w:p>
    <w:p w:rsidR="00984FC2" w:rsidRPr="00E25E4B" w:rsidRDefault="00984FC2" w:rsidP="00984FC2">
      <w:r w:rsidRPr="00E25E4B">
        <w:t>слов и словосочетаний.</w:t>
      </w:r>
      <w:r>
        <w:t xml:space="preserve"> </w:t>
      </w:r>
      <w:r w:rsidRPr="00E25E4B">
        <w:t>Развивать фонематический слух: учить различать на слух и называть слова,</w:t>
      </w:r>
      <w:r>
        <w:t xml:space="preserve"> </w:t>
      </w:r>
      <w:r w:rsidRPr="00E25E4B">
        <w:t>начинающиеся на определенный звук.</w:t>
      </w:r>
      <w:r>
        <w:t xml:space="preserve"> </w:t>
      </w:r>
      <w:r w:rsidRPr="00E25E4B">
        <w:t>Совершенствовать интонационную выразительность речи.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>Грамматический строй речи</w:t>
      </w:r>
    </w:p>
    <w:p w:rsidR="00984FC2" w:rsidRPr="00E25E4B" w:rsidRDefault="00984FC2" w:rsidP="00984FC2">
      <w:r w:rsidRPr="00E25E4B">
        <w:t>Формировать умение согласовывать слова в предложении, правильно</w:t>
      </w:r>
      <w:r>
        <w:t xml:space="preserve"> </w:t>
      </w:r>
      <w:r w:rsidRPr="00E25E4B">
        <w:t>использовать предлоги в речи; образовывать форму множественного числа</w:t>
      </w:r>
      <w:r>
        <w:t xml:space="preserve"> суще</w:t>
      </w:r>
      <w:r w:rsidRPr="00E25E4B">
        <w:t>ствительных, обозначающих детенышей животных (по аналогии), употреблять эти</w:t>
      </w:r>
      <w:r>
        <w:t xml:space="preserve"> </w:t>
      </w:r>
      <w:r w:rsidRPr="00E25E4B">
        <w:t>существительные в именительном и винительном падежах (лисята — лисят,</w:t>
      </w:r>
      <w:r>
        <w:t xml:space="preserve"> </w:t>
      </w:r>
      <w:r w:rsidRPr="00E25E4B">
        <w:t>медвежата — медвежат); правильно употреблять форму множественного числа</w:t>
      </w:r>
      <w:r>
        <w:t xml:space="preserve"> </w:t>
      </w:r>
      <w:r w:rsidRPr="00E25E4B">
        <w:t>родительного падежа существительных (вилок, туфель). Напоминать правильные</w:t>
      </w:r>
      <w:r>
        <w:t xml:space="preserve"> </w:t>
      </w:r>
      <w:r w:rsidRPr="00E25E4B">
        <w:t>формы повелительного наклонения некоторых глаголов (Ляг! Лежи! Поезжай! Беги!), несклоняемых существительных (пальто, пианино, кофе, какао).</w:t>
      </w:r>
      <w:r>
        <w:t xml:space="preserve"> </w:t>
      </w:r>
      <w:r w:rsidRPr="00E25E4B">
        <w:t>Поощрять характерное для детей пятого года жизни словотворчество,</w:t>
      </w:r>
      <w:r>
        <w:t xml:space="preserve"> </w:t>
      </w:r>
      <w:r w:rsidRPr="00E25E4B">
        <w:t>тактично подсказывать общепринятый образец слова,</w:t>
      </w:r>
    </w:p>
    <w:p w:rsidR="00984FC2" w:rsidRPr="00E25E4B" w:rsidRDefault="00984FC2" w:rsidP="00984FC2">
      <w:r w:rsidRPr="00E25E4B">
        <w:t>Побуждать активно употреблять в речи простейшие виды сложносочиненных</w:t>
      </w:r>
    </w:p>
    <w:p w:rsidR="00984FC2" w:rsidRPr="00E25E4B" w:rsidRDefault="00984FC2" w:rsidP="00984FC2">
      <w:r w:rsidRPr="00E25E4B">
        <w:t>и сложноподчиненных предложений.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Связная речь</w:t>
      </w:r>
    </w:p>
    <w:p w:rsidR="00984FC2" w:rsidRPr="00E25E4B" w:rsidRDefault="00984FC2" w:rsidP="00984FC2">
      <w:r w:rsidRPr="00E25E4B">
        <w:t>Совершенствовать диалогическую речь: учить участвовать в беседе, понятно</w:t>
      </w:r>
      <w:r>
        <w:t xml:space="preserve"> </w:t>
      </w:r>
      <w:r w:rsidRPr="00E25E4B">
        <w:t>для слушателей отвечать на вопросы и задавать их.</w:t>
      </w:r>
      <w:r>
        <w:t xml:space="preserve"> </w:t>
      </w:r>
      <w:r w:rsidRPr="00E25E4B">
        <w:t>Развивать умение детей рассказывать: описывать предмет, картину; упражнять</w:t>
      </w:r>
      <w:r>
        <w:t xml:space="preserve"> </w:t>
      </w:r>
      <w:r w:rsidRPr="00E25E4B">
        <w:t>в составлении рассказов по картине, созданной ребенком с использованием</w:t>
      </w:r>
      <w:r>
        <w:t xml:space="preserve"> </w:t>
      </w:r>
      <w:r w:rsidRPr="00E25E4B">
        <w:t>раздаточного дидактического материала.</w:t>
      </w:r>
    </w:p>
    <w:p w:rsidR="00984FC2" w:rsidRPr="00E25E4B" w:rsidRDefault="00984FC2" w:rsidP="00984FC2">
      <w:r w:rsidRPr="00E25E4B">
        <w:t>Обсуждать с детьми информацию о предметах, явлениях, событиях,</w:t>
      </w:r>
    </w:p>
    <w:p w:rsidR="00984FC2" w:rsidRPr="00E25E4B" w:rsidRDefault="00984FC2" w:rsidP="00984FC2">
      <w:r w:rsidRPr="00E25E4B">
        <w:t>выходящих за пределы привычного им ближайшего окружения</w:t>
      </w:r>
      <w:r>
        <w:t xml:space="preserve">. </w:t>
      </w:r>
      <w:r w:rsidRPr="00E25E4B">
        <w:t>Выслушивать детей, уточнять их ответы, подсказывать слова, более точно</w:t>
      </w:r>
      <w:r>
        <w:t xml:space="preserve"> </w:t>
      </w:r>
      <w:r w:rsidRPr="00E25E4B">
        <w:t>отражающие особенность предмета, явления, состояния, поступка; помогать логично</w:t>
      </w:r>
      <w:r>
        <w:t xml:space="preserve"> </w:t>
      </w:r>
      <w:r w:rsidRPr="00E25E4B">
        <w:t>и понятно высказывать суждение.</w:t>
      </w:r>
    </w:p>
    <w:p w:rsidR="00984FC2" w:rsidRPr="00E25E4B" w:rsidRDefault="00984FC2" w:rsidP="00984FC2">
      <w:r w:rsidRPr="00E25E4B">
        <w:t>Способствовать развитию любознательности.</w:t>
      </w:r>
      <w:r>
        <w:t xml:space="preserve"> </w:t>
      </w:r>
      <w:r w:rsidRPr="00E25E4B">
        <w:t>Закреплять умение пересказывать наиболее выразительные и динамичные</w:t>
      </w:r>
      <w:r>
        <w:t xml:space="preserve"> </w:t>
      </w:r>
      <w:r w:rsidRPr="00E25E4B">
        <w:t>отрывки из сказок</w:t>
      </w:r>
      <w:r>
        <w:t xml:space="preserve">. 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 xml:space="preserve">Интерес и потребность к восприятию чтения </w:t>
      </w:r>
    </w:p>
    <w:p w:rsidR="00984FC2" w:rsidRPr="00E25E4B" w:rsidRDefault="00984FC2" w:rsidP="00984FC2">
      <w:r w:rsidRPr="00E25E4B">
        <w:t>Развитие литературной речи.</w:t>
      </w:r>
      <w:r>
        <w:t xml:space="preserve"> Формирование</w:t>
      </w:r>
      <w:r w:rsidRPr="00E25E4B">
        <w:t xml:space="preserve"> целостной картины мира, в том числе первичных ценностных</w:t>
      </w:r>
      <w:r>
        <w:t xml:space="preserve"> </w:t>
      </w:r>
      <w:r w:rsidRPr="00E25E4B">
        <w:t>представлений.</w:t>
      </w:r>
      <w:r>
        <w:t xml:space="preserve"> </w:t>
      </w:r>
      <w:r w:rsidRPr="00E25E4B">
        <w:t>Приобщение к словесному искусству, в том числе развитие художественного</w:t>
      </w:r>
      <w:r>
        <w:t xml:space="preserve"> </w:t>
      </w:r>
      <w:r w:rsidRPr="00E25E4B">
        <w:t>восприятия и эстетического вкуса.</w:t>
      </w:r>
      <w:r>
        <w:t xml:space="preserve"> </w:t>
      </w:r>
      <w:r w:rsidRPr="00E25E4B">
        <w:t>Продолжать</w:t>
      </w:r>
      <w:r>
        <w:t xml:space="preserve"> </w:t>
      </w:r>
      <w:r w:rsidRPr="00E25E4B">
        <w:t>регулярно читать детям художественные и познавательные книги. Формировать</w:t>
      </w:r>
      <w:r>
        <w:t xml:space="preserve"> </w:t>
      </w:r>
      <w:r w:rsidRPr="00E25E4B">
        <w:t>понимание того, что из книг можно узнать много интересного.</w:t>
      </w:r>
      <w:r>
        <w:t xml:space="preserve"> </w:t>
      </w:r>
      <w:r w:rsidRPr="00E25E4B">
        <w:t>Предлагать вниманию детей иллюстрированные издания знакомых</w:t>
      </w:r>
      <w:r>
        <w:t xml:space="preserve"> </w:t>
      </w:r>
      <w:r w:rsidRPr="00E25E4B">
        <w:t>произведений. Объяснять, как важны в книге рисунки; показывать, как много</w:t>
      </w:r>
      <w:r>
        <w:t xml:space="preserve"> </w:t>
      </w:r>
      <w:r w:rsidRPr="00E25E4B">
        <w:t>интересного можно узнать, внимательно рассматривая книжные иллюстрации.</w:t>
      </w:r>
    </w:p>
    <w:p w:rsidR="00984FC2" w:rsidRPr="005D4F8E" w:rsidRDefault="00984FC2" w:rsidP="00984FC2">
      <w:r w:rsidRPr="005D4F8E">
        <w:t>Продолжать приучать детей слушать сказки, рассказы, стихотворения;</w:t>
      </w:r>
      <w:r>
        <w:t xml:space="preserve"> </w:t>
      </w:r>
      <w:r w:rsidRPr="005D4F8E">
        <w:t>запоминать небольшие и простые по содержанию считалки. Помогать им</w:t>
      </w:r>
      <w:r>
        <w:t>, и</w:t>
      </w:r>
      <w:r w:rsidRPr="005D4F8E">
        <w:t>спользуя</w:t>
      </w:r>
      <w:r>
        <w:t xml:space="preserve"> </w:t>
      </w:r>
      <w:r w:rsidRPr="005D4F8E">
        <w:t>разные приемы и педагогические ситуации, правильно воспринимать содержание</w:t>
      </w:r>
      <w:r>
        <w:t xml:space="preserve"> </w:t>
      </w:r>
      <w:r w:rsidRPr="005D4F8E">
        <w:t>произведения, сопереживать его героям.</w:t>
      </w:r>
      <w:r>
        <w:t xml:space="preserve"> </w:t>
      </w:r>
      <w:r w:rsidRPr="005D4F8E">
        <w:t>Зачитывать по просьбе ребенка понравившийся отрывок из сказки, рассказа,</w:t>
      </w:r>
      <w:r>
        <w:t xml:space="preserve"> </w:t>
      </w:r>
      <w:r w:rsidRPr="005D4F8E">
        <w:t>стихотворения, помогая становлению личностного отношения к произведению.</w:t>
      </w:r>
      <w:r>
        <w:t xml:space="preserve"> </w:t>
      </w:r>
      <w:r w:rsidRPr="005D4F8E">
        <w:t>Поддерживать внимание и интерес к слову в литературном произведении.</w:t>
      </w:r>
    </w:p>
    <w:p w:rsidR="00984FC2" w:rsidRPr="005D4F8E" w:rsidRDefault="00984FC2" w:rsidP="00984FC2">
      <w:r w:rsidRPr="005D4F8E">
        <w:t xml:space="preserve">Познакомить с книгами, оформленными Ю. Васнецовым, Е. </w:t>
      </w:r>
      <w:proofErr w:type="spellStart"/>
      <w:r w:rsidRPr="005D4F8E">
        <w:t>Рачевым</w:t>
      </w:r>
      <w:proofErr w:type="spellEnd"/>
      <w:r w:rsidRPr="005D4F8E">
        <w:t>. Е.</w:t>
      </w:r>
      <w:r>
        <w:t xml:space="preserve"> </w:t>
      </w:r>
      <w:proofErr w:type="spellStart"/>
      <w:r w:rsidRPr="005D4F8E">
        <w:t>Чарушиным</w:t>
      </w:r>
      <w:proofErr w:type="spellEnd"/>
      <w:r w:rsidRPr="005D4F8E">
        <w:t>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/>
    <w:p w:rsidR="00984FC2" w:rsidRDefault="00984FC2" w:rsidP="00984FC2">
      <w:pPr>
        <w:numPr>
          <w:ilvl w:val="2"/>
          <w:numId w:val="3"/>
        </w:numPr>
        <w:rPr>
          <w:b/>
        </w:rPr>
      </w:pPr>
      <w:r>
        <w:rPr>
          <w:b/>
        </w:rPr>
        <w:t xml:space="preserve">Художественно-эстетическое развитие </w:t>
      </w:r>
    </w:p>
    <w:p w:rsidR="00984FC2" w:rsidRPr="005D4F8E" w:rsidRDefault="00984FC2" w:rsidP="00984FC2">
      <w:r>
        <w:t xml:space="preserve">            Развивая детей в направлении «Художественно-эстетическое развитие» воспитатели ставят цели:  </w:t>
      </w:r>
      <w:r w:rsidRPr="005D4F8E">
        <w:t>формирование интереса к эстетической стороне окружающей</w:t>
      </w:r>
      <w:r>
        <w:t xml:space="preserve"> </w:t>
      </w:r>
      <w:r w:rsidRPr="005D4F8E">
        <w:t>действительности, удовлетворение потребности детей в самовыражении.</w:t>
      </w:r>
    </w:p>
    <w:p w:rsidR="00984FC2" w:rsidRDefault="00984FC2" w:rsidP="00984FC2">
      <w:r>
        <w:t xml:space="preserve">            Для достижения поставленных целей воспитатели решают следующие задачи:</w:t>
      </w:r>
    </w:p>
    <w:p w:rsidR="00984FC2" w:rsidRPr="005D4F8E" w:rsidRDefault="00984FC2" w:rsidP="00984FC2">
      <w:r>
        <w:t xml:space="preserve">Развитие эстетического восприятия  музыки, художественных литературных и живописных произведений, балета и народных танцев.  </w:t>
      </w:r>
      <w:r w:rsidRPr="005D4F8E">
        <w:t>Развитие продуктивной деятельности</w:t>
      </w:r>
      <w:r>
        <w:t xml:space="preserve"> детей во всех областях на уровне, соответствующем возрастным возможностям детей 4-5 лет.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Рисование</w:t>
      </w:r>
    </w:p>
    <w:p w:rsidR="00984FC2" w:rsidRPr="005D4F8E" w:rsidRDefault="00984FC2" w:rsidP="00984FC2">
      <w:r w:rsidRPr="005D4F8E">
        <w:t>Помогать детям при передаче сюжета располагать изображения на всем листе</w:t>
      </w:r>
      <w:r>
        <w:t xml:space="preserve"> </w:t>
      </w:r>
      <w:r w:rsidRPr="005D4F8E">
        <w:t>в соответствии с содержанием действия и включенными в действие объектами.</w:t>
      </w:r>
    </w:p>
    <w:p w:rsidR="00984FC2" w:rsidRPr="005D4F8E" w:rsidRDefault="00984FC2" w:rsidP="00984FC2">
      <w:r w:rsidRPr="005D4F8E">
        <w:t>Направлять внимание детей на передачу соотношения предметов по величине:</w:t>
      </w:r>
    </w:p>
    <w:p w:rsidR="00984FC2" w:rsidRPr="005D4F8E" w:rsidRDefault="00984FC2" w:rsidP="00984FC2">
      <w:r w:rsidRPr="005D4F8E">
        <w:t>дерево высокое, куст ниже дерева, цветы ниже куста.</w:t>
      </w:r>
      <w:r>
        <w:t xml:space="preserve"> </w:t>
      </w:r>
      <w:r w:rsidRPr="005D4F8E">
        <w:t>Продолжать закреплять и обогащать представления детей о цветах и оттенках</w:t>
      </w:r>
      <w:r>
        <w:t xml:space="preserve"> </w:t>
      </w:r>
      <w:r w:rsidRPr="005D4F8E">
        <w:t>окружающих предметов и объектов природы. К уже известным</w:t>
      </w:r>
      <w:r>
        <w:t xml:space="preserve"> </w:t>
      </w:r>
      <w:r w:rsidRPr="005D4F8E">
        <w:t xml:space="preserve">цветам и оттенкам добавить новые (коричневый, оранжевый, </w:t>
      </w:r>
      <w:proofErr w:type="spellStart"/>
      <w:r w:rsidRPr="005D4F8E">
        <w:t>светлозеленый</w:t>
      </w:r>
      <w:proofErr w:type="spellEnd"/>
      <w:r w:rsidRPr="005D4F8E">
        <w:t>);</w:t>
      </w:r>
      <w:r>
        <w:t xml:space="preserve"> ф</w:t>
      </w:r>
      <w:r w:rsidRPr="005D4F8E">
        <w:t>ормировать представление о том, как можно получить эти цвета. Развивать умение</w:t>
      </w:r>
      <w:r>
        <w:t xml:space="preserve"> </w:t>
      </w:r>
      <w:r w:rsidRPr="005D4F8E">
        <w:t>смешивать краски для получения нужных цветов и оттенков.</w:t>
      </w:r>
    </w:p>
    <w:p w:rsidR="00984FC2" w:rsidRPr="002C2202" w:rsidRDefault="00984FC2" w:rsidP="00984FC2">
      <w:r w:rsidRPr="005D4F8E">
        <w:t>Развивать желание использовать в рисовании, аппликации разнообразные</w:t>
      </w:r>
      <w:r>
        <w:t xml:space="preserve"> </w:t>
      </w:r>
      <w:r w:rsidRPr="005D4F8E">
        <w:t xml:space="preserve">цвета, обращать внимание на </w:t>
      </w:r>
      <w:proofErr w:type="spellStart"/>
      <w:r w:rsidRPr="005D4F8E">
        <w:t>многоцветие</w:t>
      </w:r>
      <w:proofErr w:type="spellEnd"/>
      <w:r w:rsidRPr="005D4F8E">
        <w:t xml:space="preserve"> окружающего мира.</w:t>
      </w:r>
      <w:r>
        <w:t xml:space="preserve"> </w:t>
      </w:r>
      <w:r w:rsidRPr="005D4F8E">
        <w:t xml:space="preserve">Закреплять умение правильно держать карандаш, кисть, </w:t>
      </w:r>
      <w:r w:rsidRPr="002C2202">
        <w:t>фломастер, цветной</w:t>
      </w:r>
      <w:r>
        <w:t xml:space="preserve"> </w:t>
      </w:r>
      <w:r w:rsidRPr="002C2202">
        <w:t>мелок; использовать их при создании изображения.</w:t>
      </w:r>
    </w:p>
    <w:p w:rsidR="00984FC2" w:rsidRPr="002C2202" w:rsidRDefault="00984FC2" w:rsidP="00984FC2">
      <w:r w:rsidRPr="002C2202">
        <w:t>Формировать умение закрашивать рисунки кистью, карандашом, проводя</w:t>
      </w:r>
      <w:r>
        <w:t xml:space="preserve"> </w:t>
      </w:r>
      <w:r w:rsidRPr="002C2202">
        <w:t>линии и штрихи только в одном направлении (сверху вниз или слева направо);</w:t>
      </w:r>
      <w:r>
        <w:t xml:space="preserve"> </w:t>
      </w:r>
      <w:r w:rsidRPr="002C2202">
        <w:t>ритмично наносить мазки, штрихи по всей форме, не выходя за пределы контура;</w:t>
      </w:r>
      <w:r>
        <w:t xml:space="preserve"> </w:t>
      </w:r>
      <w:r w:rsidRPr="002C2202">
        <w:t>проводить широкие линии всей кистью, а узкие линии точки — концом ворса кисти.</w:t>
      </w:r>
      <w:r>
        <w:t xml:space="preserve"> </w:t>
      </w:r>
      <w:r w:rsidRPr="002C2202">
        <w:t>Закреплять умение чисто промывать кисть перед использованием краски другого</w:t>
      </w:r>
      <w:r>
        <w:t xml:space="preserve"> </w:t>
      </w:r>
      <w:r w:rsidRPr="002C2202">
        <w:t>цвета. К концу года формировать умение получать светлые и темные оттенки цвета,</w:t>
      </w:r>
      <w:r>
        <w:t xml:space="preserve"> </w:t>
      </w:r>
      <w:r w:rsidRPr="002C2202">
        <w:t>изменяя нажим на карандаш.</w:t>
      </w:r>
      <w:r>
        <w:t xml:space="preserve"> </w:t>
      </w:r>
      <w:r w:rsidRPr="002C2202">
        <w:t>Формировать умение правильно передавать расположение частей сложных</w:t>
      </w:r>
      <w:r>
        <w:t xml:space="preserve"> </w:t>
      </w:r>
      <w:r w:rsidRPr="002C2202">
        <w:t xml:space="preserve">предметов (кукла, </w:t>
      </w:r>
      <w:r>
        <w:t>зайчик</w:t>
      </w:r>
      <w:r w:rsidRPr="002C2202">
        <w:t>) и соотносить их по величине.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Декоративное рисование.</w:t>
      </w:r>
    </w:p>
    <w:p w:rsidR="00984FC2" w:rsidRPr="002C2202" w:rsidRDefault="00984FC2" w:rsidP="00984FC2">
      <w:r w:rsidRPr="002C2202">
        <w:t>Продолжать формировать умение создавать декоративные композиции по</w:t>
      </w:r>
      <w:r>
        <w:t xml:space="preserve"> </w:t>
      </w:r>
      <w:r w:rsidRPr="002C2202">
        <w:t xml:space="preserve">мотивам дымковских, </w:t>
      </w:r>
      <w:proofErr w:type="spellStart"/>
      <w:r w:rsidRPr="002C2202">
        <w:t>филимоновских</w:t>
      </w:r>
      <w:proofErr w:type="spellEnd"/>
      <w:r w:rsidRPr="002C2202">
        <w:t xml:space="preserve"> узоров. Использовать дымковские и</w:t>
      </w:r>
      <w:r>
        <w:t xml:space="preserve"> </w:t>
      </w:r>
      <w:proofErr w:type="spellStart"/>
      <w:r w:rsidRPr="002C2202">
        <w:t>филимоновские</w:t>
      </w:r>
      <w:proofErr w:type="spellEnd"/>
      <w:r w:rsidRPr="002C2202">
        <w:t xml:space="preserve"> изделия для развития эстетического восприятия прекрасного и в</w:t>
      </w:r>
      <w:r>
        <w:t xml:space="preserve"> </w:t>
      </w:r>
      <w:r w:rsidRPr="002C2202">
        <w:t>качестве образцов для создания узоров</w:t>
      </w:r>
      <w:r>
        <w:t xml:space="preserve"> и орнаментов</w:t>
      </w:r>
      <w:r w:rsidRPr="002C2202">
        <w:t xml:space="preserve"> в стиле этих росписей (для росписи могут</w:t>
      </w:r>
      <w:r>
        <w:t xml:space="preserve"> </w:t>
      </w:r>
      <w:r w:rsidRPr="002C2202">
        <w:t>использоваться вылепленные детьми игрушки и силуэты игрушек, вырезанные из</w:t>
      </w:r>
      <w:r>
        <w:t xml:space="preserve"> </w:t>
      </w:r>
      <w:r w:rsidRPr="002C2202">
        <w:t>бумаги).</w:t>
      </w:r>
    </w:p>
    <w:p w:rsidR="00984FC2" w:rsidRPr="002C2202" w:rsidRDefault="00984FC2" w:rsidP="00984FC2">
      <w:r w:rsidRPr="002C2202">
        <w:t>Познакомить с Городецкими изделиями. Развивать умение выделять элементы</w:t>
      </w:r>
    </w:p>
    <w:p w:rsidR="00984FC2" w:rsidRPr="002C2202" w:rsidRDefault="00984FC2" w:rsidP="00984FC2">
      <w:r w:rsidRPr="002C2202">
        <w:t>Городецкой росписи (бутоны, купавки, розаны, листья); видеть называть цвета,</w:t>
      </w:r>
    </w:p>
    <w:p w:rsidR="00984FC2" w:rsidRPr="002C2202" w:rsidRDefault="00984FC2" w:rsidP="00984FC2">
      <w:r w:rsidRPr="002C2202">
        <w:t>используемые в росписи.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Лепка</w:t>
      </w:r>
    </w:p>
    <w:p w:rsidR="00984FC2" w:rsidRDefault="00984FC2" w:rsidP="00984FC2">
      <w:r w:rsidRPr="002C2202">
        <w:t>Продолжать развивать интерес детей к лепке; совершенствовать умение</w:t>
      </w:r>
      <w:r>
        <w:t xml:space="preserve"> </w:t>
      </w:r>
      <w:r w:rsidRPr="002C2202">
        <w:t>лепить из глины (из пластилина, пластической массы). Закреплять приемы лепки,</w:t>
      </w:r>
      <w:r>
        <w:t xml:space="preserve"> </w:t>
      </w:r>
      <w:r w:rsidRPr="002C2202">
        <w:t>освоенные в предыдущих группах. Формировать умение прищипывать с легким</w:t>
      </w:r>
      <w:r>
        <w:t xml:space="preserve"> </w:t>
      </w:r>
      <w:r w:rsidRPr="002C2202">
        <w:t>оттягиванием всех краев сплюснутый шар, вытягивать отдельные части из целого</w:t>
      </w:r>
      <w:r>
        <w:t xml:space="preserve"> </w:t>
      </w:r>
      <w:r w:rsidRPr="002C2202">
        <w:t>куска, прищипывать мелкие детали (ушки у котенка, клюв у птички); сглаживать</w:t>
      </w:r>
      <w:r>
        <w:t xml:space="preserve"> </w:t>
      </w:r>
      <w:r w:rsidRPr="002C2202">
        <w:t>пальцами поверхность вылепленного предмета, фигурки.</w:t>
      </w:r>
      <w:r>
        <w:t xml:space="preserve"> </w:t>
      </w:r>
      <w:r w:rsidRPr="002C2202">
        <w:t>Упражнять в использовании приема вдавливания середины шара, цилиндра</w:t>
      </w:r>
      <w:r>
        <w:t xml:space="preserve"> </w:t>
      </w:r>
      <w:r w:rsidRPr="002C2202">
        <w:t>для получения полой формы. Познакомит</w:t>
      </w:r>
      <w:r>
        <w:t xml:space="preserve">ь с приемами </w:t>
      </w:r>
      <w:r w:rsidRPr="003705D3">
        <w:t>использования стеков.</w:t>
      </w:r>
      <w:r>
        <w:t xml:space="preserve"> </w:t>
      </w:r>
      <w:r w:rsidRPr="003705D3">
        <w:t>Поощрять стремление украшать вылепле</w:t>
      </w:r>
      <w:r>
        <w:t>нные изделия узором помощи стеков</w:t>
      </w:r>
      <w:r w:rsidRPr="003705D3">
        <w:t>.</w:t>
      </w:r>
      <w:r>
        <w:t xml:space="preserve"> </w:t>
      </w:r>
      <w:r w:rsidRPr="003705D3">
        <w:t>Закреплять приемы аккуратной лепки.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Pr="003705D3" w:rsidRDefault="00984FC2" w:rsidP="00984FC2"/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Аппликация</w:t>
      </w:r>
    </w:p>
    <w:p w:rsidR="00984FC2" w:rsidRPr="003705D3" w:rsidRDefault="00984FC2" w:rsidP="00984FC2">
      <w:r w:rsidRPr="003705D3">
        <w:t>Развивать интерес к аппликации, усложняя ее содержание и расширяя</w:t>
      </w:r>
      <w:r>
        <w:t xml:space="preserve"> </w:t>
      </w:r>
      <w:r w:rsidRPr="003705D3">
        <w:t>возможности создания разнообразных изображений.</w:t>
      </w:r>
      <w:r>
        <w:t xml:space="preserve"> </w:t>
      </w:r>
      <w:r w:rsidRPr="003705D3">
        <w:t>Формировать умение правильно держать ножницы и пользоваться ими.</w:t>
      </w:r>
      <w:r>
        <w:t xml:space="preserve"> </w:t>
      </w:r>
      <w:r w:rsidRPr="003705D3">
        <w:t>Обучать вырезыванию, начиная с формирования навыка разрезания по прямой</w:t>
      </w:r>
      <w:r>
        <w:t xml:space="preserve"> </w:t>
      </w:r>
      <w:r w:rsidRPr="003705D3">
        <w:t>сначала коротких, а затем длинных полос. Развивать умение составлять из полос</w:t>
      </w:r>
      <w:r>
        <w:t xml:space="preserve"> </w:t>
      </w:r>
      <w:r w:rsidRPr="003705D3">
        <w:t>изображения разных предметов (забор, скамейка, лесенка, дерево, кустик и др.).</w:t>
      </w:r>
    </w:p>
    <w:p w:rsidR="00984FC2" w:rsidRDefault="00984FC2" w:rsidP="00984FC2">
      <w:r w:rsidRPr="003705D3">
        <w:t>Упражнять в вырезании круглых форм из квадрата и овальных из</w:t>
      </w:r>
      <w:r>
        <w:t xml:space="preserve"> </w:t>
      </w:r>
      <w:r w:rsidRPr="003705D3">
        <w:t>прямоугольника путем округления углов, использовании этого приема изображения</w:t>
      </w:r>
      <w:r>
        <w:t xml:space="preserve"> </w:t>
      </w:r>
      <w:r w:rsidRPr="003705D3">
        <w:t>в аппликации овощей, фруктов, ягод, цветов и т.п.</w:t>
      </w:r>
      <w:r>
        <w:t xml:space="preserve"> </w:t>
      </w:r>
      <w:r w:rsidRPr="003705D3">
        <w:t>Продолжать расширять количество изображаемых в аппликации предметов</w:t>
      </w:r>
      <w:r>
        <w:t xml:space="preserve"> </w:t>
      </w:r>
      <w:r w:rsidRPr="003705D3">
        <w:t>(птицы, животные, цветы, насекомые, дома, как реальные, так и воображаемые) из</w:t>
      </w:r>
      <w:r>
        <w:t xml:space="preserve"> </w:t>
      </w:r>
      <w:r w:rsidRPr="003705D3">
        <w:t>готовых форм. Формировать умение преобразовывать эти формы, разрезая их на две</w:t>
      </w:r>
      <w:r>
        <w:t xml:space="preserve"> </w:t>
      </w:r>
      <w:r w:rsidRPr="003705D3">
        <w:t xml:space="preserve">или четыре части (круг — на полукруги, четверти; квадрат — </w:t>
      </w:r>
      <w:r>
        <w:t>на треугольники</w:t>
      </w:r>
      <w:r w:rsidRPr="003705D3">
        <w:t>).</w:t>
      </w:r>
      <w:r>
        <w:t xml:space="preserve"> </w:t>
      </w:r>
      <w:r w:rsidRPr="003705D3">
        <w:t>Закреплять навыки аккуратного вырезывания и наклеивания.</w:t>
      </w:r>
      <w:r>
        <w:t xml:space="preserve"> </w:t>
      </w:r>
      <w:r w:rsidRPr="003705D3">
        <w:t>Поощрять проявления активности и творчества.</w:t>
      </w:r>
      <w:r>
        <w:t xml:space="preserve"> </w:t>
      </w:r>
      <w:r w:rsidRPr="003705D3">
        <w:t>Формировать желание взаимодействовать при создании коллективных</w:t>
      </w:r>
      <w:r>
        <w:t xml:space="preserve"> </w:t>
      </w:r>
      <w:r w:rsidRPr="003705D3">
        <w:t>композиций.</w:t>
      </w:r>
    </w:p>
    <w:p w:rsidR="00984FC2" w:rsidRPr="008A6F1C" w:rsidRDefault="00984FC2" w:rsidP="00984FC2">
      <w:pPr>
        <w:rPr>
          <w:b/>
          <w:u w:val="single"/>
        </w:rPr>
      </w:pPr>
      <w:r w:rsidRPr="003705D3">
        <w:rPr>
          <w:i/>
        </w:rPr>
        <w:t xml:space="preserve"> </w:t>
      </w:r>
      <w:r w:rsidRPr="008A6F1C">
        <w:rPr>
          <w:b/>
          <w:u w:val="single"/>
        </w:rPr>
        <w:t xml:space="preserve">Развитие детского творчества </w:t>
      </w:r>
    </w:p>
    <w:p w:rsidR="00984FC2" w:rsidRDefault="00984FC2" w:rsidP="00984FC2">
      <w:r w:rsidRPr="003705D3">
        <w:t>Продолжать развивать интерес детей к изобразительной деятельности.</w:t>
      </w:r>
      <w:r>
        <w:t xml:space="preserve"> </w:t>
      </w:r>
      <w:r w:rsidRPr="003705D3">
        <w:t>Вызывать положительный эмоциональный отклик на предложение рисовать,</w:t>
      </w:r>
      <w:r>
        <w:t xml:space="preserve"> </w:t>
      </w:r>
      <w:r w:rsidRPr="003705D3">
        <w:t>лепить, вырезать и наклеивать.</w:t>
      </w:r>
      <w:r>
        <w:t xml:space="preserve"> </w:t>
      </w:r>
      <w:r w:rsidRPr="003705D3">
        <w:t>Продолжать развивать эстетическое восприятие, образные представления,</w:t>
      </w:r>
      <w:r>
        <w:t xml:space="preserve"> </w:t>
      </w:r>
      <w:r w:rsidRPr="003705D3">
        <w:t>воображение, эстетические чувства, художественно</w:t>
      </w:r>
      <w:r>
        <w:t>-</w:t>
      </w:r>
      <w:r w:rsidRPr="003705D3">
        <w:t>творческие способности.</w:t>
      </w:r>
      <w:r>
        <w:t xml:space="preserve"> </w:t>
      </w:r>
      <w:r w:rsidRPr="003705D3">
        <w:t>Продолжать формировать умение рассматривать и обследовать предметы, в</w:t>
      </w:r>
      <w:r>
        <w:t xml:space="preserve"> </w:t>
      </w:r>
      <w:r w:rsidRPr="003705D3">
        <w:t>том числе с помощью рук.</w:t>
      </w:r>
      <w:r>
        <w:t xml:space="preserve"> </w:t>
      </w:r>
      <w:r w:rsidRPr="003705D3">
        <w:t>Обогащать представления детей об искусстве (иллюстрации к произведениям</w:t>
      </w:r>
      <w:r>
        <w:t xml:space="preserve"> </w:t>
      </w:r>
      <w:r w:rsidRPr="003705D3">
        <w:t>детской литературы, репродукции произведений живописи, народное декоративное</w:t>
      </w:r>
      <w:r>
        <w:t xml:space="preserve"> </w:t>
      </w:r>
      <w:r w:rsidRPr="003705D3">
        <w:t>искусство, скульптура малых форм и др.) как основе развития творчества.</w:t>
      </w:r>
      <w:r>
        <w:t xml:space="preserve"> </w:t>
      </w:r>
      <w:r w:rsidRPr="003705D3">
        <w:t>Развивать умение выделять и использовать средства выразительности в</w:t>
      </w:r>
      <w:r>
        <w:t xml:space="preserve"> </w:t>
      </w:r>
      <w:r w:rsidRPr="003705D3">
        <w:t>рисовании, лепке, аппликации.</w:t>
      </w:r>
      <w:r>
        <w:t xml:space="preserve"> </w:t>
      </w:r>
      <w:r w:rsidRPr="003705D3">
        <w:t>Продолжать формировать умение создавать  коллективные произведения в</w:t>
      </w:r>
      <w:r>
        <w:t xml:space="preserve"> </w:t>
      </w:r>
      <w:r w:rsidRPr="003705D3">
        <w:t>рисовании, лепке, аппликации.</w:t>
      </w:r>
      <w:r>
        <w:t xml:space="preserve"> </w:t>
      </w:r>
      <w:r w:rsidRPr="003705D3">
        <w:t>Закреплять умение сохранять правильную позу при рисовании: не горбиться,</w:t>
      </w:r>
      <w:r>
        <w:t xml:space="preserve"> </w:t>
      </w:r>
      <w:r w:rsidRPr="003705D3">
        <w:t>не наклоняться низко над столом, к мольберту; сидеть свободно, не напрягаясь.</w:t>
      </w:r>
      <w:r>
        <w:t xml:space="preserve"> </w:t>
      </w:r>
    </w:p>
    <w:p w:rsidR="00984FC2" w:rsidRPr="008A6F1C" w:rsidRDefault="00984FC2" w:rsidP="00984FC2">
      <w:pPr>
        <w:rPr>
          <w:b/>
          <w:u w:val="single"/>
        </w:rPr>
      </w:pPr>
      <w:r w:rsidRPr="008A6F1C">
        <w:rPr>
          <w:b/>
          <w:u w:val="single"/>
        </w:rPr>
        <w:t xml:space="preserve">Развитие познавательно-исследовательской и конструктивной деятельности. </w:t>
      </w:r>
    </w:p>
    <w:p w:rsidR="00984FC2" w:rsidRPr="003705D3" w:rsidRDefault="00984FC2" w:rsidP="00984FC2">
      <w:r w:rsidRPr="003705D3">
        <w:t>Обращать внимание детей на различные здания и сооружения вокруг их</w:t>
      </w:r>
      <w:r>
        <w:t xml:space="preserve"> д</w:t>
      </w:r>
      <w:r w:rsidRPr="003705D3">
        <w:t>омов, детского сада. На прогулках в процессе игр рассматривать с детьми машины,</w:t>
      </w:r>
      <w:r>
        <w:t xml:space="preserve"> </w:t>
      </w:r>
      <w:r w:rsidRPr="003705D3">
        <w:t>тележки, автобусы и другие виды транспорта, выделяя их части, называть их форму</w:t>
      </w:r>
      <w:r>
        <w:t xml:space="preserve"> </w:t>
      </w:r>
      <w:r w:rsidRPr="003705D3">
        <w:t>и расположение по отношению к самой большой части.</w:t>
      </w:r>
      <w:r>
        <w:t xml:space="preserve"> </w:t>
      </w:r>
      <w:r w:rsidRPr="003705D3">
        <w:t>Продолжать развивать способность различать и называть строительные летали</w:t>
      </w:r>
      <w:r>
        <w:t xml:space="preserve"> </w:t>
      </w:r>
      <w:r w:rsidRPr="003705D3">
        <w:t>(куб, пластина, кирпичик, брусок); учить использовать их с учетом конструктивных</w:t>
      </w:r>
      <w:r>
        <w:t xml:space="preserve"> </w:t>
      </w:r>
      <w:r w:rsidRPr="003705D3">
        <w:t>свойств (устойчивость, форма, величина). Развивать умение устанавливать</w:t>
      </w:r>
      <w:r>
        <w:t xml:space="preserve"> </w:t>
      </w:r>
      <w:r w:rsidRPr="003705D3">
        <w:t>ассоциативные связи, предлагая вспомнить, какие похожие сооружения дети видели.</w:t>
      </w:r>
      <w:r>
        <w:t xml:space="preserve"> </w:t>
      </w:r>
      <w:r w:rsidRPr="003705D3">
        <w:t>Развивать умение анализировать образец постройки: выделять основные</w:t>
      </w:r>
    </w:p>
    <w:p w:rsidR="00984FC2" w:rsidRPr="003705D3" w:rsidRDefault="00984FC2" w:rsidP="00984FC2">
      <w:r w:rsidRPr="003705D3">
        <w:t>части, различать и соотносить их по величине и форме, устанавливать</w:t>
      </w:r>
      <w:r>
        <w:t xml:space="preserve"> </w:t>
      </w:r>
      <w:r w:rsidRPr="003705D3">
        <w:t>пространственное расположение этих</w:t>
      </w:r>
      <w:r>
        <w:t xml:space="preserve"> частей относительно друг друга.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Слушание музыки</w:t>
      </w:r>
    </w:p>
    <w:p w:rsidR="00984FC2" w:rsidRPr="003705D3" w:rsidRDefault="00984FC2" w:rsidP="00984FC2">
      <w:r w:rsidRPr="003705D3">
        <w:t>Продолжать развивать у детей интерес к музыке, желание слушать ее.</w:t>
      </w:r>
      <w:r>
        <w:t xml:space="preserve"> Закреплять знания о </w:t>
      </w:r>
      <w:r w:rsidRPr="003705D3">
        <w:t>жанрах в музыке (песня, танец, марш).</w:t>
      </w:r>
      <w:r>
        <w:t xml:space="preserve"> </w:t>
      </w:r>
      <w:r w:rsidRPr="003705D3">
        <w:t>Обогащать музыкальные впечатления</w:t>
      </w:r>
      <w:r>
        <w:t xml:space="preserve">, </w:t>
      </w:r>
      <w:r w:rsidRPr="003705D3">
        <w:t>способствовать дальнейшему развитию</w:t>
      </w:r>
      <w:r>
        <w:t xml:space="preserve"> </w:t>
      </w:r>
      <w:r w:rsidRPr="003705D3">
        <w:t>основ музыкальной культуры, осознанного отношения к музыке.</w:t>
      </w:r>
      <w:r>
        <w:t xml:space="preserve"> Формировать навыки культурного</w:t>
      </w:r>
      <w:r w:rsidRPr="003705D3">
        <w:t xml:space="preserve"> слушания музыки (не отвлекаться, слушать</w:t>
      </w:r>
      <w:r>
        <w:t xml:space="preserve"> </w:t>
      </w:r>
      <w:r w:rsidRPr="003705D3">
        <w:t>произведение до конца).</w:t>
      </w:r>
      <w:r>
        <w:t xml:space="preserve"> </w:t>
      </w:r>
      <w:r w:rsidRPr="003705D3">
        <w:t>Развивать умение чувствовать характер музыки, узнавать знакомые</w:t>
      </w:r>
      <w:r>
        <w:t xml:space="preserve"> </w:t>
      </w:r>
      <w:r w:rsidRPr="003705D3">
        <w:t>произведения, высказывать свои впечатления о прослушанном.</w:t>
      </w:r>
      <w:r>
        <w:t xml:space="preserve"> </w:t>
      </w:r>
      <w:r w:rsidRPr="003705D3">
        <w:t>Формировать умение замечать выразительные средства музыкального</w:t>
      </w:r>
    </w:p>
    <w:p w:rsidR="00984FC2" w:rsidRPr="003705D3" w:rsidRDefault="00984FC2" w:rsidP="00984FC2">
      <w:r w:rsidRPr="003705D3">
        <w:t>произведения (тихо, громко, медленно, быстро). Развивать способность различать</w:t>
      </w:r>
    </w:p>
    <w:p w:rsidR="00984FC2" w:rsidRDefault="00984FC2" w:rsidP="00984FC2">
      <w:r w:rsidRPr="003705D3">
        <w:t>звуки по высоте (высокий, низкий в пределах сексты, септимы).</w:t>
      </w:r>
    </w:p>
    <w:p w:rsidR="00984FC2" w:rsidRDefault="00984FC2" w:rsidP="00984FC2"/>
    <w:p w:rsidR="00984FC2" w:rsidRDefault="00984FC2" w:rsidP="00984FC2"/>
    <w:p w:rsidR="00984FC2" w:rsidRPr="003705D3" w:rsidRDefault="00984FC2" w:rsidP="00984FC2"/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Пение</w:t>
      </w:r>
    </w:p>
    <w:p w:rsidR="00984FC2" w:rsidRPr="003705D3" w:rsidRDefault="00984FC2" w:rsidP="00984FC2">
      <w:r w:rsidRPr="003705D3">
        <w:t>Формировать навыки выразительного пения, умение петь протяжна подвижно,</w:t>
      </w:r>
    </w:p>
    <w:p w:rsidR="00984FC2" w:rsidRPr="003705D3" w:rsidRDefault="00984FC2" w:rsidP="00984FC2">
      <w:r w:rsidRPr="003705D3">
        <w:t>согласованно (в пределах ре — си первой октавы). Развивать умение брать дыхание</w:t>
      </w:r>
    </w:p>
    <w:p w:rsidR="00984FC2" w:rsidRPr="003705D3" w:rsidRDefault="00984FC2" w:rsidP="00984FC2">
      <w:r w:rsidRPr="003705D3">
        <w:t>между короткими музыкальными фразами. Побуждать петь мелодию чисто, смягчать</w:t>
      </w:r>
    </w:p>
    <w:p w:rsidR="00984FC2" w:rsidRPr="003705D3" w:rsidRDefault="00984FC2" w:rsidP="00984FC2">
      <w:r w:rsidRPr="003705D3">
        <w:t>концы фраз, четко произносить слова, петь выразительно, передавая характер</w:t>
      </w:r>
    </w:p>
    <w:p w:rsidR="00984FC2" w:rsidRDefault="00984FC2" w:rsidP="00984FC2">
      <w:r w:rsidRPr="003705D3">
        <w:t>музыки. Развивать навыки пения с инструментальным сопровождением и без него</w:t>
      </w:r>
    </w:p>
    <w:p w:rsidR="00984FC2" w:rsidRPr="003705D3" w:rsidRDefault="00984FC2" w:rsidP="00984FC2">
      <w:r w:rsidRPr="003705D3">
        <w:t xml:space="preserve"> (с</w:t>
      </w:r>
      <w:r>
        <w:t xml:space="preserve"> </w:t>
      </w:r>
      <w:r w:rsidRPr="003705D3">
        <w:t>помощью воспитателя).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Песенное творчество</w:t>
      </w:r>
    </w:p>
    <w:p w:rsidR="00984FC2" w:rsidRPr="003705D3" w:rsidRDefault="00984FC2" w:rsidP="00984FC2">
      <w:r w:rsidRPr="003705D3">
        <w:t>Побуждать детей самостоятельно сочинять мелодию колыбельной песни,</w:t>
      </w:r>
      <w:r>
        <w:t xml:space="preserve"> </w:t>
      </w:r>
      <w:r w:rsidRPr="003705D3">
        <w:t xml:space="preserve">отвечать на музыкальные вопросы («Как тебя зовут?". «Что ты </w:t>
      </w:r>
      <w:proofErr w:type="spellStart"/>
      <w:r w:rsidRPr="003705D3">
        <w:t>хочешь-кошечка</w:t>
      </w:r>
      <w:proofErr w:type="spellEnd"/>
      <w:r w:rsidRPr="003705D3">
        <w:t>?»,</w:t>
      </w:r>
      <w:r>
        <w:t xml:space="preserve"> </w:t>
      </w:r>
      <w:r w:rsidRPr="003705D3">
        <w:t>«Где ты?»). Формировать умение импровизировать мелодии на заданный текст.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Музыкально-ритмические движения</w:t>
      </w:r>
    </w:p>
    <w:p w:rsidR="00984FC2" w:rsidRDefault="00984FC2" w:rsidP="00984FC2">
      <w:r w:rsidRPr="003705D3">
        <w:t>Продолжать формировать у детей навык ритмичного движения в соответствии</w:t>
      </w:r>
      <w:r>
        <w:t xml:space="preserve"> </w:t>
      </w:r>
    </w:p>
    <w:p w:rsidR="00984FC2" w:rsidRPr="003705D3" w:rsidRDefault="00984FC2" w:rsidP="00984FC2">
      <w:r w:rsidRPr="003705D3">
        <w:t>с характером музыки, самостоятельно менять движения в соответствии с двух- и</w:t>
      </w:r>
    </w:p>
    <w:p w:rsidR="00984FC2" w:rsidRPr="003705D3" w:rsidRDefault="00984FC2" w:rsidP="00984FC2">
      <w:r w:rsidRPr="003705D3">
        <w:t>трехчастной формой музыки.</w:t>
      </w:r>
      <w:r>
        <w:t xml:space="preserve"> </w:t>
      </w:r>
      <w:r w:rsidRPr="003705D3">
        <w:t>Формировать умение двигаться в парах по кругу в танцах и хороводах,</w:t>
      </w:r>
      <w:r>
        <w:t xml:space="preserve"> </w:t>
      </w:r>
      <w:r w:rsidRPr="003705D3">
        <w:t>ставить ногу на носок и на пятку, ритмично хлопать в ладоши, выполнять</w:t>
      </w:r>
    </w:p>
    <w:p w:rsidR="00984FC2" w:rsidRPr="003705D3" w:rsidRDefault="00984FC2" w:rsidP="00984FC2">
      <w:r w:rsidRPr="003705D3">
        <w:t>простейшие перестроения (из круга врассыпную и обратно), подскоки.</w:t>
      </w:r>
      <w:r>
        <w:t xml:space="preserve"> </w:t>
      </w:r>
      <w:r w:rsidRPr="003705D3">
        <w:t>Продолжать совершенствовать навыки основных движений (ходьба</w:t>
      </w:r>
      <w:r>
        <w:t xml:space="preserve"> </w:t>
      </w:r>
      <w:r w:rsidRPr="003705D3">
        <w:t>«торжественная», спокойная, «таинственная»; бег легкий и стремительный).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Развитие танцевально-игрового творчества</w:t>
      </w:r>
    </w:p>
    <w:p w:rsidR="00984FC2" w:rsidRPr="003705D3" w:rsidRDefault="00984FC2" w:rsidP="00984FC2">
      <w:r w:rsidRPr="003705D3"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</w:t>
      </w:r>
      <w:r>
        <w:t xml:space="preserve"> </w:t>
      </w:r>
      <w:r w:rsidRPr="003705D3">
        <w:t xml:space="preserve">мимику и пантомиму (зайка веселый и грустный, хитрая лисичка, </w:t>
      </w:r>
      <w:r>
        <w:t>сердитый волк</w:t>
      </w:r>
      <w:r w:rsidRPr="003705D3">
        <w:t>).</w:t>
      </w:r>
    </w:p>
    <w:p w:rsidR="00984FC2" w:rsidRPr="008A6F1C" w:rsidRDefault="00984FC2" w:rsidP="00984FC2">
      <w:pPr>
        <w:rPr>
          <w:b/>
          <w:iCs/>
          <w:u w:val="single"/>
        </w:rPr>
      </w:pPr>
      <w:r w:rsidRPr="008A6F1C">
        <w:rPr>
          <w:b/>
          <w:iCs/>
          <w:u w:val="single"/>
        </w:rPr>
        <w:t>Игра на детских музыкальных инструментах</w:t>
      </w:r>
    </w:p>
    <w:p w:rsidR="00984FC2" w:rsidRPr="003705D3" w:rsidRDefault="00984FC2" w:rsidP="00984FC2">
      <w:r w:rsidRPr="003705D3">
        <w:t>Формировать умение подыгрывать простейшие мелодии на деревянных</w:t>
      </w:r>
      <w:r>
        <w:t xml:space="preserve"> </w:t>
      </w:r>
      <w:r w:rsidRPr="003705D3">
        <w:t>ложках, погремушках, барабане, металлофоне.</w:t>
      </w:r>
    </w:p>
    <w:p w:rsidR="00984FC2" w:rsidRDefault="00984FC2" w:rsidP="00984FC2">
      <w:pPr>
        <w:rPr>
          <w:rFonts w:ascii="TimesNewRoman" w:hAnsi="TimesNewRoman" w:cs="TimesNewRoman"/>
          <w:sz w:val="25"/>
          <w:szCs w:val="25"/>
        </w:rPr>
      </w:pPr>
    </w:p>
    <w:p w:rsidR="00984FC2" w:rsidRPr="00762B56" w:rsidRDefault="00984FC2" w:rsidP="00984FC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</w:t>
      </w:r>
      <w:r w:rsidRPr="00762B56">
        <w:rPr>
          <w:b/>
        </w:rPr>
        <w:t xml:space="preserve">2.3.  Комплексно-тематический принцип построения программы  </w:t>
      </w:r>
    </w:p>
    <w:p w:rsidR="00984FC2" w:rsidRDefault="00984FC2" w:rsidP="00984FC2"/>
    <w:p w:rsidR="00984FC2" w:rsidRDefault="00984FC2" w:rsidP="00984FC2">
      <w:r>
        <w:t xml:space="preserve">       При разработке Рабочей прог</w:t>
      </w:r>
      <w:r w:rsidR="008A6F1C">
        <w:t>раммы Ч</w:t>
      </w:r>
      <w:r>
        <w:t xml:space="preserve">УДО «Звёздочка» для детей средней группы 4-5 лет использован комплексно-тематический принцип.  </w:t>
      </w:r>
      <w:r w:rsidRPr="003705D3">
        <w:t>Организационной основой реализации комплексно-тематического принципа</w:t>
      </w:r>
      <w:r>
        <w:t xml:space="preserve"> </w:t>
      </w:r>
      <w:r w:rsidRPr="003705D3">
        <w:t>являются примерные темы (праздники, события, проекты),</w:t>
      </w:r>
      <w:r>
        <w:t xml:space="preserve"> </w:t>
      </w:r>
      <w:r w:rsidRPr="003705D3">
        <w:t>которые ориентированы на все направления развития ребенка дошкольного возраста</w:t>
      </w:r>
      <w:r>
        <w:t xml:space="preserve"> </w:t>
      </w:r>
      <w:r w:rsidRPr="003705D3">
        <w:t>и посвящены различны</w:t>
      </w:r>
      <w:r>
        <w:t>м сторонам человеческого бытия.</w:t>
      </w:r>
    </w:p>
    <w:p w:rsidR="00984FC2" w:rsidRDefault="00984FC2" w:rsidP="00984FC2">
      <w:r>
        <w:t>Воспитатели подбирают тематическое наполнение программы таким образом, чтобы сохранять и развивать интерес ребенка, удерживать его внимание, добиваясь запланированных результатов личностного роста детей.</w:t>
      </w:r>
    </w:p>
    <w:p w:rsidR="00984FC2" w:rsidRDefault="00984FC2" w:rsidP="00984FC2">
      <w:r>
        <w:t xml:space="preserve">             Воспитатели составляют планы занятий, посвященных:</w:t>
      </w:r>
    </w:p>
    <w:p w:rsidR="00984FC2" w:rsidRPr="003705D3" w:rsidRDefault="00984FC2" w:rsidP="00984FC2">
      <w:r w:rsidRPr="003705D3">
        <w:t>- явлениям нравственной жизни ребенка (Дни доброты, красоты, всемирный</w:t>
      </w:r>
    </w:p>
    <w:p w:rsidR="00984FC2" w:rsidRPr="003705D3" w:rsidRDefault="00984FC2" w:rsidP="00984FC2">
      <w:r w:rsidRPr="003705D3">
        <w:t>день приветствий и др.);</w:t>
      </w:r>
    </w:p>
    <w:p w:rsidR="00984FC2" w:rsidRPr="003705D3" w:rsidRDefault="00984FC2" w:rsidP="00984FC2">
      <w:r w:rsidRPr="003705D3">
        <w:t>- окружающей природе (вода, земля, птицы, животные и др.);</w:t>
      </w:r>
    </w:p>
    <w:p w:rsidR="00984FC2" w:rsidRPr="003705D3" w:rsidRDefault="00984FC2" w:rsidP="00984FC2">
      <w:r w:rsidRPr="003705D3">
        <w:t>- миру искусства и литературы (Дни поэзии, детской книги, театра и</w:t>
      </w:r>
      <w:r w:rsidR="008A6F1C">
        <w:t xml:space="preserve"> </w:t>
      </w:r>
      <w:r w:rsidRPr="003705D3">
        <w:t>др.);</w:t>
      </w:r>
    </w:p>
    <w:p w:rsidR="00984FC2" w:rsidRPr="003705D3" w:rsidRDefault="00984FC2" w:rsidP="00984FC2">
      <w:r w:rsidRPr="003705D3">
        <w:t>- традиционным для семьи, общества и государства праздничным событиям</w:t>
      </w:r>
    </w:p>
    <w:p w:rsidR="00984FC2" w:rsidRPr="003705D3" w:rsidRDefault="00984FC2" w:rsidP="00984FC2">
      <w:r>
        <w:t xml:space="preserve">   </w:t>
      </w:r>
      <w:r w:rsidRPr="003705D3">
        <w:t>(Новый год, Праздник весны и труда, День матери и др.);</w:t>
      </w:r>
    </w:p>
    <w:p w:rsidR="00984FC2" w:rsidRPr="003705D3" w:rsidRDefault="00984FC2" w:rsidP="00984FC2">
      <w:r w:rsidRPr="003705D3">
        <w:t>- событиям, формирующим чувство гражданской принадлежности ребенка</w:t>
      </w:r>
    </w:p>
    <w:p w:rsidR="00984FC2" w:rsidRPr="003705D3" w:rsidRDefault="00984FC2" w:rsidP="00984FC2">
      <w:r>
        <w:t xml:space="preserve">   </w:t>
      </w:r>
      <w:r w:rsidRPr="003705D3">
        <w:t>(День народного единства, День защитника Отечества и др.),</w:t>
      </w:r>
    </w:p>
    <w:p w:rsidR="00984FC2" w:rsidRPr="003705D3" w:rsidRDefault="00984FC2" w:rsidP="00984FC2">
      <w:r w:rsidRPr="003705D3">
        <w:t>- сезонным явлениям (</w:t>
      </w:r>
      <w:proofErr w:type="spellStart"/>
      <w:r w:rsidRPr="003705D3">
        <w:t>Осенины</w:t>
      </w:r>
      <w:proofErr w:type="spellEnd"/>
      <w:r w:rsidRPr="003705D3">
        <w:t xml:space="preserve">, Зимушка хрустальная, </w:t>
      </w:r>
      <w:proofErr w:type="spellStart"/>
      <w:r w:rsidRPr="003705D3">
        <w:t>Весняночка</w:t>
      </w:r>
      <w:proofErr w:type="spellEnd"/>
      <w:r w:rsidRPr="003705D3">
        <w:t>),</w:t>
      </w:r>
    </w:p>
    <w:p w:rsidR="00984FC2" w:rsidRPr="003705D3" w:rsidRDefault="00984FC2" w:rsidP="00984FC2">
      <w:r w:rsidRPr="003705D3">
        <w:t>- народной культуре и традициям.</w:t>
      </w:r>
    </w:p>
    <w:p w:rsidR="00984FC2" w:rsidRPr="003705D3" w:rsidRDefault="00984FC2" w:rsidP="00984FC2">
      <w:r>
        <w:t xml:space="preserve">           Такое содержание</w:t>
      </w:r>
      <w:r w:rsidRPr="003705D3">
        <w:t xml:space="preserve"> комплексно-тематического планирования обеспечивает:</w:t>
      </w:r>
    </w:p>
    <w:p w:rsidR="00984FC2" w:rsidRDefault="00984FC2" w:rsidP="00984FC2">
      <w:r w:rsidRPr="003705D3">
        <w:t>- «проживание» ребенком со</w:t>
      </w:r>
      <w:r>
        <w:t>держания развивающих занятий</w:t>
      </w:r>
      <w:r w:rsidRPr="003705D3">
        <w:t xml:space="preserve"> во всех</w:t>
      </w:r>
      <w:r>
        <w:t xml:space="preserve"> </w:t>
      </w:r>
      <w:r w:rsidRPr="003705D3">
        <w:t xml:space="preserve">видах детской </w:t>
      </w:r>
    </w:p>
    <w:p w:rsidR="00984FC2" w:rsidRPr="003705D3" w:rsidRDefault="00984FC2" w:rsidP="00984FC2">
      <w:r>
        <w:t xml:space="preserve">   </w:t>
      </w:r>
      <w:r w:rsidRPr="003705D3">
        <w:t>деятельности;</w:t>
      </w:r>
    </w:p>
    <w:p w:rsidR="00984FC2" w:rsidRPr="003705D3" w:rsidRDefault="00984FC2" w:rsidP="00984FC2">
      <w:r w:rsidRPr="003705D3">
        <w:lastRenderedPageBreak/>
        <w:t>- социально-личностную ориентированность и мотивацию всех видов детской</w:t>
      </w:r>
    </w:p>
    <w:p w:rsidR="00984FC2" w:rsidRPr="003705D3" w:rsidRDefault="00984FC2" w:rsidP="00984FC2">
      <w:r>
        <w:t xml:space="preserve">   </w:t>
      </w:r>
      <w:r w:rsidRPr="003705D3">
        <w:t>деятельности в ходе подготовки и проведения праздников;</w:t>
      </w:r>
    </w:p>
    <w:p w:rsidR="00984FC2" w:rsidRPr="003705D3" w:rsidRDefault="00984FC2" w:rsidP="00984FC2">
      <w:r w:rsidRPr="003705D3">
        <w:t>- поддержание эмоционально-положительного настроя ребенка в течение</w:t>
      </w:r>
    </w:p>
    <w:p w:rsidR="00984FC2" w:rsidRPr="003705D3" w:rsidRDefault="00984FC2" w:rsidP="00984FC2">
      <w:r>
        <w:t xml:space="preserve">   </w:t>
      </w:r>
      <w:r w:rsidRPr="003705D3">
        <w:t>всего периода освоения Программы;</w:t>
      </w:r>
    </w:p>
    <w:p w:rsidR="00984FC2" w:rsidRPr="003705D3" w:rsidRDefault="00984FC2" w:rsidP="00984FC2">
      <w:r w:rsidRPr="003705D3">
        <w:t>- технологичность работы педагогов по реализации Программы (годовой</w:t>
      </w:r>
    </w:p>
    <w:p w:rsidR="00984FC2" w:rsidRPr="003705D3" w:rsidRDefault="00984FC2" w:rsidP="00984FC2">
      <w:r>
        <w:t xml:space="preserve">   </w:t>
      </w:r>
      <w:r w:rsidRPr="003705D3">
        <w:t>ритм: подготовка к празднику - проведение праздника, подготовка к следующему</w:t>
      </w:r>
    </w:p>
    <w:p w:rsidR="00984FC2" w:rsidRPr="003705D3" w:rsidRDefault="00984FC2" w:rsidP="00984FC2">
      <w:r>
        <w:t xml:space="preserve">    </w:t>
      </w:r>
      <w:r w:rsidRPr="003705D3">
        <w:t>празднику - проведение следующего праздника и т.д.);</w:t>
      </w:r>
    </w:p>
    <w:p w:rsidR="00984FC2" w:rsidRPr="003705D3" w:rsidRDefault="00984FC2" w:rsidP="00984FC2">
      <w:r w:rsidRPr="003705D3">
        <w:t>- многообразие форм подготовки и проведения праздников;</w:t>
      </w:r>
    </w:p>
    <w:p w:rsidR="00984FC2" w:rsidRPr="003705D3" w:rsidRDefault="00984FC2" w:rsidP="00984FC2">
      <w:r w:rsidRPr="003705D3">
        <w:t>- возможность реализации принципа построения программы «по спирали»,</w:t>
      </w:r>
    </w:p>
    <w:p w:rsidR="00984FC2" w:rsidRPr="003705D3" w:rsidRDefault="00984FC2" w:rsidP="00984FC2">
      <w:r>
        <w:t xml:space="preserve">  </w:t>
      </w:r>
      <w:r w:rsidRPr="003705D3">
        <w:t>или от простого к сложному (основная часть праздников повторяется в следующем</w:t>
      </w:r>
    </w:p>
    <w:p w:rsidR="00984FC2" w:rsidRPr="003705D3" w:rsidRDefault="00984FC2" w:rsidP="00984FC2">
      <w:r>
        <w:t xml:space="preserve">  </w:t>
      </w:r>
      <w:r w:rsidRPr="003705D3">
        <w:t xml:space="preserve">возрастном </w:t>
      </w:r>
      <w:proofErr w:type="spellStart"/>
      <w:r w:rsidRPr="003705D3">
        <w:t>подпериоде</w:t>
      </w:r>
      <w:proofErr w:type="spellEnd"/>
      <w:r w:rsidRPr="003705D3">
        <w:t xml:space="preserve"> дошкольного детства, при этом возрастает мера участия</w:t>
      </w:r>
    </w:p>
    <w:p w:rsidR="00984FC2" w:rsidRPr="003705D3" w:rsidRDefault="00984FC2" w:rsidP="00984FC2">
      <w:r>
        <w:t xml:space="preserve">  </w:t>
      </w:r>
      <w:r w:rsidRPr="003705D3">
        <w:t>детей и сложность задач, решаемых каждым ребенком при подготовке и проведении</w:t>
      </w:r>
    </w:p>
    <w:p w:rsidR="00984FC2" w:rsidRPr="003705D3" w:rsidRDefault="00984FC2" w:rsidP="00984FC2">
      <w:r>
        <w:t xml:space="preserve">   </w:t>
      </w:r>
      <w:r w:rsidRPr="003705D3">
        <w:t>праздников);</w:t>
      </w:r>
    </w:p>
    <w:p w:rsidR="00984FC2" w:rsidRPr="003705D3" w:rsidRDefault="00984FC2" w:rsidP="00984FC2">
      <w:r w:rsidRPr="003705D3">
        <w:t>- выполнение функции сплочения общественного и семейного дошкольного</w:t>
      </w:r>
    </w:p>
    <w:p w:rsidR="00984FC2" w:rsidRDefault="00984FC2" w:rsidP="00984FC2">
      <w:r>
        <w:t xml:space="preserve">   </w:t>
      </w:r>
      <w:r w:rsidRPr="003705D3">
        <w:t>образования (включение в праздники и подготовку</w:t>
      </w:r>
      <w:r>
        <w:t xml:space="preserve"> к ним родителей воспитанников).</w:t>
      </w:r>
    </w:p>
    <w:p w:rsidR="00984FC2" w:rsidRPr="003705D3" w:rsidRDefault="00984FC2" w:rsidP="00984FC2"/>
    <w:p w:rsidR="00984FC2" w:rsidRDefault="00984FC2" w:rsidP="00984FC2">
      <w:r>
        <w:t xml:space="preserve">             Одновременное введение аналогичных</w:t>
      </w:r>
      <w:r w:rsidRPr="003705D3">
        <w:t xml:space="preserve"> тем</w:t>
      </w:r>
      <w:r>
        <w:t xml:space="preserve"> (</w:t>
      </w:r>
      <w:proofErr w:type="spellStart"/>
      <w:r>
        <w:t>межпредметные</w:t>
      </w:r>
      <w:proofErr w:type="spellEnd"/>
      <w:r>
        <w:t xml:space="preserve"> связи) </w:t>
      </w:r>
      <w:r w:rsidRPr="003705D3">
        <w:t xml:space="preserve"> в различных возрастных группах </w:t>
      </w:r>
      <w:r>
        <w:t xml:space="preserve"> </w:t>
      </w:r>
      <w:r w:rsidRPr="003705D3">
        <w:t>обеспечивает</w:t>
      </w:r>
      <w:r>
        <w:t xml:space="preserve"> </w:t>
      </w:r>
      <w:r w:rsidRPr="003705D3">
        <w:t>дос</w:t>
      </w:r>
      <w:r>
        <w:t>тижение единства воспитательных</w:t>
      </w:r>
      <w:r w:rsidRPr="003705D3">
        <w:t xml:space="preserve"> целей и преемственности в детском развитии</w:t>
      </w:r>
      <w:r>
        <w:t xml:space="preserve"> </w:t>
      </w:r>
      <w:r w:rsidRPr="003705D3">
        <w:t>на протяжении всего дошкольного возраста, органичное развитие детей в</w:t>
      </w:r>
      <w:r>
        <w:t xml:space="preserve"> </w:t>
      </w:r>
      <w:r w:rsidRPr="003705D3">
        <w:t>соответствии с их индивидуальными возможностями.</w:t>
      </w:r>
    </w:p>
    <w:p w:rsidR="00984FC2" w:rsidRDefault="00984FC2" w:rsidP="00984FC2"/>
    <w:p w:rsidR="00984FC2" w:rsidRPr="007330FE" w:rsidRDefault="00984FC2" w:rsidP="00984FC2">
      <w:pPr>
        <w:rPr>
          <w:b/>
          <w:sz w:val="28"/>
          <w:szCs w:val="28"/>
        </w:rPr>
      </w:pPr>
      <w:r w:rsidRPr="007330FE">
        <w:rPr>
          <w:b/>
          <w:sz w:val="28"/>
          <w:szCs w:val="28"/>
        </w:rPr>
        <w:t>Тематиче</w:t>
      </w:r>
      <w:r w:rsidR="008A6F1C">
        <w:rPr>
          <w:b/>
          <w:sz w:val="28"/>
          <w:szCs w:val="28"/>
        </w:rPr>
        <w:t>ское взаимодействие педагогов Ч</w:t>
      </w:r>
      <w:r w:rsidRPr="007330FE">
        <w:rPr>
          <w:b/>
          <w:sz w:val="28"/>
          <w:szCs w:val="28"/>
        </w:rPr>
        <w:t xml:space="preserve">УДО «Звёздочка» </w:t>
      </w:r>
    </w:p>
    <w:p w:rsidR="00984FC2" w:rsidRPr="00FC766B" w:rsidRDefault="00984FC2" w:rsidP="00984FC2">
      <w:pPr>
        <w:rPr>
          <w:sz w:val="22"/>
          <w:szCs w:val="22"/>
        </w:rPr>
      </w:pPr>
      <w:r w:rsidRPr="007330FE">
        <w:rPr>
          <w:b/>
          <w:sz w:val="28"/>
          <w:szCs w:val="28"/>
        </w:rPr>
        <w:t>в течение уч</w:t>
      </w:r>
      <w:r>
        <w:rPr>
          <w:b/>
          <w:sz w:val="28"/>
          <w:szCs w:val="28"/>
        </w:rPr>
        <w:t xml:space="preserve">ебного года для средней группы (4-5 </w:t>
      </w:r>
      <w:r w:rsidRPr="007330FE">
        <w:rPr>
          <w:b/>
          <w:sz w:val="28"/>
          <w:szCs w:val="28"/>
        </w:rPr>
        <w:t>лет)</w:t>
      </w:r>
      <w:r>
        <w:rPr>
          <w:b/>
          <w:sz w:val="28"/>
          <w:szCs w:val="28"/>
        </w:rPr>
        <w:t xml:space="preserve">                      </w:t>
      </w:r>
      <w:r w:rsidRPr="00FC766B">
        <w:rPr>
          <w:sz w:val="22"/>
          <w:szCs w:val="22"/>
        </w:rPr>
        <w:t>Таблица 1</w:t>
      </w:r>
    </w:p>
    <w:tbl>
      <w:tblPr>
        <w:tblStyle w:val="a3"/>
        <w:tblW w:w="9807" w:type="dxa"/>
        <w:tblLayout w:type="fixed"/>
        <w:tblLook w:val="01E0"/>
      </w:tblPr>
      <w:tblGrid>
        <w:gridCol w:w="559"/>
        <w:gridCol w:w="1709"/>
        <w:gridCol w:w="1949"/>
        <w:gridCol w:w="1785"/>
        <w:gridCol w:w="1983"/>
        <w:gridCol w:w="1822"/>
      </w:tblGrid>
      <w:tr w:rsidR="00984FC2" w:rsidTr="005F58AE">
        <w:trPr>
          <w:cantSplit/>
          <w:trHeight w:val="381"/>
        </w:trPr>
        <w:tc>
          <w:tcPr>
            <w:tcW w:w="559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</w:p>
        </w:tc>
        <w:tc>
          <w:tcPr>
            <w:tcW w:w="9248" w:type="dxa"/>
            <w:gridSpan w:val="5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Парциальные программы</w:t>
            </w:r>
          </w:p>
        </w:tc>
      </w:tr>
      <w:tr w:rsidR="00984FC2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840B57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709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 w:rsidRPr="00840B57">
              <w:rPr>
                <w:sz w:val="20"/>
                <w:szCs w:val="20"/>
              </w:rPr>
              <w:t>«Развитие»</w:t>
            </w:r>
          </w:p>
        </w:tc>
        <w:tc>
          <w:tcPr>
            <w:tcW w:w="1949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 w:rsidRPr="00840B57">
              <w:rPr>
                <w:sz w:val="20"/>
                <w:szCs w:val="20"/>
              </w:rPr>
              <w:t>«Знакомство с англоязычной культурой»</w:t>
            </w:r>
          </w:p>
        </w:tc>
        <w:tc>
          <w:tcPr>
            <w:tcW w:w="1785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 w:rsidRPr="00840B57">
              <w:rPr>
                <w:sz w:val="20"/>
                <w:szCs w:val="20"/>
              </w:rPr>
              <w:t>«Изобразительная деятельность»</w:t>
            </w:r>
          </w:p>
        </w:tc>
        <w:tc>
          <w:tcPr>
            <w:tcW w:w="1983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развитие»</w:t>
            </w:r>
            <w:r w:rsidRPr="00840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города»</w:t>
            </w:r>
          </w:p>
        </w:tc>
      </w:tr>
      <w:tr w:rsidR="00984FC2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840B57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тивные</w:t>
            </w:r>
            <w:proofErr w:type="spellEnd"/>
            <w:r>
              <w:rPr>
                <w:sz w:val="20"/>
                <w:szCs w:val="20"/>
              </w:rPr>
              <w:t xml:space="preserve"> игры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Земной шар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(дикие и домашние)</w:t>
            </w:r>
          </w:p>
          <w:p w:rsidR="00984FC2" w:rsidRPr="005F3F8A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Разговорная конструкция «</w:t>
            </w:r>
            <w:r>
              <w:rPr>
                <w:sz w:val="20"/>
                <w:szCs w:val="20"/>
                <w:lang w:val="en-US"/>
              </w:rPr>
              <w:t>I see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и неживая природа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деревьев</w:t>
            </w:r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певческими навыками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года: Осень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городской 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средой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в городе</w:t>
            </w:r>
          </w:p>
        </w:tc>
      </w:tr>
      <w:tr w:rsidR="00984FC2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840B57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семья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предложений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себе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Чувства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Настроение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    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тела и лица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Halloween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семьи</w:t>
            </w:r>
          </w:p>
        </w:tc>
        <w:tc>
          <w:tcPr>
            <w:tcW w:w="1983" w:type="dxa"/>
          </w:tcPr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артикуляционной и эмоциональной выразительностью в пении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жителя большого города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Анатомия человека</w:t>
            </w:r>
          </w:p>
        </w:tc>
      </w:tr>
      <w:tr w:rsidR="00984FC2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840B57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плоскости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Глобус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города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Петербурга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город</w:t>
            </w:r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классической музыки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«Русское барокко»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архитектурой зданий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   Парки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Скверы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840B57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времен года:  Зима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Целое и части</w:t>
            </w:r>
          </w:p>
          <w:p w:rsidR="00984FC2" w:rsidRPr="00840B5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Эмоции</w:t>
            </w:r>
          </w:p>
        </w:tc>
        <w:tc>
          <w:tcPr>
            <w:tcW w:w="1949" w:type="dxa"/>
          </w:tcPr>
          <w:p w:rsidR="00984FC2" w:rsidRPr="0036387A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   Еда</w:t>
            </w:r>
          </w:p>
          <w:p w:rsidR="00984FC2" w:rsidRPr="0036387A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</w:t>
            </w:r>
            <w:r w:rsidRPr="00363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праздники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«Рождество»</w:t>
            </w:r>
          </w:p>
          <w:p w:rsidR="00984FC2" w:rsidRPr="005F3F8A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Год»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Разговорная конструкция</w:t>
            </w:r>
          </w:p>
          <w:p w:rsidR="00984FC2" w:rsidRPr="005F3F8A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I</w:t>
            </w:r>
            <w:r w:rsidRPr="00363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like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новогоднему спектаклю.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пластическими образами персонажей</w:t>
            </w:r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песен к праздникам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Год»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«Рождество»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 горожанина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Украшение города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Новому Году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5304BC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Зима 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свойства воды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 Лед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виды спорта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Цвета зимы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Зимний пейзаж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</w:t>
            </w:r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звукообразами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фольклорного пения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Первый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Петропавловская крепость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гуляния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5304BC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сравнение, обобщение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речи: Животные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мы идем в школу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животные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3" w:type="dxa"/>
          </w:tcPr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театрализации в музыке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большого города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5304BC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речи: народное творчество, народные игры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взаимодействие: Я и мои друзья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действия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Разговорная конструкция</w:t>
            </w:r>
          </w:p>
          <w:p w:rsidR="00984FC2" w:rsidRPr="003C1717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I</w:t>
            </w:r>
            <w:r w:rsidRPr="00363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игрушка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промыслы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портрет и портрет друга</w:t>
            </w:r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вокально-хоровых навыков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 мелодии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«Мамин день»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Архитектурные элементы зданий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Архитектурное убранство Петербурга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5304BC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 Человек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страна и другие страны и народы</w:t>
            </w: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Страны и Народы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Мини-диалоги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себе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Земли»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Земля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на космическом корабле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Коллективные работы: «Космос»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Космич.корабль</w:t>
            </w:r>
            <w:proofErr w:type="spellEnd"/>
          </w:p>
        </w:tc>
        <w:tc>
          <w:tcPr>
            <w:tcW w:w="1983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этап работы над двухголосным пением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 разных народов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Города мира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архитекторы нашего города</w:t>
            </w:r>
          </w:p>
        </w:tc>
      </w:tr>
      <w:tr w:rsidR="00984FC2" w:rsidRPr="005304BC" w:rsidTr="005F58AE">
        <w:trPr>
          <w:cantSplit/>
          <w:trHeight w:val="1134"/>
        </w:trPr>
        <w:tc>
          <w:tcPr>
            <w:tcW w:w="559" w:type="dxa"/>
            <w:textDirection w:val="btLr"/>
          </w:tcPr>
          <w:p w:rsidR="00984FC2" w:rsidRPr="005304BC" w:rsidRDefault="00984FC2" w:rsidP="005F58A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Развивающие игры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работы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</w:t>
            </w:r>
          </w:p>
          <w:p w:rsidR="00984FC2" w:rsidRPr="005304BC" w:rsidRDefault="00984FC2" w:rsidP="005F58AE">
            <w:r>
              <w:rPr>
                <w:sz w:val="20"/>
                <w:szCs w:val="20"/>
              </w:rPr>
              <w:t xml:space="preserve"> на воде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Скоро лето!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 к выпускным праздникам</w:t>
            </w:r>
          </w:p>
        </w:tc>
        <w:tc>
          <w:tcPr>
            <w:tcW w:w="1785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</w:t>
            </w:r>
          </w:p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весенней природы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 лето!</w:t>
            </w:r>
          </w:p>
        </w:tc>
        <w:tc>
          <w:tcPr>
            <w:tcW w:w="1983" w:type="dxa"/>
          </w:tcPr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отчеты Выпускные праздники в группах</w:t>
            </w:r>
          </w:p>
        </w:tc>
        <w:tc>
          <w:tcPr>
            <w:tcW w:w="1822" w:type="dxa"/>
          </w:tcPr>
          <w:p w:rsidR="00984FC2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Игры</w:t>
            </w:r>
          </w:p>
          <w:p w:rsidR="00984FC2" w:rsidRPr="005304BC" w:rsidRDefault="00984FC2" w:rsidP="005F5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выпускным праздникам</w:t>
            </w:r>
          </w:p>
        </w:tc>
      </w:tr>
    </w:tbl>
    <w:p w:rsidR="00984FC2" w:rsidRPr="005304BC" w:rsidRDefault="00984FC2" w:rsidP="00984FC2"/>
    <w:p w:rsidR="00984FC2" w:rsidRPr="003705D3" w:rsidRDefault="00984FC2" w:rsidP="00984FC2">
      <w:r>
        <w:t xml:space="preserve">          </w:t>
      </w:r>
      <w:r w:rsidRPr="003705D3">
        <w:t>При использовании комплексно-тематического планирования учитывается</w:t>
      </w:r>
    </w:p>
    <w:p w:rsidR="00984FC2" w:rsidRPr="001766F2" w:rsidRDefault="00984FC2" w:rsidP="00984FC2">
      <w:r w:rsidRPr="001766F2">
        <w:t>следующее:</w:t>
      </w:r>
    </w:p>
    <w:p w:rsidR="00984FC2" w:rsidRPr="001766F2" w:rsidRDefault="00984FC2" w:rsidP="00984FC2">
      <w:r w:rsidRPr="001766F2">
        <w:t>- количество тем самостоятельно определяется педагогами,</w:t>
      </w:r>
      <w:r>
        <w:t xml:space="preserve"> </w:t>
      </w:r>
      <w:r w:rsidRPr="001766F2">
        <w:t>реализующими</w:t>
      </w:r>
      <w:r>
        <w:t xml:space="preserve"> Программу, и    может быть</w:t>
      </w:r>
      <w:r w:rsidRPr="001766F2">
        <w:t xml:space="preserve"> как сокращено, так и увеличено</w:t>
      </w:r>
      <w:r>
        <w:t xml:space="preserve"> </w:t>
      </w:r>
      <w:r w:rsidRPr="001766F2">
        <w:t>(дополнено другими международными, российскими праздниками или событиями);</w:t>
      </w:r>
    </w:p>
    <w:p w:rsidR="00984FC2" w:rsidRPr="001766F2" w:rsidRDefault="00984FC2" w:rsidP="00984FC2">
      <w:r w:rsidRPr="001766F2">
        <w:t>- указанные темы могут быть заменены другими социально и личностно</w:t>
      </w:r>
    </w:p>
    <w:p w:rsidR="00984FC2" w:rsidRDefault="00984FC2" w:rsidP="00984FC2">
      <w:r w:rsidRPr="001766F2">
        <w:t xml:space="preserve">значимыми для участников </w:t>
      </w:r>
      <w:r>
        <w:t xml:space="preserve">учебно-воспитательного </w:t>
      </w:r>
      <w:r w:rsidRPr="001766F2">
        <w:t xml:space="preserve"> процесса</w:t>
      </w:r>
      <w:r>
        <w:t>;</w:t>
      </w:r>
      <w:r w:rsidRPr="001766F2">
        <w:t xml:space="preserve"> </w:t>
      </w:r>
    </w:p>
    <w:p w:rsidR="00984FC2" w:rsidRDefault="00984FC2" w:rsidP="00984FC2"/>
    <w:p w:rsidR="00984FC2" w:rsidRPr="001766F2" w:rsidRDefault="00984FC2" w:rsidP="00984FC2"/>
    <w:p w:rsidR="00984FC2" w:rsidRPr="001766F2" w:rsidRDefault="00984FC2" w:rsidP="00984FC2">
      <w:r w:rsidRPr="001766F2">
        <w:t>- формы подготовки и реализации тем носят интегративный характер, то</w:t>
      </w:r>
    </w:p>
    <w:p w:rsidR="00984FC2" w:rsidRPr="001766F2" w:rsidRDefault="00984FC2" w:rsidP="00984FC2">
      <w:r w:rsidRPr="001766F2">
        <w:t>есть позволяют решать задачи психолого-педагогической работы нескольких</w:t>
      </w:r>
    </w:p>
    <w:p w:rsidR="00984FC2" w:rsidRPr="001766F2" w:rsidRDefault="00984FC2" w:rsidP="00984FC2">
      <w:r>
        <w:t>развивающих направлений;</w:t>
      </w:r>
    </w:p>
    <w:p w:rsidR="00984FC2" w:rsidRPr="001766F2" w:rsidRDefault="00984FC2" w:rsidP="00984FC2">
      <w:r w:rsidRPr="001766F2">
        <w:t>- формы работы по подготовке и реализации темы детей 4-5 лет могут быть</w:t>
      </w:r>
      <w:r>
        <w:t xml:space="preserve"> </w:t>
      </w:r>
      <w:r w:rsidRPr="001766F2">
        <w:t>использованы и при подготовке к теме для детей 5-7 лет (например, чтение, беседы,</w:t>
      </w:r>
      <w:r>
        <w:t xml:space="preserve"> </w:t>
      </w:r>
      <w:r w:rsidRPr="001766F2">
        <w:t>разучивание стихотворений по теме и т.п.);</w:t>
      </w:r>
    </w:p>
    <w:p w:rsidR="00984FC2" w:rsidRPr="001766F2" w:rsidRDefault="00984FC2" w:rsidP="00984FC2">
      <w:r w:rsidRPr="001766F2">
        <w:t>- одной теме уделяется не менее одной недели (оптимальный период 2</w:t>
      </w:r>
      <w:r>
        <w:t xml:space="preserve"> </w:t>
      </w:r>
      <w:r w:rsidRPr="001766F2">
        <w:t>недели);</w:t>
      </w:r>
    </w:p>
    <w:p w:rsidR="00984FC2" w:rsidRPr="001766F2" w:rsidRDefault="00984FC2" w:rsidP="00984FC2">
      <w:r w:rsidRPr="001766F2">
        <w:t>- тема отражается в подборе материалов, находящихся в группе и в уголках</w:t>
      </w:r>
      <w:r>
        <w:t xml:space="preserve"> </w:t>
      </w:r>
      <w:r w:rsidRPr="001766F2">
        <w:t>развития.</w:t>
      </w:r>
    </w:p>
    <w:p w:rsidR="00984FC2" w:rsidRPr="001766F2" w:rsidRDefault="00984FC2" w:rsidP="00984FC2">
      <w:r w:rsidRPr="001766F2">
        <w:t>Праздники как структурные единицы примерного календаря праздников</w:t>
      </w:r>
    </w:p>
    <w:p w:rsidR="00984FC2" w:rsidRPr="001766F2" w:rsidRDefault="00984FC2" w:rsidP="00984FC2">
      <w:r w:rsidRPr="001766F2">
        <w:t>могут быть заменены другими</w:t>
      </w:r>
      <w:r>
        <w:t>,</w:t>
      </w:r>
      <w:r w:rsidRPr="001766F2">
        <w:t xml:space="preserve"> социально и личностно значимыми для участников</w:t>
      </w:r>
    </w:p>
    <w:p w:rsidR="00984FC2" w:rsidRDefault="00984FC2" w:rsidP="00984FC2">
      <w:r>
        <w:t>воспитательного процесса, и внесены в календарный годовой график</w:t>
      </w:r>
      <w:r w:rsidR="008A6F1C">
        <w:t xml:space="preserve"> Ч</w:t>
      </w:r>
      <w:r>
        <w:t>УДО «Звёздочка».</w:t>
      </w:r>
    </w:p>
    <w:p w:rsidR="00984FC2" w:rsidRDefault="00984FC2" w:rsidP="00984FC2"/>
    <w:p w:rsidR="00984FC2" w:rsidRDefault="00984FC2" w:rsidP="00984FC2"/>
    <w:p w:rsidR="00984FC2" w:rsidRPr="001766F2" w:rsidRDefault="00984FC2" w:rsidP="00984FC2"/>
    <w:p w:rsidR="00984FC2" w:rsidRPr="001766F2" w:rsidRDefault="00984FC2" w:rsidP="00984FC2"/>
    <w:p w:rsidR="00984FC2" w:rsidRPr="00244143" w:rsidRDefault="00984FC2" w:rsidP="00984FC2">
      <w:pPr>
        <w:rPr>
          <w:b/>
          <w:bCs/>
        </w:rPr>
      </w:pPr>
      <w:r w:rsidRPr="00244143">
        <w:rPr>
          <w:b/>
          <w:bCs/>
        </w:rPr>
        <w:lastRenderedPageBreak/>
        <w:t>2.4.  Результаты освоения программы в средней группе</w:t>
      </w:r>
    </w:p>
    <w:p w:rsidR="00984FC2" w:rsidRPr="000711BD" w:rsidRDefault="00984FC2" w:rsidP="00984FC2">
      <w:r w:rsidRPr="00145EC6">
        <w:rPr>
          <w:i/>
        </w:rPr>
        <w:t>Качество</w:t>
      </w:r>
      <w:r w:rsidRPr="000711BD">
        <w:t xml:space="preserve"> — это системное (интегративное) образование</w:t>
      </w:r>
      <w:r>
        <w:t>- совокупность признаков и свойств,</w:t>
      </w:r>
      <w:r w:rsidRPr="000711BD">
        <w:t xml:space="preserve"> формирующееся у</w:t>
      </w:r>
      <w:r>
        <w:t xml:space="preserve"> </w:t>
      </w:r>
      <w:r w:rsidRPr="000711BD">
        <w:t>воспитанника в процессе</w:t>
      </w:r>
      <w:r>
        <w:t xml:space="preserve"> систематической воспитательной работы квалифицированных воспитателей,  </w:t>
      </w:r>
      <w:r w:rsidRPr="000711BD">
        <w:t>являющееся показателем его развития в личностном,</w:t>
      </w:r>
      <w:r>
        <w:t xml:space="preserve"> </w:t>
      </w:r>
      <w:r w:rsidRPr="000711BD">
        <w:t>интеллектуальном и физическом планах и способствующее самостоятельному</w:t>
      </w:r>
      <w:r>
        <w:t xml:space="preserve"> </w:t>
      </w:r>
      <w:r w:rsidRPr="000711BD">
        <w:t>решению ребёнком жизненных задач, адекватных возрасту.</w:t>
      </w:r>
    </w:p>
    <w:p w:rsidR="00984FC2" w:rsidRPr="000711BD" w:rsidRDefault="00984FC2" w:rsidP="00984FC2">
      <w:r w:rsidRPr="00145EC6">
        <w:rPr>
          <w:i/>
        </w:rPr>
        <w:t>Личностные качества</w:t>
      </w:r>
      <w:r w:rsidRPr="000711BD">
        <w:t xml:space="preserve"> характеризуют развитие личностной сферы</w:t>
      </w:r>
      <w:r>
        <w:t xml:space="preserve"> </w:t>
      </w:r>
      <w:r w:rsidRPr="000711BD">
        <w:t>воспитанника (мотивации, произвольности, воли, эмоций, самооценки), в том числе</w:t>
      </w:r>
    </w:p>
    <w:p w:rsidR="00984FC2" w:rsidRPr="000711BD" w:rsidRDefault="00984FC2" w:rsidP="00984FC2">
      <w:r w:rsidRPr="000711BD">
        <w:t>морально-нравственное развитие.</w:t>
      </w:r>
    </w:p>
    <w:p w:rsidR="00984FC2" w:rsidRPr="000711BD" w:rsidRDefault="00984FC2" w:rsidP="00984FC2">
      <w:r w:rsidRPr="00145EC6">
        <w:rPr>
          <w:i/>
        </w:rPr>
        <w:t>Физические качества</w:t>
      </w:r>
      <w:r w:rsidRPr="000711BD">
        <w:t xml:space="preserve"> характеризуют физическое развитие воспитанника</w:t>
      </w:r>
    </w:p>
    <w:p w:rsidR="00984FC2" w:rsidRPr="000711BD" w:rsidRDefault="00984FC2" w:rsidP="00984FC2">
      <w:r w:rsidRPr="000711BD">
        <w:t>(силу, выносливость, гибкость, координацию, ловкость, скорость).</w:t>
      </w:r>
    </w:p>
    <w:p w:rsidR="00984FC2" w:rsidRPr="000711BD" w:rsidRDefault="00984FC2" w:rsidP="00984FC2">
      <w:r w:rsidRPr="00145EC6">
        <w:rPr>
          <w:i/>
        </w:rPr>
        <w:t>Интеллектуальные качества</w:t>
      </w:r>
      <w:r w:rsidRPr="000711BD">
        <w:t xml:space="preserve"> характеризуют развитие интеллектуальной</w:t>
      </w:r>
      <w:r>
        <w:t xml:space="preserve"> </w:t>
      </w:r>
      <w:r w:rsidRPr="000711BD">
        <w:t>сферы воспитанника (формирование высших психических функций, накопление</w:t>
      </w:r>
    </w:p>
    <w:p w:rsidR="00984FC2" w:rsidRDefault="00984FC2" w:rsidP="00984FC2">
      <w:r w:rsidRPr="000711BD">
        <w:t>социального опыта).</w:t>
      </w:r>
    </w:p>
    <w:p w:rsidR="00984FC2" w:rsidRPr="00BF3F5A" w:rsidRDefault="00984FC2" w:rsidP="00984FC2">
      <w:pPr>
        <w:rPr>
          <w:i/>
        </w:rPr>
      </w:pPr>
      <w:r w:rsidRPr="00BF3F5A">
        <w:rPr>
          <w:bCs/>
          <w:i/>
        </w:rPr>
        <w:t xml:space="preserve">Способы и направления поддержки детской инициативы  </w:t>
      </w:r>
    </w:p>
    <w:p w:rsidR="00984FC2" w:rsidRDefault="00984FC2" w:rsidP="00984FC2">
      <w:r w:rsidRPr="003F3D3A">
        <w:t>Детская инициатива проявляется в свободной самостоятельной</w:t>
      </w:r>
      <w:r>
        <w:t xml:space="preserve"> </w:t>
      </w:r>
      <w:r w:rsidRPr="003F3D3A">
        <w:t>деятельности детей по выбору и интересам. Возможность играть, рисовать,</w:t>
      </w:r>
      <w:r>
        <w:t xml:space="preserve"> </w:t>
      </w:r>
      <w:r w:rsidRPr="003F3D3A">
        <w:t>конструировать, сочинять и пр. в соответствии с собственными интересами</w:t>
      </w:r>
      <w:r>
        <w:t xml:space="preserve"> является важнейшим источником </w:t>
      </w:r>
      <w:r w:rsidRPr="003F3D3A">
        <w:t>эмоционального благополучия ребенка в</w:t>
      </w:r>
      <w:r>
        <w:t xml:space="preserve"> </w:t>
      </w:r>
      <w:r w:rsidRPr="003F3D3A">
        <w:t xml:space="preserve">детском саду. </w:t>
      </w:r>
      <w:r>
        <w:t>Воспитатель всегда может спланировать свою работу с учетом инициативной деятельности детей, или ввести коррективы в заранее сделанное тематическое планирование:</w:t>
      </w:r>
    </w:p>
    <w:p w:rsidR="00984FC2" w:rsidRPr="003F3D3A" w:rsidRDefault="00984FC2" w:rsidP="00984FC2">
      <w:r w:rsidRPr="003F3D3A">
        <w:t>— самостоятельные сюжетно-ролевые, режиссерские и</w:t>
      </w:r>
      <w:r>
        <w:t xml:space="preserve"> </w:t>
      </w:r>
      <w:r w:rsidRPr="003F3D3A">
        <w:t>театрализованные игры;</w:t>
      </w:r>
    </w:p>
    <w:p w:rsidR="00984FC2" w:rsidRPr="003F3D3A" w:rsidRDefault="00984FC2" w:rsidP="00984FC2">
      <w:r w:rsidRPr="003F3D3A">
        <w:t>— развивающие и логические игры;</w:t>
      </w:r>
    </w:p>
    <w:p w:rsidR="00984FC2" w:rsidRPr="003F3D3A" w:rsidRDefault="00984FC2" w:rsidP="00984FC2">
      <w:r w:rsidRPr="003F3D3A">
        <w:t>— музыкальные игры и импровизации;</w:t>
      </w:r>
    </w:p>
    <w:p w:rsidR="00984FC2" w:rsidRPr="003F3D3A" w:rsidRDefault="00984FC2" w:rsidP="00984FC2">
      <w:r w:rsidRPr="003F3D3A">
        <w:t>— речевые игры, игры с буквами, звуками и слогами;</w:t>
      </w:r>
    </w:p>
    <w:p w:rsidR="00984FC2" w:rsidRPr="003F3D3A" w:rsidRDefault="00984FC2" w:rsidP="00984FC2">
      <w:r w:rsidRPr="003F3D3A">
        <w:t>— самостоятельная деятельность в книжном уголке;</w:t>
      </w:r>
    </w:p>
    <w:p w:rsidR="00984FC2" w:rsidRPr="003F3D3A" w:rsidRDefault="00984FC2" w:rsidP="00984FC2">
      <w:r w:rsidRPr="003F3D3A">
        <w:t>— самостоятельная изобразительная и конструктивная деятельность по</w:t>
      </w:r>
    </w:p>
    <w:p w:rsidR="00984FC2" w:rsidRPr="003F3D3A" w:rsidRDefault="00984FC2" w:rsidP="00984FC2">
      <w:r w:rsidRPr="003F3D3A">
        <w:t>выбору детей;</w:t>
      </w:r>
    </w:p>
    <w:p w:rsidR="00984FC2" w:rsidRPr="000711BD" w:rsidRDefault="00984FC2" w:rsidP="00984FC2">
      <w:r w:rsidRPr="003F3D3A">
        <w:t>— самостоятельные опыты и эксперименты и др.</w:t>
      </w:r>
    </w:p>
    <w:p w:rsidR="00984FC2" w:rsidRPr="000711BD" w:rsidRDefault="00984FC2" w:rsidP="00984FC2">
      <w:r>
        <w:t xml:space="preserve">          </w:t>
      </w:r>
      <w:r w:rsidRPr="000711BD">
        <w:t>Классификация качеств на физические, личностные и интеллектуальные</w:t>
      </w:r>
    </w:p>
    <w:p w:rsidR="00984FC2" w:rsidRPr="000711BD" w:rsidRDefault="00984FC2" w:rsidP="00984FC2">
      <w:r w:rsidRPr="000711BD">
        <w:t>условна, так как для формирования любого качества требуется системное развитие</w:t>
      </w:r>
    </w:p>
    <w:p w:rsidR="00984FC2" w:rsidRPr="000711BD" w:rsidRDefault="00984FC2" w:rsidP="00984FC2">
      <w:r w:rsidRPr="000711BD">
        <w:t>ребёнка: физическое и психическое (личностное и интеллектуальное).</w:t>
      </w:r>
    </w:p>
    <w:p w:rsidR="00984FC2" w:rsidRPr="000711BD" w:rsidRDefault="00984FC2" w:rsidP="00984FC2">
      <w:r w:rsidRPr="000711BD">
        <w:t>Дошкольный возраст в отечественной психологии характеризуется как период</w:t>
      </w:r>
    </w:p>
    <w:p w:rsidR="00984FC2" w:rsidRPr="000711BD" w:rsidRDefault="00984FC2" w:rsidP="00984FC2">
      <w:r w:rsidRPr="000711BD">
        <w:t>«фактического складывания личности», поэтому становлению и развитию</w:t>
      </w:r>
    </w:p>
    <w:p w:rsidR="00984FC2" w:rsidRPr="000711BD" w:rsidRDefault="00984FC2" w:rsidP="00984FC2">
      <w:r w:rsidRPr="000711BD">
        <w:t>личностных качеств придаётся особое значение.</w:t>
      </w:r>
    </w:p>
    <w:p w:rsidR="00984FC2" w:rsidRDefault="00984FC2" w:rsidP="00984FC2">
      <w:r w:rsidRPr="000711BD">
        <w:t>Сформированные интегративные качества ребёнка — итоговый результат</w:t>
      </w:r>
      <w:r>
        <w:t xml:space="preserve"> </w:t>
      </w:r>
      <w:r w:rsidRPr="000711BD">
        <w:t xml:space="preserve">освоения </w:t>
      </w:r>
    </w:p>
    <w:p w:rsidR="00984FC2" w:rsidRPr="000711BD" w:rsidRDefault="00984FC2" w:rsidP="00984FC2">
      <w:r>
        <w:t>Программы дополнительного образования детей дошкольного возраста 3-7 лет «ШКОЛА РАЗВИТИЯ».</w:t>
      </w:r>
      <w:r w:rsidRPr="000711BD">
        <w:t xml:space="preserve"> </w:t>
      </w:r>
      <w:r>
        <w:t>Однако на протяжении каждого года жизни  формируются отдельные составляющие личностных качеств ребенка – промежуточные результаты освоения Программы.</w:t>
      </w:r>
    </w:p>
    <w:p w:rsidR="00984FC2" w:rsidRDefault="00984FC2" w:rsidP="00984FC2">
      <w:r>
        <w:t xml:space="preserve">         К конц</w:t>
      </w:r>
      <w:r w:rsidR="008A6F1C">
        <w:t>у проживания в средней группе Ч</w:t>
      </w:r>
      <w:r>
        <w:t>УДО «Звездочка» дети способны решать интеллектуальные и личностные задачи (проблемы), адекватные возрасту (см.п.1.2.) по всем направлениям развития, определенным Федеральным государственным образовательным стандартом дошкольного образования: физически активны, социально адаптированы, интеллектуально развиты, владеют речью на уровне возрастных норм, многие проявляют художественную одаренность.</w:t>
      </w:r>
    </w:p>
    <w:p w:rsidR="00984FC2" w:rsidRDefault="00984FC2" w:rsidP="00984FC2">
      <w:r w:rsidRPr="003F35DE">
        <w:t xml:space="preserve">     Воспитанник </w:t>
      </w:r>
      <w:r>
        <w:t xml:space="preserve">средней группы </w:t>
      </w:r>
      <w:r w:rsidRPr="003F35DE">
        <w:t>детского сада «Звёздочка»</w:t>
      </w:r>
      <w:r>
        <w:t xml:space="preserve"> с</w:t>
      </w:r>
      <w:r w:rsidRPr="003F35DE">
        <w:t>амостоятельно (или с помощью взрослого) ставит цель и планирует</w:t>
      </w:r>
      <w:r>
        <w:t xml:space="preserve"> основные этапы детской трудовой деятельности, </w:t>
      </w:r>
      <w:proofErr w:type="spellStart"/>
      <w:r>
        <w:t>с</w:t>
      </w:r>
      <w:r w:rsidRPr="003F35DE">
        <w:t>итуативно</w:t>
      </w:r>
      <w:proofErr w:type="spellEnd"/>
      <w:r w:rsidRPr="003F35DE">
        <w:t xml:space="preserve"> оценивает качество полученного</w:t>
      </w:r>
      <w:r>
        <w:t xml:space="preserve"> </w:t>
      </w:r>
      <w:r w:rsidRPr="003F35DE">
        <w:t>результата</w:t>
      </w:r>
      <w:r>
        <w:t>; может объяснить словами как нужно действовать в потенциально опасной ситуации; может обратиться за помощью к взрослому, если чувствует опасность.</w:t>
      </w:r>
    </w:p>
    <w:p w:rsidR="00984FC2" w:rsidRDefault="00984FC2" w:rsidP="00984FC2"/>
    <w:p w:rsidR="00984FC2" w:rsidRPr="00244143" w:rsidRDefault="00984FC2" w:rsidP="00984FC2">
      <w:pPr>
        <w:rPr>
          <w:b/>
          <w:bCs/>
        </w:rPr>
      </w:pPr>
      <w:r w:rsidRPr="00244143">
        <w:rPr>
          <w:b/>
          <w:bCs/>
        </w:rPr>
        <w:lastRenderedPageBreak/>
        <w:t xml:space="preserve">2.5.  Взаимодействие педагогического коллектива с родителями. </w:t>
      </w:r>
    </w:p>
    <w:p w:rsidR="00984FC2" w:rsidRDefault="00984FC2" w:rsidP="00984FC2"/>
    <w:p w:rsidR="00984FC2" w:rsidRPr="00364F52" w:rsidRDefault="00984FC2" w:rsidP="00984FC2">
      <w:r>
        <w:t xml:space="preserve">        Воспитатели средней группы оказывают педагогическую поддержку воспитанникам детского сада «Звёздочка» и их родителям.  Д</w:t>
      </w:r>
      <w:r w:rsidRPr="00C84A5C">
        <w:t>ля удовлетворения</w:t>
      </w:r>
      <w:r>
        <w:t xml:space="preserve"> </w:t>
      </w:r>
      <w:r w:rsidRPr="00C84A5C">
        <w:t>сформировавшихся образовате</w:t>
      </w:r>
      <w:r>
        <w:t>льных запросов родителей воспитатель организуе</w:t>
      </w:r>
      <w:r w:rsidRPr="00C84A5C">
        <w:t>т</w:t>
      </w:r>
      <w:r>
        <w:t xml:space="preserve"> </w:t>
      </w:r>
      <w:r w:rsidRPr="00C84A5C">
        <w:t>разные формы взаимодействия - семинары, выставки, видеосалоны,</w:t>
      </w:r>
      <w:r>
        <w:t xml:space="preserve"> </w:t>
      </w:r>
      <w:r w:rsidRPr="00C84A5C">
        <w:t>творческие гостиные.</w:t>
      </w:r>
      <w:r>
        <w:t xml:space="preserve"> Беседуя с родителями средних дошкольников, обращает</w:t>
      </w:r>
      <w:r w:rsidRPr="00C84A5C">
        <w:t xml:space="preserve"> их внимание</w:t>
      </w:r>
      <w:r>
        <w:t xml:space="preserve"> </w:t>
      </w:r>
      <w:r w:rsidRPr="00C84A5C">
        <w:t>на развивающуюся самостоятельность детей, потребность в познавательном</w:t>
      </w:r>
      <w:r>
        <w:t xml:space="preserve"> </w:t>
      </w:r>
      <w:r w:rsidRPr="00C84A5C">
        <w:t>общении со взрослыми, признании своих достижений со стороны близких</w:t>
      </w:r>
      <w:r>
        <w:t xml:space="preserve"> </w:t>
      </w:r>
      <w:r w:rsidRPr="00C84A5C">
        <w:t>взрослых и сверстников. Воспитатель показывает близким ребенка, что</w:t>
      </w:r>
      <w:r>
        <w:t xml:space="preserve"> именно в среднем</w:t>
      </w:r>
      <w:r w:rsidRPr="00C84A5C">
        <w:t xml:space="preserve"> дошкольном детстве ребенок учится понимать позицию</w:t>
      </w:r>
      <w:r>
        <w:t xml:space="preserve"> </w:t>
      </w:r>
      <w:r w:rsidRPr="00C84A5C">
        <w:t>других людей, устанавливать связь между прошлым, настоящим и будущим.</w:t>
      </w:r>
      <w:r>
        <w:t xml:space="preserve"> </w:t>
      </w:r>
      <w:r w:rsidRPr="00C84A5C">
        <w:t>Этому будет способствовать создание совместного с детьми рукописного</w:t>
      </w:r>
      <w:r>
        <w:t xml:space="preserve"> </w:t>
      </w:r>
      <w:r w:rsidRPr="00C84A5C">
        <w:t>журнала «Традиции моей семьи», альбома «А в детство заглянуть так</w:t>
      </w:r>
      <w:r>
        <w:t xml:space="preserve"> </w:t>
      </w:r>
      <w:r w:rsidRPr="00C84A5C">
        <w:t>хочется», альбомов-воспоминаний: «Это было недавно, это было давно...»</w:t>
      </w:r>
      <w:r>
        <w:t xml:space="preserve"> </w:t>
      </w:r>
      <w:r w:rsidRPr="00C84A5C">
        <w:t>Так, в альбоме «Это было недавно, это было давно...» при участии</w:t>
      </w:r>
      <w:r>
        <w:t xml:space="preserve"> </w:t>
      </w:r>
      <w:r w:rsidRPr="00C84A5C">
        <w:t>прадедушек и прабабушек (прапрадедушек и прапрабабушек)</w:t>
      </w:r>
      <w:r>
        <w:t xml:space="preserve"> </w:t>
      </w:r>
      <w:r w:rsidRPr="00C84A5C">
        <w:t>воспитанников могут быть собраны рассказы об их жизни, о тех случаях,</w:t>
      </w:r>
      <w:r>
        <w:t xml:space="preserve"> </w:t>
      </w:r>
      <w:r w:rsidRPr="00C84A5C">
        <w:t>которые особенно запомнились, о праздниках и буднях, о войне и блокаде.</w:t>
      </w:r>
      <w:r>
        <w:t xml:space="preserve"> </w:t>
      </w:r>
      <w:r w:rsidRPr="00C84A5C">
        <w:t>Такие альбомы всегда пользуются большим интересом у детей группы. Они с</w:t>
      </w:r>
      <w:r>
        <w:t xml:space="preserve"> </w:t>
      </w:r>
      <w:r w:rsidRPr="00C84A5C">
        <w:t>удовольствием их рассматривают, находят знакомые лица, с гордостью</w:t>
      </w:r>
      <w:r>
        <w:t xml:space="preserve"> </w:t>
      </w:r>
      <w:r w:rsidRPr="00364F52">
        <w:t>показывают своим сверстникам членов семьи, рассказывают их истории.</w:t>
      </w:r>
      <w:r>
        <w:t xml:space="preserve"> </w:t>
      </w:r>
      <w:r w:rsidRPr="00364F52">
        <w:t>Достижения детей родителям помогают увидеть выставки детского и</w:t>
      </w:r>
      <w:r>
        <w:t xml:space="preserve"> </w:t>
      </w:r>
      <w:r w:rsidRPr="00364F52">
        <w:t>совместного детско-родительского творчества: «Вот мы какие!», «Мы</w:t>
      </w:r>
      <w:r>
        <w:t xml:space="preserve"> </w:t>
      </w:r>
      <w:r w:rsidRPr="00364F52">
        <w:t>рисуем город наш», «Рождественская открытка». Видя рост своего ребенка,</w:t>
      </w:r>
      <w:r>
        <w:t xml:space="preserve"> </w:t>
      </w:r>
      <w:r w:rsidRPr="00364F52">
        <w:t>сами родители более активно включаются в педагогический процесс,</w:t>
      </w:r>
      <w:r>
        <w:t xml:space="preserve"> </w:t>
      </w:r>
      <w:r w:rsidRPr="00364F52">
        <w:t xml:space="preserve">организуя совместную </w:t>
      </w:r>
      <w:proofErr w:type="spellStart"/>
      <w:r w:rsidRPr="00364F52">
        <w:t>досуговую</w:t>
      </w:r>
      <w:proofErr w:type="spellEnd"/>
      <w:r w:rsidRPr="00364F52">
        <w:t xml:space="preserve"> деятельность (детско-родительские</w:t>
      </w:r>
      <w:r>
        <w:t xml:space="preserve"> </w:t>
      </w:r>
      <w:r w:rsidRPr="00364F52">
        <w:t>праздники, развлечения, экскурсии и прогулки по городу). В ходе</w:t>
      </w:r>
      <w:r>
        <w:t xml:space="preserve"> </w:t>
      </w:r>
      <w:r w:rsidRPr="00364F52">
        <w:t>совместных с родителями прогулок воспитатель знакомит их с играми,</w:t>
      </w:r>
      <w:r>
        <w:t xml:space="preserve"> </w:t>
      </w:r>
      <w:r w:rsidRPr="00364F52">
        <w:t>упражнениями, которые развивают детскую любознательность, память,</w:t>
      </w:r>
      <w:r>
        <w:t xml:space="preserve"> </w:t>
      </w:r>
      <w:r w:rsidRPr="00364F52">
        <w:t>внимание: «Я назову, а ты продолжи», «Так и не так», «Кто больше</w:t>
      </w:r>
      <w:r>
        <w:t xml:space="preserve"> </w:t>
      </w:r>
      <w:r w:rsidRPr="00364F52">
        <w:t>запомнит и назовет», «Зададим друг другу интересные вопросы», «Угадай,</w:t>
      </w:r>
      <w:r>
        <w:t xml:space="preserve"> </w:t>
      </w:r>
      <w:r w:rsidRPr="00364F52">
        <w:t xml:space="preserve">что это». Для </w:t>
      </w:r>
      <w:r>
        <w:t>расширения представлений средних</w:t>
      </w:r>
      <w:r w:rsidRPr="00364F52">
        <w:t xml:space="preserve"> дошкольников о социальном</w:t>
      </w:r>
      <w:r>
        <w:t xml:space="preserve"> </w:t>
      </w:r>
      <w:r w:rsidRPr="00364F52">
        <w:t>мире воспитатель помогает родителям организовать с детьми игры-беседы о профессиях родителей и близких родственников, познакомить детей с</w:t>
      </w:r>
      <w:r>
        <w:t xml:space="preserve"> </w:t>
      </w:r>
      <w:r w:rsidRPr="00364F52">
        <w:t>путешествиями по родной стране и другим странам мира. Совместная с</w:t>
      </w:r>
      <w:r>
        <w:t xml:space="preserve"> воспитателем</w:t>
      </w:r>
      <w:r w:rsidRPr="00364F52">
        <w:t xml:space="preserve"> деятельность способствует накоплению родителями позитивного</w:t>
      </w:r>
      <w:r>
        <w:t xml:space="preserve"> </w:t>
      </w:r>
      <w:r w:rsidRPr="00364F52">
        <w:t>воспитательного опыта.</w:t>
      </w:r>
    </w:p>
    <w:p w:rsidR="00984FC2" w:rsidRDefault="00984FC2" w:rsidP="00984FC2">
      <w:r>
        <w:t xml:space="preserve">         </w:t>
      </w:r>
      <w:r w:rsidRPr="002A5E0B">
        <w:t>Опираясь на интере</w:t>
      </w:r>
      <w:r>
        <w:t>с к совместной деятельности и</w:t>
      </w:r>
      <w:r w:rsidRPr="002A5E0B">
        <w:t xml:space="preserve"> развивающиеся</w:t>
      </w:r>
      <w:r>
        <w:t xml:space="preserve"> </w:t>
      </w:r>
      <w:r w:rsidRPr="002A5E0B">
        <w:t xml:space="preserve">творческие </w:t>
      </w:r>
      <w:r>
        <w:t>умения детей и взрослых, воспитатель</w:t>
      </w:r>
      <w:r w:rsidRPr="002A5E0B">
        <w:t xml:space="preserve"> делает родителей активными</w:t>
      </w:r>
      <w:r>
        <w:t xml:space="preserve"> </w:t>
      </w:r>
      <w:r w:rsidRPr="002A5E0B">
        <w:t>участниками разнообразных встреч, викторин, вечеров досуга, музыкальных</w:t>
      </w:r>
      <w:r>
        <w:t xml:space="preserve"> </w:t>
      </w:r>
      <w:r w:rsidRPr="002A5E0B">
        <w:t>салонов и творческих гостиных.</w:t>
      </w:r>
      <w:r>
        <w:t xml:space="preserve"> Так, знакомя средних</w:t>
      </w:r>
      <w:r w:rsidRPr="002A5E0B">
        <w:t xml:space="preserve"> дошкольников с родным городом и его великими жителями, воспитатель может предложить организацию «Петербургского</w:t>
      </w:r>
      <w:r w:rsidRPr="00C84A5C">
        <w:t xml:space="preserve"> </w:t>
      </w:r>
      <w:r w:rsidRPr="002A5E0B">
        <w:t>бала», посвященного дню рождения города, литературной гостиной о</w:t>
      </w:r>
      <w:r>
        <w:t xml:space="preserve"> </w:t>
      </w:r>
      <w:r w:rsidRPr="002A5E0B">
        <w:t>самом петербургском поэте А. С. Пушкине, музыкального салона,</w:t>
      </w:r>
      <w:r>
        <w:t xml:space="preserve"> </w:t>
      </w:r>
      <w:r w:rsidRPr="002A5E0B">
        <w:t>посвященного великому композитору П. И.</w:t>
      </w:r>
      <w:r>
        <w:t xml:space="preserve"> Чайковскому. Такие </w:t>
      </w:r>
      <w:r w:rsidRPr="002A5E0B">
        <w:t>традиционные формы творческих вечеров</w:t>
      </w:r>
      <w:r>
        <w:t xml:space="preserve"> </w:t>
      </w:r>
      <w:r w:rsidRPr="002A5E0B">
        <w:t>активизируют интерес родителей и детей, позволяют участникам занимать</w:t>
      </w:r>
      <w:r>
        <w:t xml:space="preserve"> </w:t>
      </w:r>
      <w:r w:rsidRPr="002A5E0B">
        <w:t>разные роли: «хозяйки гостиной», «оформителей», «музыкантов»,</w:t>
      </w:r>
      <w:r>
        <w:t xml:space="preserve"> </w:t>
      </w:r>
      <w:r w:rsidRPr="002A5E0B">
        <w:t>«рассказчиков», «артистов», помогают детям и взрослым лучше узнать</w:t>
      </w:r>
      <w:r>
        <w:t xml:space="preserve"> </w:t>
      </w:r>
      <w:r w:rsidRPr="002A5E0B">
        <w:t>творческие возможности друг друга.</w:t>
      </w:r>
      <w:r>
        <w:t xml:space="preserve"> </w:t>
      </w:r>
      <w:r w:rsidRPr="002A5E0B">
        <w:t>В ходе развития совместной с родителями деятельности по развитию</w:t>
      </w:r>
      <w:r>
        <w:t xml:space="preserve"> средних</w:t>
      </w:r>
      <w:r w:rsidRPr="002A5E0B">
        <w:t xml:space="preserve"> дошкольников педагог организует совместные детско-родительские</w:t>
      </w:r>
      <w:r>
        <w:t xml:space="preserve"> </w:t>
      </w:r>
      <w:r w:rsidRPr="00C84A5C">
        <w:t>проекты поисково-познавательной и творческой направленности - «Музыка</w:t>
      </w:r>
      <w:r>
        <w:t xml:space="preserve"> </w:t>
      </w:r>
      <w:r w:rsidRPr="00C84A5C">
        <w:t>моей мечты», «Приглашаем в наш театр», «Наша забота нужна всем»,</w:t>
      </w:r>
      <w:r>
        <w:t xml:space="preserve"> </w:t>
      </w:r>
      <w:r w:rsidRPr="00C84A5C">
        <w:t>«Энциклопедия городов российских». Так, в ходе проекта «Энциклопедии</w:t>
      </w:r>
      <w:r>
        <w:t xml:space="preserve"> городов российских» воспитанники</w:t>
      </w:r>
      <w:r w:rsidRPr="00C84A5C">
        <w:t xml:space="preserve"> совместно с родителями и педагогами</w:t>
      </w:r>
      <w:r>
        <w:t xml:space="preserve"> </w:t>
      </w:r>
      <w:r w:rsidRPr="00C84A5C">
        <w:t>собирают материал о разных городах России и оформляют его в виде</w:t>
      </w:r>
      <w:r>
        <w:t xml:space="preserve"> </w:t>
      </w:r>
      <w:r w:rsidRPr="00C84A5C">
        <w:t>рукописной книги, сопровождая текст</w:t>
      </w:r>
      <w:r>
        <w:t xml:space="preserve"> </w:t>
      </w:r>
      <w:r w:rsidRPr="00C84A5C">
        <w:t>схемами, фотографиями, детскими</w:t>
      </w:r>
      <w:r>
        <w:t xml:space="preserve"> </w:t>
      </w:r>
      <w:r w:rsidRPr="00C84A5C">
        <w:t>рисунками, проводят</w:t>
      </w:r>
      <w:r>
        <w:t xml:space="preserve"> </w:t>
      </w:r>
      <w:r w:rsidRPr="00C84A5C">
        <w:t xml:space="preserve">«экскурсии» по разным городам, </w:t>
      </w:r>
    </w:p>
    <w:p w:rsidR="00984FC2" w:rsidRDefault="00984FC2" w:rsidP="00984FC2"/>
    <w:p w:rsidR="00984FC2" w:rsidRDefault="00984FC2" w:rsidP="00984FC2"/>
    <w:p w:rsidR="00984FC2" w:rsidRPr="001A0BE5" w:rsidRDefault="00984FC2" w:rsidP="00984FC2"/>
    <w:p w:rsidR="00984FC2" w:rsidRPr="000D0133" w:rsidRDefault="00984FC2" w:rsidP="00984FC2">
      <w:pPr>
        <w:rPr>
          <w:b/>
        </w:rPr>
      </w:pPr>
      <w:r w:rsidRPr="000D0133">
        <w:rPr>
          <w:b/>
        </w:rPr>
        <w:t xml:space="preserve">        3. Организация воспитательно-развивающего процесса</w:t>
      </w:r>
    </w:p>
    <w:p w:rsidR="00984FC2" w:rsidRPr="001A0BE5" w:rsidRDefault="00984FC2" w:rsidP="00984FC2"/>
    <w:p w:rsidR="00984FC2" w:rsidRPr="000D0133" w:rsidRDefault="00984FC2" w:rsidP="00984FC2">
      <w:pPr>
        <w:numPr>
          <w:ilvl w:val="1"/>
          <w:numId w:val="4"/>
        </w:numPr>
        <w:rPr>
          <w:b/>
        </w:rPr>
      </w:pPr>
      <w:r w:rsidRPr="000D0133">
        <w:rPr>
          <w:b/>
        </w:rPr>
        <w:t>Обеспеченность методическими материалами</w:t>
      </w:r>
    </w:p>
    <w:p w:rsidR="00984FC2" w:rsidRDefault="00984FC2" w:rsidP="00984FC2"/>
    <w:p w:rsidR="00984FC2" w:rsidRDefault="00984FC2" w:rsidP="00984FC2">
      <w:r w:rsidRPr="001A0BE5">
        <w:t xml:space="preserve">1. </w:t>
      </w:r>
      <w:proofErr w:type="spellStart"/>
      <w:r w:rsidRPr="001A0BE5">
        <w:t>Стеркина</w:t>
      </w:r>
      <w:proofErr w:type="spellEnd"/>
      <w:r w:rsidRPr="001A0BE5">
        <w:t xml:space="preserve"> Р. Рекомендации по экспертизе образовательных программ для ДОУ   РФ// Дошкольное воспитание. 1995. №</w:t>
      </w:r>
      <w:r>
        <w:t>8.</w:t>
      </w:r>
    </w:p>
    <w:p w:rsidR="00984FC2" w:rsidRDefault="00984FC2" w:rsidP="00984FC2">
      <w:r>
        <w:t>2. Федеральный закон «Об образовании в Российской Федерации» № 273-ФЗ, 2013г.</w:t>
      </w:r>
    </w:p>
    <w:p w:rsidR="00984FC2" w:rsidRPr="001A0BE5" w:rsidRDefault="00984FC2" w:rsidP="00984FC2">
      <w:r>
        <w:t>3</w:t>
      </w:r>
      <w:r w:rsidRPr="001A0BE5">
        <w:t>. Колодяжная Т.П. Управление современным дошкольным</w:t>
      </w:r>
      <w:r>
        <w:t xml:space="preserve"> </w:t>
      </w:r>
      <w:r w:rsidRPr="001A0BE5">
        <w:t>образовательным учреждением: практическое пособие для руководителей ДОУ,</w:t>
      </w:r>
      <w:r>
        <w:t xml:space="preserve"> </w:t>
      </w:r>
      <w:r w:rsidRPr="001A0BE5">
        <w:t xml:space="preserve">студентов </w:t>
      </w:r>
      <w:proofErr w:type="spellStart"/>
      <w:r w:rsidRPr="001A0BE5">
        <w:t>пед</w:t>
      </w:r>
      <w:proofErr w:type="spellEnd"/>
      <w:r w:rsidRPr="001A0BE5">
        <w:t>. учеб. заведений, слушателей ИПК. Ростов-на-Дону, 2002 г.</w:t>
      </w:r>
    </w:p>
    <w:p w:rsidR="00984FC2" w:rsidRDefault="00984FC2" w:rsidP="00984FC2">
      <w:r>
        <w:t>4</w:t>
      </w:r>
      <w:r w:rsidRPr="001A0BE5">
        <w:t>. Кузьмин С. Образовательная программа ДОУ (теория, особенности</w:t>
      </w:r>
      <w:r>
        <w:t xml:space="preserve"> </w:t>
      </w:r>
      <w:r w:rsidRPr="001A0BE5">
        <w:t>разработки, практика). Методические рекомендации// Дошкольное</w:t>
      </w:r>
      <w:r>
        <w:t xml:space="preserve"> </w:t>
      </w:r>
      <w:r w:rsidRPr="001A0BE5">
        <w:t>образование №2 (146)</w:t>
      </w:r>
      <w:r>
        <w:t>,,</w:t>
      </w:r>
    </w:p>
    <w:p w:rsidR="00984FC2" w:rsidRPr="001A0BE5" w:rsidRDefault="00984FC2" w:rsidP="00984FC2">
      <w:r w:rsidRPr="001A0BE5">
        <w:t>16-31 января 2005 г.</w:t>
      </w:r>
    </w:p>
    <w:p w:rsidR="00984FC2" w:rsidRPr="001A0BE5" w:rsidRDefault="00984FC2" w:rsidP="00984FC2">
      <w:r>
        <w:t>5</w:t>
      </w:r>
      <w:r w:rsidRPr="001A0BE5">
        <w:t>. Позняк Л.В., Лященко Н.Н. Управление дошкольным образованием. М.,</w:t>
      </w:r>
      <w:r>
        <w:t xml:space="preserve"> </w:t>
      </w:r>
      <w:r w:rsidRPr="001A0BE5">
        <w:t>2001 г.</w:t>
      </w:r>
    </w:p>
    <w:p w:rsidR="00984FC2" w:rsidRPr="001A0BE5" w:rsidRDefault="00984FC2" w:rsidP="00984FC2">
      <w:r w:rsidRPr="001A0BE5">
        <w:t xml:space="preserve">6. </w:t>
      </w:r>
      <w:proofErr w:type="spellStart"/>
      <w:r w:rsidRPr="001A0BE5">
        <w:t>Микляева</w:t>
      </w:r>
      <w:proofErr w:type="spellEnd"/>
      <w:r w:rsidRPr="001A0BE5">
        <w:t xml:space="preserve"> Н.В. Программа развития и образовательная программа ДОУ:</w:t>
      </w:r>
    </w:p>
    <w:p w:rsidR="00984FC2" w:rsidRPr="001A0BE5" w:rsidRDefault="00984FC2" w:rsidP="00984FC2">
      <w:r w:rsidRPr="001A0BE5">
        <w:t>технология составления, концепция. - М., 2005 г.</w:t>
      </w:r>
    </w:p>
    <w:p w:rsidR="00984FC2" w:rsidRPr="001A0BE5" w:rsidRDefault="00984FC2" w:rsidP="00984FC2">
      <w:r>
        <w:t>7</w:t>
      </w:r>
      <w:r w:rsidRPr="001A0BE5">
        <w:t xml:space="preserve">. Бондаренко А.К., Позняк Л.В., </w:t>
      </w:r>
      <w:proofErr w:type="spellStart"/>
      <w:r w:rsidRPr="001A0BE5">
        <w:t>Шкатула</w:t>
      </w:r>
      <w:proofErr w:type="spellEnd"/>
      <w:r w:rsidRPr="001A0BE5">
        <w:t xml:space="preserve"> В.И. Заведующ</w:t>
      </w:r>
      <w:r>
        <w:t>ий дошкольным</w:t>
      </w:r>
    </w:p>
    <w:p w:rsidR="00984FC2" w:rsidRPr="001A0BE5" w:rsidRDefault="00984FC2" w:rsidP="00984FC2">
      <w:r w:rsidRPr="001A0BE5">
        <w:t>учреждением. М., 1984 г.</w:t>
      </w:r>
    </w:p>
    <w:p w:rsidR="00984FC2" w:rsidRPr="001A0BE5" w:rsidRDefault="00984FC2" w:rsidP="00984FC2">
      <w:r w:rsidRPr="001A0BE5">
        <w:t>8. Рекомендации по экспертизе образовательной программы ДОУ в ПМР. Сост.</w:t>
      </w:r>
    </w:p>
    <w:p w:rsidR="00984FC2" w:rsidRPr="001A0BE5" w:rsidRDefault="00984FC2" w:rsidP="00984FC2">
      <w:r w:rsidRPr="001A0BE5">
        <w:t xml:space="preserve">Беленькая Р.И., </w:t>
      </w:r>
      <w:proofErr w:type="spellStart"/>
      <w:r w:rsidRPr="001A0BE5">
        <w:t>Горбатенко</w:t>
      </w:r>
      <w:proofErr w:type="spellEnd"/>
      <w:r w:rsidRPr="001A0BE5">
        <w:t xml:space="preserve"> Н.А./ Педагогический вестник Приднестровья №2</w:t>
      </w:r>
    </w:p>
    <w:p w:rsidR="00984FC2" w:rsidRPr="001A0BE5" w:rsidRDefault="00984FC2" w:rsidP="00984FC2">
      <w:r w:rsidRPr="001A0BE5">
        <w:t>2004.</w:t>
      </w:r>
    </w:p>
    <w:p w:rsidR="00984FC2" w:rsidRPr="001A0BE5" w:rsidRDefault="00984FC2" w:rsidP="00984FC2">
      <w:r w:rsidRPr="001A0BE5">
        <w:t>9. Сажина С. Д. Составление рабочих учебных программ</w:t>
      </w:r>
    </w:p>
    <w:p w:rsidR="00984FC2" w:rsidRPr="001A0BE5" w:rsidRDefault="00984FC2" w:rsidP="00984FC2">
      <w:r w:rsidRPr="001A0BE5">
        <w:t xml:space="preserve">10. </w:t>
      </w:r>
      <w:proofErr w:type="spellStart"/>
      <w:r w:rsidRPr="001A0BE5">
        <w:t>Стеркина</w:t>
      </w:r>
      <w:proofErr w:type="spellEnd"/>
      <w:r w:rsidRPr="001A0BE5">
        <w:t xml:space="preserve"> Р., Князева О. Рекомендации по организации работы дошкольных</w:t>
      </w:r>
    </w:p>
    <w:p w:rsidR="00984FC2" w:rsidRDefault="00984FC2" w:rsidP="00984FC2">
      <w:r w:rsidRPr="001A0BE5">
        <w:t>учреждений // Дошкольное воспитание. 1992 г.</w:t>
      </w:r>
    </w:p>
    <w:p w:rsidR="00984FC2" w:rsidRPr="00C31E22" w:rsidRDefault="00984FC2" w:rsidP="00984FC2">
      <w:r>
        <w:t>11</w:t>
      </w:r>
      <w:r w:rsidRPr="00C31E22">
        <w:t>.</w:t>
      </w:r>
      <w:r>
        <w:t xml:space="preserve"> </w:t>
      </w:r>
      <w:r w:rsidRPr="00C31E22">
        <w:t>Сотникова В.М. Действия с предметами и</w:t>
      </w:r>
      <w:r>
        <w:t xml:space="preserve"> </w:t>
      </w:r>
      <w:r w:rsidRPr="00C31E22">
        <w:t>предметные игры.</w:t>
      </w:r>
      <w:r>
        <w:t xml:space="preserve"> </w:t>
      </w:r>
      <w:r w:rsidRPr="00C31E22">
        <w:t>- М., 2006.</w:t>
      </w:r>
    </w:p>
    <w:p w:rsidR="00984FC2" w:rsidRPr="00F658F6" w:rsidRDefault="00984FC2" w:rsidP="00984FC2">
      <w:r>
        <w:t xml:space="preserve">12. </w:t>
      </w:r>
      <w:r w:rsidRPr="00F658F6">
        <w:t>Литвинова М.Ф. Подвижные игры и упражнения с детьми. - М.,</w:t>
      </w:r>
      <w:r>
        <w:t xml:space="preserve"> </w:t>
      </w:r>
      <w:r w:rsidRPr="00F658F6">
        <w:t>2005</w:t>
      </w:r>
    </w:p>
    <w:p w:rsidR="00984FC2" w:rsidRPr="00C31E22" w:rsidRDefault="00984FC2" w:rsidP="00984FC2">
      <w:r>
        <w:t>13</w:t>
      </w:r>
      <w:r w:rsidRPr="00C31E22">
        <w:t>.</w:t>
      </w:r>
      <w:r>
        <w:t xml:space="preserve"> </w:t>
      </w:r>
      <w:r w:rsidRPr="00C31E22">
        <w:t>Парамонова Л.А.Детское творческое</w:t>
      </w:r>
      <w:r>
        <w:t xml:space="preserve"> </w:t>
      </w:r>
      <w:r w:rsidRPr="00C31E22">
        <w:t>конструирование.-М.1999</w:t>
      </w:r>
    </w:p>
    <w:p w:rsidR="00984FC2" w:rsidRDefault="00984FC2" w:rsidP="00984FC2">
      <w:r>
        <w:t>1</w:t>
      </w:r>
      <w:r w:rsidRPr="00C31E22">
        <w:t>4.</w:t>
      </w:r>
      <w:r>
        <w:t xml:space="preserve"> </w:t>
      </w:r>
      <w:r w:rsidRPr="00C31E22">
        <w:t>Пилюгина Э.Г. Воспитание сенсорной</w:t>
      </w:r>
      <w:r>
        <w:t xml:space="preserve"> </w:t>
      </w:r>
      <w:r w:rsidRPr="00C31E22">
        <w:t>культуры.м.,2007</w:t>
      </w:r>
    </w:p>
    <w:p w:rsidR="00984FC2" w:rsidRDefault="00984FC2" w:rsidP="00984FC2"/>
    <w:p w:rsidR="00984FC2" w:rsidRPr="00C31E22" w:rsidRDefault="00984FC2" w:rsidP="00984FC2"/>
    <w:p w:rsidR="00984FC2" w:rsidRDefault="00984FC2" w:rsidP="00984FC2"/>
    <w:p w:rsidR="00984FC2" w:rsidRPr="003B7E91" w:rsidRDefault="00984FC2" w:rsidP="00984FC2">
      <w:pPr>
        <w:numPr>
          <w:ilvl w:val="1"/>
          <w:numId w:val="4"/>
        </w:numPr>
        <w:rPr>
          <w:b/>
        </w:rPr>
      </w:pPr>
      <w:r w:rsidRPr="003B7E91">
        <w:rPr>
          <w:b/>
        </w:rPr>
        <w:t>Организация жизни и воспитания детей средней группы</w:t>
      </w:r>
    </w:p>
    <w:p w:rsidR="00984FC2" w:rsidRDefault="00984FC2" w:rsidP="00984FC2"/>
    <w:p w:rsidR="00984FC2" w:rsidRPr="007B15B7" w:rsidRDefault="00984FC2" w:rsidP="00984FC2">
      <w:r w:rsidRPr="007B15B7">
        <w:t>Режим дня составлен с расчетом на 1</w:t>
      </w:r>
      <w:r w:rsidR="001B0BA8">
        <w:t>2</w:t>
      </w:r>
      <w:r w:rsidRPr="007B15B7">
        <w:t>-часовое пребывание ребенка в детском саду.</w:t>
      </w:r>
    </w:p>
    <w:p w:rsidR="00984FC2" w:rsidRPr="007B15B7" w:rsidRDefault="00984FC2" w:rsidP="00984FC2">
      <w:r w:rsidRPr="007B15B7">
        <w:t>При осуществлении режимных моментов учитываются также индивидуальные особенности ребенка</w:t>
      </w:r>
      <w:r>
        <w:t xml:space="preserve"> </w:t>
      </w:r>
      <w:r w:rsidRPr="007B15B7">
        <w:t>(длительность сна, вкусовые предпочтения, характер и т.д.).</w:t>
      </w:r>
    </w:p>
    <w:p w:rsidR="00984FC2" w:rsidRDefault="00984FC2" w:rsidP="00984FC2">
      <w:r w:rsidRPr="007B15B7">
        <w:t>В представленном режиме дня выделено специальное время для чтения детям. Это не является</w:t>
      </w:r>
      <w:r>
        <w:t xml:space="preserve"> </w:t>
      </w:r>
      <w:r w:rsidRPr="007B15B7">
        <w:t>обязательным элементом режима дня, и чтение может быть заменено самостоятельной деятельностью</w:t>
      </w:r>
      <w:r>
        <w:t xml:space="preserve"> </w:t>
      </w:r>
      <w:r w:rsidRPr="007B15B7">
        <w:t>детей, однако для эффективного решения программных задач ежедневное чтение крайне желательно.</w:t>
      </w:r>
    </w:p>
    <w:p w:rsidR="00984FC2" w:rsidRDefault="00984FC2" w:rsidP="00984FC2">
      <w:r>
        <w:t>Для детей 4-5</w:t>
      </w:r>
      <w:r w:rsidRPr="007B15B7">
        <w:t xml:space="preserve"> лег длительность чтения с обсуждением прочитанного рекомендуется</w:t>
      </w:r>
    </w:p>
    <w:p w:rsidR="00984FC2" w:rsidRDefault="00984FC2" w:rsidP="00984FC2">
      <w:r w:rsidRPr="007B15B7">
        <w:t xml:space="preserve">до </w:t>
      </w:r>
      <w:r>
        <w:t>15-2</w:t>
      </w:r>
      <w:r w:rsidRPr="007B15B7">
        <w:t>0 минут.</w:t>
      </w:r>
      <w:r>
        <w:t xml:space="preserve"> </w:t>
      </w:r>
      <w:r w:rsidRPr="007B15B7">
        <w:t xml:space="preserve">При этом ребенка не следует принуждать, </w:t>
      </w:r>
      <w:r>
        <w:t xml:space="preserve">но для приобретения привычки к чтению ребенка можно стимулировать приятными мелочами. </w:t>
      </w:r>
      <w:r w:rsidRPr="007B15B7">
        <w:t xml:space="preserve">Часто дети, </w:t>
      </w:r>
      <w:r>
        <w:t xml:space="preserve">начиная слушать чтение под мягким нажимом взрослого, </w:t>
      </w:r>
      <w:r w:rsidRPr="007B15B7">
        <w:t>незаметно для себя увлекаются</w:t>
      </w:r>
      <w:r>
        <w:t xml:space="preserve"> </w:t>
      </w:r>
      <w:r w:rsidRPr="007B15B7">
        <w:t>процессом слушания.</w:t>
      </w:r>
    </w:p>
    <w:p w:rsidR="00984FC2" w:rsidRDefault="00984FC2" w:rsidP="00984FC2"/>
    <w:p w:rsidR="00984FC2" w:rsidRDefault="00984FC2" w:rsidP="00984FC2"/>
    <w:p w:rsidR="00984FC2" w:rsidRDefault="00984FC2" w:rsidP="00984FC2"/>
    <w:p w:rsidR="00984FC2" w:rsidRPr="007B15B7" w:rsidRDefault="00984FC2" w:rsidP="00984FC2"/>
    <w:p w:rsidR="00984FC2" w:rsidRDefault="00984FC2" w:rsidP="00984FC2"/>
    <w:p w:rsidR="00984FC2" w:rsidRDefault="00984FC2" w:rsidP="00984FC2"/>
    <w:p w:rsidR="00984FC2" w:rsidRPr="003048E4" w:rsidRDefault="00984FC2" w:rsidP="00984FC2">
      <w:pPr>
        <w:rPr>
          <w:b/>
          <w:bCs/>
        </w:rPr>
      </w:pPr>
      <w:r w:rsidRPr="003048E4">
        <w:rPr>
          <w:b/>
          <w:bCs/>
        </w:rPr>
        <w:t>3.</w:t>
      </w:r>
      <w:r>
        <w:rPr>
          <w:b/>
          <w:bCs/>
        </w:rPr>
        <w:t>3</w:t>
      </w:r>
      <w:r w:rsidR="001B0BA8">
        <w:rPr>
          <w:b/>
          <w:bCs/>
        </w:rPr>
        <w:t>.  Режим дня Ч</w:t>
      </w:r>
      <w:r w:rsidRPr="003048E4">
        <w:rPr>
          <w:b/>
          <w:bCs/>
        </w:rPr>
        <w:t>УДО «Звёздочка» для детей  4-5 лет (средняя  группа)</w:t>
      </w:r>
    </w:p>
    <w:p w:rsidR="00984FC2" w:rsidRDefault="00984FC2" w:rsidP="00984FC2"/>
    <w:tbl>
      <w:tblPr>
        <w:tblStyle w:val="a3"/>
        <w:tblW w:w="0" w:type="auto"/>
        <w:tblLook w:val="01E0"/>
      </w:tblPr>
      <w:tblGrid>
        <w:gridCol w:w="1548"/>
        <w:gridCol w:w="8023"/>
      </w:tblGrid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 xml:space="preserve">                     </w:t>
            </w:r>
            <w:r>
              <w:rPr>
                <w:iCs/>
                <w:bdr w:val="none" w:sz="0" w:space="0" w:color="auto" w:frame="1"/>
              </w:rPr>
              <w:t xml:space="preserve">      </w:t>
            </w:r>
            <w:r w:rsidRPr="000458BD">
              <w:rPr>
                <w:iCs/>
                <w:bdr w:val="none" w:sz="0" w:space="0" w:color="auto" w:frame="1"/>
              </w:rPr>
              <w:t xml:space="preserve">      </w:t>
            </w:r>
            <w:r>
              <w:rPr>
                <w:iCs/>
                <w:bdr w:val="none" w:sz="0" w:space="0" w:color="auto" w:frame="1"/>
              </w:rPr>
              <w:t xml:space="preserve">  Средняя группа   </w:t>
            </w:r>
          </w:p>
        </w:tc>
      </w:tr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>8.00-8.30</w:t>
            </w: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>Прием и осмотр детей, дежурство, утренняя гимнастика</w:t>
            </w:r>
          </w:p>
        </w:tc>
      </w:tr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>8.30-9.00</w:t>
            </w: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>Подготовка к завтраку, завтрак</w:t>
            </w:r>
          </w:p>
        </w:tc>
      </w:tr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 w:rsidRPr="000458BD">
              <w:rPr>
                <w:iCs/>
                <w:bdr w:val="none" w:sz="0" w:space="0" w:color="auto" w:frame="1"/>
              </w:rPr>
              <w:t>9.00-9.20</w:t>
            </w: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Самостоятельная деятельность, игры</w:t>
            </w:r>
          </w:p>
        </w:tc>
      </w:tr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9.20-9.50</w:t>
            </w: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Организованная образовательная деятельность</w:t>
            </w:r>
          </w:p>
        </w:tc>
      </w:tr>
      <w:tr w:rsidR="00984FC2" w:rsidRPr="002F10BB" w:rsidTr="005F58AE">
        <w:tc>
          <w:tcPr>
            <w:tcW w:w="1548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9.50-12.10</w:t>
            </w:r>
          </w:p>
        </w:tc>
        <w:tc>
          <w:tcPr>
            <w:tcW w:w="8023" w:type="dxa"/>
          </w:tcPr>
          <w:p w:rsidR="00984FC2" w:rsidRPr="000458BD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Игры, подготовка к прогулке, прогулка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12.10-12.30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Возвращение с прогулки, игры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12.30-13.00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Подготовка к обеду, обед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13.00-15.00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Дневной сон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15.00-15.20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Подъем, воздушные и водные процедуры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15.20-15.40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Полдник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15.40-16.00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Игры, самостоятельная деятельность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16.00-16.30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Развивающие занятия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16.30-16.50</w:t>
            </w:r>
          </w:p>
        </w:tc>
        <w:tc>
          <w:tcPr>
            <w:tcW w:w="8023" w:type="dxa"/>
          </w:tcPr>
          <w:p w:rsidR="00984FC2" w:rsidRPr="00836390" w:rsidRDefault="00984FC2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Чтение художественной литературы</w:t>
            </w:r>
          </w:p>
        </w:tc>
      </w:tr>
      <w:tr w:rsidR="00984FC2" w:rsidRPr="00836390" w:rsidTr="005F58AE">
        <w:tc>
          <w:tcPr>
            <w:tcW w:w="1548" w:type="dxa"/>
          </w:tcPr>
          <w:p w:rsidR="00984FC2" w:rsidRPr="00836390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16.50-18</w:t>
            </w:r>
            <w:r w:rsidR="00984FC2">
              <w:rPr>
                <w:iCs/>
                <w:bdr w:val="none" w:sz="0" w:space="0" w:color="auto" w:frame="1"/>
              </w:rPr>
              <w:t>.00</w:t>
            </w:r>
          </w:p>
        </w:tc>
        <w:tc>
          <w:tcPr>
            <w:tcW w:w="8023" w:type="dxa"/>
          </w:tcPr>
          <w:p w:rsidR="00984FC2" w:rsidRPr="00836390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Игры, самостоятельная деятельность</w:t>
            </w:r>
          </w:p>
        </w:tc>
      </w:tr>
      <w:tr w:rsidR="001B0BA8" w:rsidRPr="00836390" w:rsidTr="005F58AE">
        <w:tc>
          <w:tcPr>
            <w:tcW w:w="1548" w:type="dxa"/>
          </w:tcPr>
          <w:p w:rsidR="001B0BA8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18.20- 18.40</w:t>
            </w:r>
          </w:p>
        </w:tc>
        <w:tc>
          <w:tcPr>
            <w:tcW w:w="8023" w:type="dxa"/>
          </w:tcPr>
          <w:p w:rsidR="001B0BA8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Подготовка к ужину, ужин</w:t>
            </w:r>
          </w:p>
        </w:tc>
      </w:tr>
      <w:tr w:rsidR="001B0BA8" w:rsidRPr="00836390" w:rsidTr="005F58AE">
        <w:tc>
          <w:tcPr>
            <w:tcW w:w="1548" w:type="dxa"/>
          </w:tcPr>
          <w:p w:rsidR="001B0BA8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18.40 - 20.00</w:t>
            </w:r>
          </w:p>
        </w:tc>
        <w:tc>
          <w:tcPr>
            <w:tcW w:w="8023" w:type="dxa"/>
          </w:tcPr>
          <w:p w:rsidR="001B0BA8" w:rsidRDefault="001B0BA8" w:rsidP="005F58AE">
            <w:pPr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Подготовка к прогулке, прогулка, постепенный уход детей домой</w:t>
            </w:r>
          </w:p>
        </w:tc>
      </w:tr>
    </w:tbl>
    <w:p w:rsidR="00984FC2" w:rsidRDefault="00984FC2" w:rsidP="00984FC2">
      <w:pPr>
        <w:rPr>
          <w:b/>
          <w:bCs/>
        </w:rPr>
      </w:pPr>
    </w:p>
    <w:p w:rsidR="00984FC2" w:rsidRDefault="00984FC2" w:rsidP="00984FC2">
      <w:pPr>
        <w:rPr>
          <w:b/>
          <w:bCs/>
        </w:rPr>
      </w:pPr>
    </w:p>
    <w:p w:rsidR="00984FC2" w:rsidRPr="00260873" w:rsidRDefault="00984FC2" w:rsidP="00984FC2">
      <w:pPr>
        <w:rPr>
          <w:b/>
          <w:bCs/>
        </w:rPr>
      </w:pPr>
      <w:r>
        <w:rPr>
          <w:b/>
          <w:bCs/>
        </w:rPr>
        <w:t>3.4. Проведение  педагогической диагностики  (</w:t>
      </w:r>
      <w:r w:rsidRPr="00260873">
        <w:rPr>
          <w:b/>
          <w:bCs/>
        </w:rPr>
        <w:t>мониторинга</w:t>
      </w:r>
      <w:r>
        <w:rPr>
          <w:b/>
          <w:bCs/>
        </w:rPr>
        <w:t xml:space="preserve">)  </w:t>
      </w:r>
    </w:p>
    <w:p w:rsidR="00984FC2" w:rsidRPr="00260873" w:rsidRDefault="00984FC2" w:rsidP="00984FC2">
      <w:r>
        <w:t xml:space="preserve">       </w:t>
      </w:r>
      <w:r w:rsidRPr="00260873">
        <w:t>Педагогическая диагн</w:t>
      </w:r>
      <w:r>
        <w:t xml:space="preserve">остика в детском саду </w:t>
      </w:r>
      <w:r w:rsidRPr="00260873">
        <w:t>преимущественно направлена на изучение ребенка дошкольного возраста для</w:t>
      </w:r>
      <w:r>
        <w:t xml:space="preserve"> </w:t>
      </w:r>
      <w:r w:rsidRPr="00260873">
        <w:t>познания его индивидуальности и оценки его развития как субъекта</w:t>
      </w:r>
      <w:r>
        <w:t xml:space="preserve"> </w:t>
      </w:r>
      <w:r w:rsidRPr="00260873">
        <w:t>познания, общения и деятельности; на понимание мотивов его поступков,</w:t>
      </w:r>
      <w:r>
        <w:t xml:space="preserve"> </w:t>
      </w:r>
      <w:r w:rsidRPr="00260873">
        <w:t>видение скрытых резервов личностного развития, предвидение его поведения</w:t>
      </w:r>
    </w:p>
    <w:p w:rsidR="00984FC2" w:rsidRPr="00260873" w:rsidRDefault="00984FC2" w:rsidP="00984FC2">
      <w:r w:rsidRPr="00260873">
        <w:t>в будущем. Понимание ребенка помогает педагогу сделать условия</w:t>
      </w:r>
      <w:r>
        <w:t xml:space="preserve"> </w:t>
      </w:r>
      <w:r w:rsidRPr="00260873">
        <w:t>воспитания и обучения максимально приближенными к реализации детских</w:t>
      </w:r>
      <w:r>
        <w:t xml:space="preserve"> </w:t>
      </w:r>
      <w:r w:rsidRPr="00260873">
        <w:t>потребностей, интересов, способностей, способствует поддержке и развитию</w:t>
      </w:r>
      <w:r>
        <w:t xml:space="preserve"> </w:t>
      </w:r>
      <w:r w:rsidRPr="00260873">
        <w:t>детской индивидуальности.</w:t>
      </w:r>
    </w:p>
    <w:p w:rsidR="00984FC2" w:rsidRPr="00260873" w:rsidRDefault="00984FC2" w:rsidP="00984FC2">
      <w:r w:rsidRPr="00260873">
        <w:t>Без педагогической диагностики трудно представить осознанную и</w:t>
      </w:r>
      <w:r>
        <w:t xml:space="preserve"> </w:t>
      </w:r>
      <w:r w:rsidRPr="00260873">
        <w:t>целенаправленную профессиональную деятельность педагога.</w:t>
      </w:r>
      <w:r>
        <w:t xml:space="preserve"> </w:t>
      </w:r>
      <w:r w:rsidRPr="00260873">
        <w:t>Диагностическая деятельность является начальным этапом педагогического</w:t>
      </w:r>
      <w:r>
        <w:t xml:space="preserve"> </w:t>
      </w:r>
      <w:r w:rsidRPr="00260873">
        <w:t>проектирования, позволяя определить актуальные образовательные задачи,</w:t>
      </w:r>
      <w:r>
        <w:t xml:space="preserve"> </w:t>
      </w:r>
      <w:r w:rsidRPr="00260873">
        <w:t>индивидуализировать образовательный процесс, и завершает цепочку по</w:t>
      </w:r>
      <w:r>
        <w:t xml:space="preserve"> </w:t>
      </w:r>
      <w:r w:rsidRPr="00260873">
        <w:t>решению этих задач, поскольку направлена на выявление результативности</w:t>
      </w:r>
    </w:p>
    <w:p w:rsidR="00984FC2" w:rsidRPr="00260873" w:rsidRDefault="00984FC2" w:rsidP="00984FC2">
      <w:r w:rsidRPr="00260873">
        <w:t>образовательного процесса.</w:t>
      </w:r>
    </w:p>
    <w:p w:rsidR="00984FC2" w:rsidRPr="00260873" w:rsidRDefault="00984FC2" w:rsidP="00984FC2">
      <w:r>
        <w:t xml:space="preserve">       </w:t>
      </w:r>
      <w:r w:rsidRPr="00260873">
        <w:t>Познание и понимание педагогом ребенка дошкольного возраста как</w:t>
      </w:r>
      <w:r>
        <w:t xml:space="preserve"> </w:t>
      </w:r>
      <w:r w:rsidRPr="00260873">
        <w:t xml:space="preserve">основная цель </w:t>
      </w:r>
      <w:r>
        <w:t>педагогической диагностики в детском саду</w:t>
      </w:r>
      <w:r w:rsidRPr="00260873">
        <w:t xml:space="preserve"> определяет использование</w:t>
      </w:r>
      <w:r>
        <w:t xml:space="preserve"> </w:t>
      </w:r>
      <w:r w:rsidRPr="00260873">
        <w:t>им преимущественно малоформализованных диагностических методов,</w:t>
      </w:r>
      <w:r>
        <w:t xml:space="preserve"> </w:t>
      </w:r>
      <w:r w:rsidRPr="00260873">
        <w:t>ведущими среди которых являются наблюдение проявлений ребенка в</w:t>
      </w:r>
      <w:r>
        <w:t xml:space="preserve"> </w:t>
      </w:r>
      <w:r w:rsidRPr="00260873">
        <w:t>деятельности и общении с другими субъектами педагогического процесса, а</w:t>
      </w:r>
      <w:r>
        <w:t xml:space="preserve"> </w:t>
      </w:r>
      <w:r w:rsidRPr="00260873">
        <w:t>также свободные беседы с детьми.</w:t>
      </w:r>
    </w:p>
    <w:p w:rsidR="00984FC2" w:rsidRPr="00260873" w:rsidRDefault="00984FC2" w:rsidP="00984FC2">
      <w:r w:rsidRPr="00260873">
        <w:t>В качестве дополнительных методов используются анализ продуктов</w:t>
      </w:r>
    </w:p>
    <w:p w:rsidR="00984FC2" w:rsidRPr="00260873" w:rsidRDefault="00984FC2" w:rsidP="00984FC2">
      <w:r w:rsidRPr="00260873">
        <w:t>детской деятельности, простые тесты, специальные диагностические</w:t>
      </w:r>
    </w:p>
    <w:p w:rsidR="00984FC2" w:rsidRPr="00260873" w:rsidRDefault="00984FC2" w:rsidP="00984FC2">
      <w:r w:rsidRPr="00260873">
        <w:t>ситуации.</w:t>
      </w:r>
    </w:p>
    <w:p w:rsidR="00984FC2" w:rsidRPr="00260873" w:rsidRDefault="00984FC2" w:rsidP="00984FC2">
      <w:r w:rsidRPr="00260873">
        <w:t>Педагогическая диагностика достижений ребенка направлена на</w:t>
      </w:r>
      <w:r>
        <w:t xml:space="preserve"> </w:t>
      </w:r>
      <w:r w:rsidRPr="00260873">
        <w:t>изучение:</w:t>
      </w:r>
    </w:p>
    <w:p w:rsidR="00984FC2" w:rsidRPr="00260873" w:rsidRDefault="00984FC2" w:rsidP="00984FC2">
      <w:r w:rsidRPr="00260873">
        <w:t>— деятельностных умений ребенка;</w:t>
      </w:r>
    </w:p>
    <w:p w:rsidR="00984FC2" w:rsidRPr="00260873" w:rsidRDefault="00984FC2" w:rsidP="00984FC2">
      <w:r w:rsidRPr="00260873">
        <w:t>— интересов, предпочтений, склонностей ребенка;</w:t>
      </w:r>
    </w:p>
    <w:p w:rsidR="00984FC2" w:rsidRPr="00260873" w:rsidRDefault="00984FC2" w:rsidP="00984FC2">
      <w:r w:rsidRPr="00260873">
        <w:t>— личностных особенностей ребенка;</w:t>
      </w:r>
    </w:p>
    <w:p w:rsidR="00984FC2" w:rsidRPr="00260873" w:rsidRDefault="00984FC2" w:rsidP="00984FC2">
      <w:r w:rsidRPr="00260873">
        <w:t>— поведенческих проявлений ребенка;</w:t>
      </w:r>
    </w:p>
    <w:p w:rsidR="00984FC2" w:rsidRPr="00260873" w:rsidRDefault="00984FC2" w:rsidP="00984FC2">
      <w:r w:rsidRPr="00260873">
        <w:t>— особенностей взаимодействия ребенка со сверстниками;</w:t>
      </w:r>
    </w:p>
    <w:p w:rsidR="00984FC2" w:rsidRDefault="00984FC2" w:rsidP="00984FC2">
      <w:r w:rsidRPr="00260873">
        <w:t>— особенностей взаимодействия ребенка со взрослыми.</w:t>
      </w:r>
    </w:p>
    <w:p w:rsidR="00984FC2" w:rsidRDefault="00984FC2" w:rsidP="00984FC2"/>
    <w:p w:rsidR="00984FC2" w:rsidRDefault="00984FC2" w:rsidP="00984FC2"/>
    <w:p w:rsidR="00984FC2" w:rsidRPr="00260873" w:rsidRDefault="00984FC2" w:rsidP="00984FC2">
      <w:r w:rsidRPr="00260873">
        <w:t>Педагогическая диагностика осуществляется с учетом ряда принципов,</w:t>
      </w:r>
      <w:r>
        <w:t xml:space="preserve"> </w:t>
      </w:r>
      <w:r w:rsidRPr="00260873">
        <w:t>обусловленных спецификой образовательного процесса детского сада.</w:t>
      </w:r>
      <w:r>
        <w:t xml:space="preserve"> </w:t>
      </w:r>
      <w:r w:rsidRPr="00260873">
        <w:t>Принцип объективности означает стремление к максимальной</w:t>
      </w:r>
      <w:r>
        <w:t xml:space="preserve"> </w:t>
      </w:r>
      <w:r w:rsidRPr="00260873">
        <w:t>объективности в процедурах и результатах диагностики, избегание в</w:t>
      </w:r>
      <w:r>
        <w:t xml:space="preserve"> </w:t>
      </w:r>
      <w:r w:rsidRPr="00260873">
        <w:t>оформлении диагностических данных субъективных оценочных суждений,</w:t>
      </w:r>
    </w:p>
    <w:p w:rsidR="00984FC2" w:rsidRPr="00260873" w:rsidRDefault="00984FC2" w:rsidP="00984FC2">
      <w:r w:rsidRPr="00260873">
        <w:t>предвзятого отношения к диагностируемому.</w:t>
      </w:r>
    </w:p>
    <w:p w:rsidR="00984FC2" w:rsidRPr="00260873" w:rsidRDefault="00984FC2" w:rsidP="00984FC2">
      <w:r>
        <w:t xml:space="preserve">        </w:t>
      </w:r>
      <w:r w:rsidRPr="00260873">
        <w:t>Принцип целостного изучения педагогического процесса предполагает:</w:t>
      </w:r>
      <w:r>
        <w:t xml:space="preserve"> </w:t>
      </w:r>
      <w:r w:rsidRPr="00260873">
        <w:t>для того чтобы оценить общий уровень развития ребенка, необходимо иметь</w:t>
      </w:r>
      <w:r>
        <w:t xml:space="preserve"> </w:t>
      </w:r>
      <w:r w:rsidRPr="00260873">
        <w:t>информацию о различных аспектах его развития: социальном,</w:t>
      </w:r>
      <w:r>
        <w:t xml:space="preserve"> </w:t>
      </w:r>
      <w:r w:rsidRPr="00260873">
        <w:t>эмоциональном, интеллектуальном, физическом, художественно-творческом.</w:t>
      </w:r>
      <w:r>
        <w:t xml:space="preserve"> </w:t>
      </w:r>
      <w:r w:rsidRPr="00260873">
        <w:t>Важно помнить, что развитие ребенка представляет собой целостный</w:t>
      </w:r>
      <w:r>
        <w:t xml:space="preserve"> </w:t>
      </w:r>
      <w:r w:rsidRPr="00260873">
        <w:t>процесс, и что направление развития в каждой из сфер не может</w:t>
      </w:r>
      <w:r>
        <w:t xml:space="preserve"> </w:t>
      </w:r>
      <w:r w:rsidRPr="00260873">
        <w:t>рассматриваться изолированно. Различные сферы развития личности связаны</w:t>
      </w:r>
      <w:r>
        <w:t xml:space="preserve"> </w:t>
      </w:r>
      <w:r w:rsidRPr="00260873">
        <w:t>между собой и оказывают взаимное влияние друг на друга.</w:t>
      </w:r>
      <w:r>
        <w:t xml:space="preserve"> </w:t>
      </w:r>
      <w:r w:rsidRPr="00260873">
        <w:t>Принцип процессуальности предполагает изучение явления в</w:t>
      </w:r>
      <w:r>
        <w:t xml:space="preserve"> </w:t>
      </w:r>
      <w:r w:rsidRPr="00260873">
        <w:t>изменении, развитии.</w:t>
      </w:r>
    </w:p>
    <w:p w:rsidR="00984FC2" w:rsidRPr="00260873" w:rsidRDefault="00984FC2" w:rsidP="00984FC2">
      <w:r>
        <w:t xml:space="preserve">         </w:t>
      </w:r>
      <w:r w:rsidRPr="00260873">
        <w:t>Принцип компетентности означает принятие педагогом решений</w:t>
      </w:r>
      <w:r>
        <w:t xml:space="preserve"> </w:t>
      </w:r>
      <w:r w:rsidRPr="00260873">
        <w:t>только по тем вопросам, по которым он имеет специальную подготовку;</w:t>
      </w:r>
      <w:r>
        <w:t xml:space="preserve"> </w:t>
      </w:r>
      <w:r w:rsidRPr="00260873">
        <w:t>запрет в процессе и по результатам диагностики на какие-либо действия,</w:t>
      </w:r>
      <w:r>
        <w:t xml:space="preserve"> </w:t>
      </w:r>
      <w:r w:rsidRPr="00260873">
        <w:t>которые могут нанести ущерб испытуемому.</w:t>
      </w:r>
    </w:p>
    <w:p w:rsidR="00984FC2" w:rsidRDefault="00984FC2" w:rsidP="00984FC2">
      <w:r>
        <w:t xml:space="preserve">         </w:t>
      </w:r>
      <w:r w:rsidRPr="00260873">
        <w:t>Принцип персонализации требует от педагога в диагностической</w:t>
      </w:r>
      <w:r>
        <w:t xml:space="preserve"> </w:t>
      </w:r>
      <w:r w:rsidRPr="00260873">
        <w:t>деятельности обнаруживать не только индивидуальные проявления общих</w:t>
      </w:r>
      <w:r>
        <w:t xml:space="preserve"> </w:t>
      </w:r>
      <w:r w:rsidRPr="00260873">
        <w:t>закономерностей, но также индивидуальные пути развития, а отклонения от</w:t>
      </w:r>
      <w:r>
        <w:t xml:space="preserve"> </w:t>
      </w:r>
      <w:r w:rsidRPr="00260873">
        <w:t>нормы не оценивать как негативные без анализа динамических тенденций</w:t>
      </w:r>
      <w:r>
        <w:t xml:space="preserve"> </w:t>
      </w:r>
      <w:r w:rsidRPr="00260873">
        <w:t>становления.</w:t>
      </w:r>
    </w:p>
    <w:p w:rsidR="00984FC2" w:rsidRDefault="00984FC2" w:rsidP="00984FC2"/>
    <w:p w:rsidR="00984FC2" w:rsidRPr="00260873" w:rsidRDefault="00984FC2" w:rsidP="00984FC2">
      <w:r>
        <w:t xml:space="preserve">       </w:t>
      </w:r>
      <w:r w:rsidRPr="00260873">
        <w:t xml:space="preserve"> Этапы диагностирования:</w:t>
      </w:r>
    </w:p>
    <w:p w:rsidR="00984FC2" w:rsidRPr="00260873" w:rsidRDefault="00984FC2" w:rsidP="00984FC2">
      <w:r>
        <w:t xml:space="preserve">        </w:t>
      </w:r>
      <w:r w:rsidRPr="00260873">
        <w:t>Первый этап - проектировочный. Определяем цели диагностики</w:t>
      </w:r>
      <w:r>
        <w:t xml:space="preserve"> </w:t>
      </w:r>
      <w:r w:rsidRPr="00260873">
        <w:t>(например, оценить проявления детьми старшей группы активности и</w:t>
      </w:r>
      <w:r>
        <w:t xml:space="preserve"> </w:t>
      </w:r>
      <w:r w:rsidRPr="00260873">
        <w:t>любознательности, выявить проявляющиеся при этом индивидуальные</w:t>
      </w:r>
      <w:r>
        <w:t xml:space="preserve"> </w:t>
      </w:r>
      <w:r w:rsidRPr="00260873">
        <w:t>особенности). В проектировании диагностической деятельности многие</w:t>
      </w:r>
      <w:r>
        <w:t xml:space="preserve"> </w:t>
      </w:r>
      <w:r w:rsidRPr="00260873">
        <w:t>педагоги, как правило, решают вопрос, как ее осуществлять, пропуская</w:t>
      </w:r>
      <w:r>
        <w:t xml:space="preserve"> </w:t>
      </w:r>
      <w:r w:rsidRPr="00260873">
        <w:t>вопросы что и, в особенности, зачем диагностировать.</w:t>
      </w:r>
    </w:p>
    <w:p w:rsidR="00984FC2" w:rsidRPr="009A70B6" w:rsidRDefault="00984FC2" w:rsidP="00984FC2">
      <w:r w:rsidRPr="009A70B6">
        <w:t>Определяем методы диагностики. В педагогической диагностике</w:t>
      </w:r>
      <w:r>
        <w:t xml:space="preserve"> </w:t>
      </w:r>
      <w:r w:rsidRPr="009A70B6">
        <w:t>основными методами выступают включенное наблюдение и</w:t>
      </w:r>
      <w:r>
        <w:t xml:space="preserve"> </w:t>
      </w:r>
      <w:proofErr w:type="spellStart"/>
      <w:r w:rsidRPr="009A70B6">
        <w:t>нестандартизированные</w:t>
      </w:r>
      <w:proofErr w:type="spellEnd"/>
      <w:r w:rsidRPr="009A70B6">
        <w:t xml:space="preserve"> беседы с детьми. Кроме того, используются</w:t>
      </w:r>
      <w:r>
        <w:t xml:space="preserve"> </w:t>
      </w:r>
      <w:r w:rsidRPr="009A70B6">
        <w:t>диагностические ситуации, фактически провоцирующие деятельность</w:t>
      </w:r>
    </w:p>
    <w:p w:rsidR="00984FC2" w:rsidRPr="009A70B6" w:rsidRDefault="00984FC2" w:rsidP="00984FC2">
      <w:r w:rsidRPr="009A70B6">
        <w:t>ребенка, которую хотел бы пронаблюдать педагог.</w:t>
      </w:r>
    </w:p>
    <w:p w:rsidR="00984FC2" w:rsidRPr="009A70B6" w:rsidRDefault="00984FC2" w:rsidP="00984FC2">
      <w:r>
        <w:t xml:space="preserve">       </w:t>
      </w:r>
      <w:r w:rsidRPr="009A70B6">
        <w:t>Второй этап - практический. Проведение диагностики. Для этого</w:t>
      </w:r>
      <w:r>
        <w:t xml:space="preserve"> </w:t>
      </w:r>
      <w:r w:rsidRPr="009A70B6">
        <w:t>необходимо определить ответственных, обозначить время и длительность</w:t>
      </w:r>
      <w:r>
        <w:t xml:space="preserve"> </w:t>
      </w:r>
      <w:r w:rsidRPr="009A70B6">
        <w:t>диагностики, а также способы фиксации результатов (запись в блокноте, на</w:t>
      </w:r>
      <w:r>
        <w:t xml:space="preserve"> </w:t>
      </w:r>
      <w:r w:rsidRPr="009A70B6">
        <w:t>диагностических карточках, на магнитофоне, видеокамере и т. д.).</w:t>
      </w:r>
    </w:p>
    <w:p w:rsidR="00984FC2" w:rsidRDefault="00984FC2" w:rsidP="00984FC2">
      <w:r>
        <w:t xml:space="preserve">       </w:t>
      </w:r>
      <w:r w:rsidRPr="009A70B6">
        <w:t>Третий этап - аналитический. Анализ полученных фактов, получение</w:t>
      </w:r>
      <w:r>
        <w:t xml:space="preserve"> </w:t>
      </w:r>
      <w:r w:rsidRPr="009A70B6">
        <w:t>количественных данных. Анализ позволяет установить, почему результат</w:t>
      </w:r>
      <w:r>
        <w:t xml:space="preserve"> </w:t>
      </w:r>
      <w:r w:rsidRPr="009A70B6">
        <w:t>того или иного ребенка</w:t>
      </w:r>
    </w:p>
    <w:p w:rsidR="00984FC2" w:rsidRDefault="00984FC2" w:rsidP="00984FC2">
      <w:r w:rsidRPr="009A70B6">
        <w:t>отличается или не отличается от его прежнего</w:t>
      </w:r>
      <w:r>
        <w:t xml:space="preserve"> </w:t>
      </w:r>
      <w:r w:rsidRPr="009A70B6">
        <w:t>результата, от результатов других детей или же существенно отклоняется от</w:t>
      </w:r>
      <w:r>
        <w:t xml:space="preserve"> </w:t>
      </w:r>
      <w:r w:rsidRPr="009A70B6">
        <w:t xml:space="preserve">нормы (яркое достижение или большая проблема). </w:t>
      </w:r>
    </w:p>
    <w:p w:rsidR="00984FC2" w:rsidRPr="009A70B6" w:rsidRDefault="00984FC2" w:rsidP="00984FC2">
      <w:r w:rsidRPr="009A70B6">
        <w:t>На основе анализа</w:t>
      </w:r>
      <w:r>
        <w:t xml:space="preserve"> </w:t>
      </w:r>
      <w:r w:rsidRPr="009A70B6">
        <w:t>определяются причины такого проявления диагностируемого качества.</w:t>
      </w:r>
    </w:p>
    <w:p w:rsidR="00984FC2" w:rsidRPr="009A70B6" w:rsidRDefault="00984FC2" w:rsidP="00984FC2">
      <w:r>
        <w:t xml:space="preserve">         </w:t>
      </w:r>
      <w:r w:rsidRPr="009A70B6">
        <w:t>Четвертый этап - интерпретация данных. Интерпретация воспитателем</w:t>
      </w:r>
    </w:p>
    <w:p w:rsidR="00984FC2" w:rsidRPr="009A70B6" w:rsidRDefault="00984FC2" w:rsidP="00984FC2">
      <w:r w:rsidRPr="009A70B6">
        <w:t>полученных фактов - основной путь понимания ребенка и прогнозирования</w:t>
      </w:r>
    </w:p>
    <w:p w:rsidR="00984FC2" w:rsidRDefault="00984FC2" w:rsidP="00984FC2">
      <w:r w:rsidRPr="009A70B6">
        <w:t>перспектив его развития</w:t>
      </w:r>
      <w:r>
        <w:t xml:space="preserve"> </w:t>
      </w:r>
    </w:p>
    <w:p w:rsidR="00984FC2" w:rsidRPr="009A70B6" w:rsidRDefault="00984FC2" w:rsidP="00984FC2">
      <w:r>
        <w:t xml:space="preserve">        </w:t>
      </w:r>
      <w:r w:rsidRPr="009A70B6">
        <w:t xml:space="preserve">Пятый этап </w:t>
      </w:r>
      <w:r>
        <w:t>–</w:t>
      </w:r>
      <w:r w:rsidRPr="009A70B6">
        <w:t xml:space="preserve"> </w:t>
      </w:r>
      <w:r>
        <w:t xml:space="preserve">целеполагающий. </w:t>
      </w:r>
      <w:r w:rsidRPr="009A70B6">
        <w:t xml:space="preserve"> Он предполагает определение</w:t>
      </w:r>
      <w:r>
        <w:t xml:space="preserve"> </w:t>
      </w:r>
      <w:r w:rsidRPr="009A70B6">
        <w:t>актуальных образовательных задач для каждого ребенка и для группы в</w:t>
      </w:r>
      <w:r>
        <w:t xml:space="preserve"> </w:t>
      </w:r>
      <w:r w:rsidRPr="009A70B6">
        <w:t>целом.</w:t>
      </w:r>
    </w:p>
    <w:p w:rsidR="00984FC2" w:rsidRDefault="00984FC2" w:rsidP="00984FC2"/>
    <w:p w:rsidR="00984FC2" w:rsidRDefault="001B0BA8" w:rsidP="00984FC2">
      <w:r>
        <w:t xml:space="preserve">        Мониторинг в </w:t>
      </w:r>
      <w:proofErr w:type="spellStart"/>
      <w:r>
        <w:t>ч</w:t>
      </w:r>
      <w:r w:rsidR="00984FC2">
        <w:t>УДО</w:t>
      </w:r>
      <w:proofErr w:type="spellEnd"/>
      <w:r w:rsidR="00984FC2">
        <w:t xml:space="preserve"> «Звёздочка» проводится с целью определить эффективность воспитательно-развивающего процесса. Мониторинг позволяет определить динамику развития детей, комплексно оценивать итоговые и промежуточные результаты, систематически отслеживать достижение детьми планируемых результатов освоения </w:t>
      </w:r>
      <w:r w:rsidR="00984FC2">
        <w:lastRenderedPageBreak/>
        <w:t xml:space="preserve">Программы. Исследование освоения детьми программного содержания ведется путем сочетания низко  формализованных </w:t>
      </w:r>
      <w:proofErr w:type="spellStart"/>
      <w:r w:rsidR="00984FC2">
        <w:t>критериально-ориентированных</w:t>
      </w:r>
      <w:proofErr w:type="spellEnd"/>
      <w:r w:rsidR="00984FC2">
        <w:t xml:space="preserve"> методик не тестового типа (наблюдения, беседа, экспертные оценки) и высоко формализованных (тестов, проб) методов, обеспечивающих объективность и точность получаемых данных.</w:t>
      </w:r>
    </w:p>
    <w:p w:rsidR="00984FC2" w:rsidRDefault="00984FC2" w:rsidP="00984FC2">
      <w:r>
        <w:t>Мониторинг промежуточных результатов осуществляется с периодичностью 2 раза в год (январь, май) в соответствии с Постановлением Правительства Российской Федерации от 5 августа 2013 г. № 662 «Об осуществлении мониторинга системы образования»</w:t>
      </w:r>
    </w:p>
    <w:p w:rsidR="00984FC2" w:rsidRDefault="00984FC2" w:rsidP="00984FC2">
      <w:r>
        <w:t xml:space="preserve">        </w:t>
      </w:r>
      <w:r w:rsidRPr="009A70B6">
        <w:t>Результаты диагностики используются преимущественно для</w:t>
      </w:r>
      <w:r>
        <w:t xml:space="preserve"> </w:t>
      </w:r>
      <w:r w:rsidRPr="009A70B6">
        <w:t>обнаружения сильных сторон ребенка и определения перспектив его</w:t>
      </w:r>
      <w:r>
        <w:t xml:space="preserve"> </w:t>
      </w:r>
      <w:r w:rsidRPr="009A70B6">
        <w:t>развития. Полученная в результате диагностики информация и сделанные на</w:t>
      </w:r>
      <w:r>
        <w:t xml:space="preserve"> </w:t>
      </w:r>
      <w:r w:rsidRPr="009A70B6">
        <w:t>ее основе выводы помога</w:t>
      </w:r>
      <w:r>
        <w:t xml:space="preserve">ют воспитателю </w:t>
      </w:r>
      <w:r w:rsidRPr="009A70B6">
        <w:t xml:space="preserve"> предположить возможные действия</w:t>
      </w:r>
      <w:r>
        <w:t xml:space="preserve"> </w:t>
      </w:r>
      <w:r w:rsidRPr="009A70B6">
        <w:t>ребенка в разных ситуациях и понять, какие достижения ребенка следует</w:t>
      </w:r>
      <w:r>
        <w:t xml:space="preserve"> </w:t>
      </w:r>
      <w:r w:rsidRPr="009A70B6">
        <w:t>всячески поддержать и развивать дальше, в чем именно требуется оказать</w:t>
      </w:r>
      <w:r>
        <w:t xml:space="preserve"> </w:t>
      </w:r>
      <w:r w:rsidRPr="009A70B6">
        <w:t>этому ребенку помощь</w:t>
      </w:r>
      <w:r>
        <w:t>. Также воспитатель имеет основания для определения</w:t>
      </w:r>
      <w:r w:rsidRPr="009A70B6">
        <w:t xml:space="preserve"> </w:t>
      </w:r>
      <w:r>
        <w:t>актуальных</w:t>
      </w:r>
      <w:r w:rsidRPr="009A70B6">
        <w:t xml:space="preserve"> задач </w:t>
      </w:r>
      <w:r>
        <w:t xml:space="preserve">развития </w:t>
      </w:r>
      <w:r w:rsidRPr="009A70B6">
        <w:t>для каждого ребенка и для группы в</w:t>
      </w:r>
      <w:r>
        <w:t xml:space="preserve"> </w:t>
      </w:r>
      <w:r w:rsidRPr="009A70B6">
        <w:t>целом.</w:t>
      </w:r>
    </w:p>
    <w:p w:rsidR="00984FC2" w:rsidRDefault="00984FC2" w:rsidP="00984FC2"/>
    <w:p w:rsidR="00984FC2" w:rsidRPr="003B7E91" w:rsidRDefault="00984FC2" w:rsidP="00984FC2">
      <w:pPr>
        <w:rPr>
          <w:b/>
        </w:rPr>
      </w:pPr>
      <w:r w:rsidRPr="003B7E91">
        <w:rPr>
          <w:b/>
        </w:rPr>
        <w:t>3.4.  Краткая презентация Рабочей программы (средняя группа детей 4-5 лет)</w:t>
      </w:r>
    </w:p>
    <w:p w:rsidR="00984FC2" w:rsidRDefault="00984FC2" w:rsidP="00984FC2"/>
    <w:p w:rsidR="00984FC2" w:rsidRPr="00440D8F" w:rsidRDefault="00984FC2" w:rsidP="00984FC2">
      <w:r>
        <w:t xml:space="preserve">       </w:t>
      </w:r>
      <w:r w:rsidRPr="0044423B">
        <w:t xml:space="preserve">Настоящая </w:t>
      </w:r>
      <w:r>
        <w:t>Р</w:t>
      </w:r>
      <w:r w:rsidRPr="0044423B">
        <w:t xml:space="preserve">абочая </w:t>
      </w:r>
      <w:r>
        <w:t>программа средней группы детского сада «Звездочка» разработана для детей 4-5 лет на принципе присмотра и ухода за детьми, с использованием в развивающем процессе Примерной общеобразовательной программы дошкольного образования «От рождения до школы», разработанной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№</w:t>
      </w:r>
      <w:r w:rsidR="001B0BA8">
        <w:t xml:space="preserve"> 1155 от 17.10.2013г., Устава Ч</w:t>
      </w:r>
      <w:r>
        <w:t xml:space="preserve">УДО «Звёздочка». </w:t>
      </w:r>
    </w:p>
    <w:p w:rsidR="00984FC2" w:rsidRPr="00D77C4A" w:rsidRDefault="00984FC2" w:rsidP="00984FC2">
      <w:r>
        <w:t xml:space="preserve">            К пятому 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 формы произвольного поведения, игры, наглядно- действенное мышление.</w:t>
      </w:r>
    </w:p>
    <w:p w:rsidR="00984FC2" w:rsidRPr="0044423B" w:rsidRDefault="00984FC2" w:rsidP="00984FC2">
      <w:pPr>
        <w:autoSpaceDE w:val="0"/>
        <w:autoSpaceDN w:val="0"/>
        <w:adjustRightInd w:val="0"/>
      </w:pPr>
      <w:r>
        <w:t xml:space="preserve">     </w:t>
      </w:r>
      <w:r w:rsidRPr="0044423B">
        <w:t>Программа определяет содержани</w:t>
      </w:r>
      <w:r>
        <w:t>е и организацию воспитательного</w:t>
      </w:r>
      <w:r w:rsidRPr="0044423B">
        <w:t xml:space="preserve"> процесса для детей </w:t>
      </w:r>
      <w:r>
        <w:t xml:space="preserve">4-5 лет </w:t>
      </w:r>
      <w:r w:rsidRPr="0044423B">
        <w:t>и направлена на формирование общей</w:t>
      </w:r>
      <w:r>
        <w:t xml:space="preserve"> </w:t>
      </w:r>
      <w:r w:rsidRPr="0044423B">
        <w:t>культуры, развитие физических, интеллектуальных и личностных качеств детей,</w:t>
      </w:r>
      <w:r>
        <w:t xml:space="preserve"> </w:t>
      </w:r>
      <w:r w:rsidRPr="0044423B">
        <w:t>формирование предпосылок учебной деятельности, обеспечивающих социальную</w:t>
      </w:r>
      <w:r>
        <w:t xml:space="preserve"> </w:t>
      </w:r>
      <w:r w:rsidRPr="0044423B">
        <w:t>успешность, сохранение и укрепление здоровья детей.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Цель программы - обеспечение равных стартовых возможностей для обучения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детей в образовательных учреждениях с помощью своевременного и всестороннего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развития личности каждого ребёнка с учётом его индивидуальных и психофизических</w:t>
      </w:r>
    </w:p>
    <w:p w:rsidR="00984FC2" w:rsidRPr="0044423B" w:rsidRDefault="00984FC2" w:rsidP="00984FC2">
      <w:pPr>
        <w:autoSpaceDE w:val="0"/>
        <w:autoSpaceDN w:val="0"/>
        <w:adjustRightInd w:val="0"/>
      </w:pPr>
      <w:r w:rsidRPr="0044423B">
        <w:t>особенностей через освоение соответствующих возрасту умений и знаний.</w:t>
      </w:r>
    </w:p>
    <w:p w:rsidR="00984FC2" w:rsidRPr="00C87EB0" w:rsidRDefault="00984FC2" w:rsidP="00984FC2">
      <w:r>
        <w:t xml:space="preserve">               </w:t>
      </w:r>
      <w:r w:rsidRPr="00C87EB0">
        <w:t>Основные направления в развитии детей 4-5 летнего года жизни:</w:t>
      </w:r>
    </w:p>
    <w:p w:rsidR="00984FC2" w:rsidRDefault="00984FC2" w:rsidP="00984FC2">
      <w:r>
        <w:t>- физическое развитие;</w:t>
      </w:r>
    </w:p>
    <w:p w:rsidR="00984FC2" w:rsidRDefault="00984FC2" w:rsidP="00984FC2">
      <w:r>
        <w:t>- социально-коммуникативное развитие;</w:t>
      </w:r>
    </w:p>
    <w:p w:rsidR="00984FC2" w:rsidRDefault="00984FC2" w:rsidP="00984FC2">
      <w:r>
        <w:t>- познавательное развитие;</w:t>
      </w:r>
    </w:p>
    <w:p w:rsidR="00984FC2" w:rsidRPr="00C87EB0" w:rsidRDefault="00984FC2" w:rsidP="00984FC2">
      <w:r>
        <w:t>- речевое развитие</w:t>
      </w:r>
    </w:p>
    <w:p w:rsidR="00984FC2" w:rsidRPr="00C87EB0" w:rsidRDefault="00984FC2" w:rsidP="00984FC2">
      <w:r w:rsidRPr="00C87EB0">
        <w:t>- художественно-эстетическое;</w:t>
      </w:r>
    </w:p>
    <w:p w:rsidR="00984FC2" w:rsidRDefault="00984FC2" w:rsidP="00984FC2">
      <w:r>
        <w:t xml:space="preserve">    Группа функционирует в режиме 5-дневн</w:t>
      </w:r>
      <w:r w:rsidR="001B0BA8">
        <w:t>ой рабочей недели, в условиях 12</w:t>
      </w:r>
      <w:r>
        <w:t>-часового пребывания детей. В средней группе проводятся развивающие занятия с учетом возрастных и индивидуальных особенностей детей, 2 занятия в день по 20 минут.</w:t>
      </w:r>
    </w:p>
    <w:p w:rsidR="00984FC2" w:rsidRDefault="00984FC2" w:rsidP="00984FC2">
      <w:r>
        <w:t>Воспитательный процесс в детском саду «Звёздочка» ведется на русском языке.</w:t>
      </w:r>
    </w:p>
    <w:p w:rsidR="00984FC2" w:rsidRDefault="00984FC2" w:rsidP="00984FC2">
      <w:r>
        <w:t>В детском саду «Звездочка» работают психолог и логопед, которые обеспечивают оперативную коррекцию поведения и нарушения речевой функции детей, находятся в контакте с родителями (законными представителями) воспитанников, помогают родителя и педагогам решать повседневные проблемы взаимоотношений всех участников воспитательно-развивающего процесса.</w:t>
      </w:r>
    </w:p>
    <w:p w:rsidR="00984FC2" w:rsidRDefault="00984FC2" w:rsidP="00984FC2">
      <w:pPr>
        <w:rPr>
          <w:rFonts w:ascii="TimesNewRoman" w:hAnsi="TimesNewRoman" w:cs="TimesNewRoman"/>
          <w:sz w:val="25"/>
          <w:szCs w:val="25"/>
        </w:rPr>
      </w:pPr>
    </w:p>
    <w:p w:rsidR="001A1782" w:rsidRDefault="001A1782"/>
    <w:sectPr w:rsidR="001A1782" w:rsidSect="005F58A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D4" w:rsidRDefault="00BB6FD4" w:rsidP="00670DCE">
      <w:r>
        <w:separator/>
      </w:r>
    </w:p>
  </w:endnote>
  <w:endnote w:type="continuationSeparator" w:id="0">
    <w:p w:rsidR="00BB6FD4" w:rsidRDefault="00BB6FD4" w:rsidP="0067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D4" w:rsidRDefault="00BB6FD4" w:rsidP="00670DCE">
      <w:r>
        <w:separator/>
      </w:r>
    </w:p>
  </w:footnote>
  <w:footnote w:type="continuationSeparator" w:id="0">
    <w:p w:rsidR="00BB6FD4" w:rsidRDefault="00BB6FD4" w:rsidP="00670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EC" w:rsidRDefault="00467EEC" w:rsidP="005F58A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7EEC" w:rsidRDefault="00467EEC" w:rsidP="005F58A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EC" w:rsidRDefault="00467EEC" w:rsidP="005F58A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67EEC" w:rsidRDefault="00467EEC" w:rsidP="005F58A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267"/>
    <w:multiLevelType w:val="multilevel"/>
    <w:tmpl w:val="70282C2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247DC1"/>
    <w:multiLevelType w:val="multilevel"/>
    <w:tmpl w:val="6D9C66F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">
    <w:nsid w:val="15934BC7"/>
    <w:multiLevelType w:val="multilevel"/>
    <w:tmpl w:val="CBBC68A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E6439CC"/>
    <w:multiLevelType w:val="multilevel"/>
    <w:tmpl w:val="EA3237E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A014AA"/>
    <w:multiLevelType w:val="multilevel"/>
    <w:tmpl w:val="EA6AAB4C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AE6C72"/>
    <w:multiLevelType w:val="multilevel"/>
    <w:tmpl w:val="2BEC5E3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C2"/>
    <w:rsid w:val="001A1782"/>
    <w:rsid w:val="001B0BA8"/>
    <w:rsid w:val="00467EEC"/>
    <w:rsid w:val="005C3840"/>
    <w:rsid w:val="005F58AE"/>
    <w:rsid w:val="00670DCE"/>
    <w:rsid w:val="00781F24"/>
    <w:rsid w:val="008A6F1C"/>
    <w:rsid w:val="008D7C07"/>
    <w:rsid w:val="00984FC2"/>
    <w:rsid w:val="00A83E22"/>
    <w:rsid w:val="00BB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84F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4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4FC2"/>
  </w:style>
  <w:style w:type="paragraph" w:styleId="a7">
    <w:name w:val="Balloon Text"/>
    <w:basedOn w:val="a"/>
    <w:link w:val="a8"/>
    <w:uiPriority w:val="99"/>
    <w:semiHidden/>
    <w:unhideWhenUsed/>
    <w:rsid w:val="00984F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11765</Words>
  <Characters>67065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2018-07-25T13:46:00Z</cp:lastPrinted>
  <dcterms:created xsi:type="dcterms:W3CDTF">2018-01-20T11:17:00Z</dcterms:created>
  <dcterms:modified xsi:type="dcterms:W3CDTF">2018-07-25T13:56:00Z</dcterms:modified>
</cp:coreProperties>
</file>